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79C" w:rsidRPr="00CA24C4" w:rsidRDefault="0041279C" w:rsidP="0041279C">
      <w:pPr>
        <w:pStyle w:val="10"/>
        <w:rPr>
          <w:szCs w:val="28"/>
        </w:rPr>
      </w:pPr>
      <w:r w:rsidRPr="00CA24C4">
        <w:rPr>
          <w:noProof/>
          <w:szCs w:val="28"/>
        </w:rPr>
        <w:drawing>
          <wp:inline distT="0" distB="0" distL="0" distR="0">
            <wp:extent cx="581660" cy="681355"/>
            <wp:effectExtent l="0" t="0" r="0" b="0"/>
            <wp:docPr id="4"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660" cy="681355"/>
                    </a:xfrm>
                    <a:prstGeom prst="rect">
                      <a:avLst/>
                    </a:prstGeom>
                    <a:noFill/>
                    <a:ln>
                      <a:noFill/>
                    </a:ln>
                  </pic:spPr>
                </pic:pic>
              </a:graphicData>
            </a:graphic>
          </wp:inline>
        </w:drawing>
      </w:r>
    </w:p>
    <w:p w:rsidR="0041279C" w:rsidRPr="00CA24C4" w:rsidRDefault="0041279C" w:rsidP="0041279C">
      <w:pPr>
        <w:pStyle w:val="10"/>
        <w:rPr>
          <w:sz w:val="20"/>
          <w:lang w:val="en-US"/>
        </w:rPr>
      </w:pPr>
    </w:p>
    <w:p w:rsidR="0041279C" w:rsidRPr="00CA24C4" w:rsidRDefault="0041279C" w:rsidP="0041279C">
      <w:pPr>
        <w:pStyle w:val="1"/>
        <w:jc w:val="center"/>
        <w:rPr>
          <w:b w:val="0"/>
          <w:color w:val="000000"/>
          <w:spacing w:val="10"/>
          <w:sz w:val="20"/>
          <w:szCs w:val="20"/>
        </w:rPr>
      </w:pPr>
      <w:r w:rsidRPr="00CA24C4">
        <w:rPr>
          <w:b w:val="0"/>
          <w:color w:val="000000"/>
          <w:spacing w:val="10"/>
          <w:sz w:val="20"/>
          <w:szCs w:val="20"/>
        </w:rPr>
        <w:t>ПРАВИТЕЛЬСТВО АРХАНГЕЛЬСКОЙ ОБЛАСТИ</w:t>
      </w:r>
    </w:p>
    <w:p w:rsidR="0041279C" w:rsidRPr="00CA24C4" w:rsidRDefault="0041279C" w:rsidP="0041279C">
      <w:pPr>
        <w:pStyle w:val="1"/>
        <w:jc w:val="center"/>
        <w:rPr>
          <w:color w:val="000000"/>
          <w:sz w:val="28"/>
          <w:szCs w:val="28"/>
        </w:rPr>
      </w:pPr>
    </w:p>
    <w:p w:rsidR="0041279C" w:rsidRPr="00CA24C4" w:rsidRDefault="0041279C" w:rsidP="0041279C">
      <w:pPr>
        <w:pStyle w:val="5"/>
        <w:ind w:firstLine="0"/>
        <w:rPr>
          <w:color w:val="000000"/>
          <w:sz w:val="26"/>
          <w:szCs w:val="26"/>
        </w:rPr>
      </w:pPr>
      <w:r w:rsidRPr="00CA24C4">
        <w:rPr>
          <w:color w:val="000000"/>
          <w:sz w:val="26"/>
          <w:szCs w:val="26"/>
        </w:rPr>
        <w:t>МИНИСТЕРСТВО СТРОИТЕЛЬСТВА</w:t>
      </w:r>
    </w:p>
    <w:p w:rsidR="0041279C" w:rsidRPr="00CA24C4" w:rsidRDefault="0041279C" w:rsidP="0041279C">
      <w:pPr>
        <w:pStyle w:val="5"/>
        <w:ind w:firstLine="0"/>
        <w:rPr>
          <w:color w:val="000000"/>
          <w:sz w:val="26"/>
          <w:szCs w:val="26"/>
        </w:rPr>
      </w:pPr>
      <w:r w:rsidRPr="00CA24C4">
        <w:rPr>
          <w:color w:val="000000"/>
          <w:sz w:val="26"/>
          <w:szCs w:val="26"/>
        </w:rPr>
        <w:t xml:space="preserve"> И АРХИТЕКТУРЫ АРХАНГЕЛЬСКОЙ ОБЛАСТИ</w:t>
      </w:r>
    </w:p>
    <w:p w:rsidR="0041279C" w:rsidRPr="00CA24C4" w:rsidRDefault="0041279C" w:rsidP="0041279C">
      <w:pPr>
        <w:pStyle w:val="5"/>
        <w:ind w:firstLine="0"/>
        <w:rPr>
          <w:b w:val="0"/>
          <w:color w:val="000000"/>
          <w:szCs w:val="28"/>
        </w:rPr>
      </w:pPr>
    </w:p>
    <w:p w:rsidR="0041279C" w:rsidRPr="00CA24C4" w:rsidRDefault="0041279C" w:rsidP="0041279C">
      <w:pPr>
        <w:jc w:val="center"/>
        <w:rPr>
          <w:sz w:val="28"/>
          <w:szCs w:val="28"/>
        </w:rPr>
      </w:pPr>
    </w:p>
    <w:p w:rsidR="0041279C" w:rsidRPr="00CA24C4" w:rsidRDefault="0041279C" w:rsidP="0041279C">
      <w:pPr>
        <w:pStyle w:val="5"/>
        <w:ind w:firstLine="0"/>
        <w:rPr>
          <w:color w:val="000000"/>
          <w:sz w:val="36"/>
          <w:szCs w:val="36"/>
        </w:rPr>
      </w:pPr>
      <w:proofErr w:type="gramStart"/>
      <w:r w:rsidRPr="00CA24C4">
        <w:rPr>
          <w:color w:val="000000"/>
          <w:sz w:val="36"/>
          <w:szCs w:val="36"/>
        </w:rPr>
        <w:t>Р</w:t>
      </w:r>
      <w:proofErr w:type="gramEnd"/>
      <w:r w:rsidRPr="00CA24C4">
        <w:rPr>
          <w:color w:val="000000"/>
          <w:sz w:val="36"/>
          <w:szCs w:val="36"/>
        </w:rPr>
        <w:t xml:space="preserve"> А С П О Р Я Ж Е Н И Е</w:t>
      </w:r>
    </w:p>
    <w:p w:rsidR="0041279C" w:rsidRPr="00CA24C4" w:rsidRDefault="0041279C" w:rsidP="0041279C">
      <w:pPr>
        <w:rPr>
          <w:color w:val="000000"/>
          <w:sz w:val="20"/>
          <w:szCs w:val="20"/>
        </w:rPr>
      </w:pPr>
    </w:p>
    <w:p w:rsidR="0041279C" w:rsidRDefault="00E848CE" w:rsidP="0041279C">
      <w:pPr>
        <w:jc w:val="center"/>
        <w:rPr>
          <w:color w:val="FFFFFF" w:themeColor="background1"/>
          <w:sz w:val="28"/>
          <w:szCs w:val="28"/>
        </w:rPr>
      </w:pPr>
      <w:r>
        <w:rPr>
          <w:color w:val="000000"/>
          <w:sz w:val="28"/>
          <w:szCs w:val="28"/>
        </w:rPr>
        <w:t xml:space="preserve">от </w:t>
      </w:r>
      <w:r>
        <w:rPr>
          <w:color w:val="000000" w:themeColor="text1"/>
          <w:sz w:val="28"/>
          <w:szCs w:val="28"/>
        </w:rPr>
        <w:t xml:space="preserve">16 марта </w:t>
      </w:r>
      <w:r>
        <w:rPr>
          <w:color w:val="000000"/>
          <w:sz w:val="28"/>
          <w:szCs w:val="28"/>
        </w:rPr>
        <w:t>2021 г. № 111-р</w:t>
      </w:r>
    </w:p>
    <w:p w:rsidR="003A4B95" w:rsidRPr="00CA24C4" w:rsidRDefault="003A4B95" w:rsidP="0041279C">
      <w:pPr>
        <w:jc w:val="center"/>
        <w:rPr>
          <w:color w:val="000000"/>
          <w:sz w:val="28"/>
          <w:szCs w:val="28"/>
        </w:rPr>
      </w:pPr>
    </w:p>
    <w:p w:rsidR="0041279C" w:rsidRPr="00CA24C4" w:rsidRDefault="0041279C" w:rsidP="0041279C">
      <w:pPr>
        <w:jc w:val="center"/>
        <w:rPr>
          <w:color w:val="000000"/>
          <w:sz w:val="20"/>
          <w:szCs w:val="20"/>
        </w:rPr>
      </w:pPr>
      <w:r w:rsidRPr="00CA24C4">
        <w:rPr>
          <w:color w:val="000000"/>
          <w:sz w:val="20"/>
          <w:szCs w:val="20"/>
        </w:rPr>
        <w:t>г. Архангельск</w:t>
      </w:r>
    </w:p>
    <w:p w:rsidR="00B311F6" w:rsidRPr="002377F6" w:rsidRDefault="00B311F6">
      <w:pPr>
        <w:jc w:val="both"/>
        <w:rPr>
          <w:b/>
          <w:sz w:val="32"/>
          <w:szCs w:val="32"/>
        </w:rPr>
      </w:pPr>
    </w:p>
    <w:p w:rsidR="00457E0E" w:rsidRPr="002377F6" w:rsidRDefault="00BB7A97" w:rsidP="00BB7A97">
      <w:pPr>
        <w:widowControl w:val="0"/>
        <w:autoSpaceDE w:val="0"/>
        <w:autoSpaceDN w:val="0"/>
        <w:adjustRightInd w:val="0"/>
        <w:jc w:val="center"/>
        <w:rPr>
          <w:b/>
          <w:sz w:val="28"/>
          <w:szCs w:val="28"/>
        </w:rPr>
      </w:pPr>
      <w:bookmarkStart w:id="0" w:name="_Hlk3199438"/>
      <w:r w:rsidRPr="002377F6">
        <w:rPr>
          <w:b/>
          <w:sz w:val="28"/>
          <w:szCs w:val="28"/>
        </w:rPr>
        <w:t xml:space="preserve">О подготовке </w:t>
      </w:r>
      <w:r w:rsidR="00267DB3" w:rsidRPr="002377F6">
        <w:rPr>
          <w:b/>
          <w:sz w:val="28"/>
          <w:szCs w:val="28"/>
        </w:rPr>
        <w:t>проекта</w:t>
      </w:r>
      <w:r w:rsidR="00060508" w:rsidRPr="002377F6">
        <w:rPr>
          <w:b/>
          <w:sz w:val="28"/>
          <w:szCs w:val="28"/>
        </w:rPr>
        <w:t xml:space="preserve"> </w:t>
      </w:r>
      <w:r w:rsidR="00FE16E8" w:rsidRPr="002377F6">
        <w:rPr>
          <w:b/>
          <w:sz w:val="28"/>
          <w:szCs w:val="28"/>
        </w:rPr>
        <w:t>правил</w:t>
      </w:r>
      <w:r w:rsidR="00457E0E" w:rsidRPr="002377F6">
        <w:rPr>
          <w:b/>
          <w:sz w:val="28"/>
          <w:szCs w:val="28"/>
        </w:rPr>
        <w:t xml:space="preserve"> землепользования и </w:t>
      </w:r>
      <w:r w:rsidR="009C769A" w:rsidRPr="002377F6">
        <w:rPr>
          <w:b/>
          <w:sz w:val="28"/>
          <w:szCs w:val="28"/>
        </w:rPr>
        <w:t xml:space="preserve">застройки </w:t>
      </w:r>
      <w:r w:rsidR="00CC1404" w:rsidRPr="002377F6">
        <w:rPr>
          <w:b/>
          <w:sz w:val="28"/>
          <w:szCs w:val="28"/>
        </w:rPr>
        <w:t>сельского</w:t>
      </w:r>
      <w:r w:rsidR="009C769A" w:rsidRPr="002377F6">
        <w:rPr>
          <w:b/>
          <w:sz w:val="28"/>
          <w:szCs w:val="28"/>
        </w:rPr>
        <w:t xml:space="preserve"> поселения</w:t>
      </w:r>
      <w:r w:rsidR="002F3457" w:rsidRPr="002377F6">
        <w:rPr>
          <w:b/>
          <w:sz w:val="28"/>
          <w:szCs w:val="28"/>
        </w:rPr>
        <w:t xml:space="preserve"> </w:t>
      </w:r>
      <w:r w:rsidR="005F0883" w:rsidRPr="002377F6">
        <w:rPr>
          <w:b/>
          <w:sz w:val="28"/>
          <w:szCs w:val="28"/>
        </w:rPr>
        <w:t>«</w:t>
      </w:r>
      <w:r w:rsidR="00B47902" w:rsidRPr="002377F6">
        <w:rPr>
          <w:b/>
          <w:sz w:val="28"/>
          <w:szCs w:val="28"/>
        </w:rPr>
        <w:t>Боброво-Лявленское</w:t>
      </w:r>
      <w:r w:rsidR="005F0883" w:rsidRPr="002377F6">
        <w:rPr>
          <w:b/>
          <w:sz w:val="28"/>
          <w:szCs w:val="28"/>
        </w:rPr>
        <w:t>»</w:t>
      </w:r>
      <w:r w:rsidR="002F3457" w:rsidRPr="002377F6">
        <w:rPr>
          <w:b/>
          <w:sz w:val="28"/>
          <w:szCs w:val="28"/>
        </w:rPr>
        <w:t xml:space="preserve"> </w:t>
      </w:r>
      <w:r w:rsidR="004D5164" w:rsidRPr="002377F6">
        <w:rPr>
          <w:b/>
          <w:sz w:val="28"/>
          <w:szCs w:val="28"/>
        </w:rPr>
        <w:t>Приморского</w:t>
      </w:r>
      <w:r w:rsidR="002F3457" w:rsidRPr="002377F6">
        <w:rPr>
          <w:b/>
          <w:sz w:val="28"/>
          <w:szCs w:val="28"/>
        </w:rPr>
        <w:t xml:space="preserve"> муниципального района Архангельской области</w:t>
      </w:r>
      <w:r w:rsidR="00457E0E" w:rsidRPr="002377F6">
        <w:rPr>
          <w:b/>
          <w:sz w:val="28"/>
          <w:szCs w:val="28"/>
        </w:rPr>
        <w:t xml:space="preserve"> </w:t>
      </w:r>
    </w:p>
    <w:bookmarkEnd w:id="0"/>
    <w:p w:rsidR="00436594" w:rsidRPr="00CA24C4" w:rsidRDefault="00436594" w:rsidP="00436594">
      <w:pPr>
        <w:pStyle w:val="ConsPlusTitle"/>
        <w:widowControl/>
        <w:spacing w:line="480" w:lineRule="exact"/>
        <w:jc w:val="center"/>
        <w:rPr>
          <w:rFonts w:ascii="Times New Roman" w:hAnsi="Times New Roman" w:cs="Times New Roman"/>
          <w:sz w:val="28"/>
          <w:szCs w:val="28"/>
        </w:rPr>
      </w:pPr>
    </w:p>
    <w:p w:rsidR="00436594" w:rsidRPr="002377F6" w:rsidRDefault="00C460D1" w:rsidP="00C460D1">
      <w:pPr>
        <w:autoSpaceDE w:val="0"/>
        <w:autoSpaceDN w:val="0"/>
        <w:adjustRightInd w:val="0"/>
        <w:ind w:firstLine="709"/>
        <w:jc w:val="both"/>
        <w:rPr>
          <w:sz w:val="28"/>
          <w:szCs w:val="28"/>
        </w:rPr>
      </w:pPr>
      <w:r w:rsidRPr="002377F6">
        <w:rPr>
          <w:sz w:val="28"/>
          <w:szCs w:val="28"/>
        </w:rPr>
        <w:t>В соответствии с</w:t>
      </w:r>
      <w:r w:rsidR="009F15B3" w:rsidRPr="002377F6">
        <w:rPr>
          <w:sz w:val="28"/>
          <w:szCs w:val="28"/>
        </w:rPr>
        <w:t>о</w:t>
      </w:r>
      <w:r w:rsidRPr="002377F6">
        <w:rPr>
          <w:sz w:val="28"/>
          <w:szCs w:val="28"/>
        </w:rPr>
        <w:t xml:space="preserve"> стать</w:t>
      </w:r>
      <w:r w:rsidR="00C75956" w:rsidRPr="002377F6">
        <w:rPr>
          <w:sz w:val="28"/>
          <w:szCs w:val="28"/>
        </w:rPr>
        <w:t>е</w:t>
      </w:r>
      <w:r w:rsidRPr="002377F6">
        <w:rPr>
          <w:sz w:val="28"/>
          <w:szCs w:val="28"/>
        </w:rPr>
        <w:t xml:space="preserve">й 31 Градостроительного кодекса Российской Федерации, на основании пункта 2 статьи 7.6.4 областного закона </w:t>
      </w:r>
      <w:r w:rsidRPr="002377F6">
        <w:rPr>
          <w:sz w:val="28"/>
          <w:szCs w:val="28"/>
        </w:rPr>
        <w:br/>
        <w:t>от 23.09.2004 № 259-внеоч.-</w:t>
      </w:r>
      <w:proofErr w:type="gramStart"/>
      <w:r w:rsidRPr="002377F6">
        <w:rPr>
          <w:sz w:val="28"/>
          <w:szCs w:val="28"/>
        </w:rPr>
        <w:t>ОЗ</w:t>
      </w:r>
      <w:proofErr w:type="gramEnd"/>
      <w:r w:rsidRPr="002377F6">
        <w:rPr>
          <w:sz w:val="28"/>
          <w:szCs w:val="28"/>
        </w:rPr>
        <w:t xml:space="preserve"> </w:t>
      </w:r>
      <w:r w:rsidR="005F0883" w:rsidRPr="002377F6">
        <w:rPr>
          <w:sz w:val="28"/>
          <w:szCs w:val="28"/>
        </w:rPr>
        <w:t>«</w:t>
      </w:r>
      <w:r w:rsidRPr="002377F6">
        <w:rPr>
          <w:sz w:val="28"/>
          <w:szCs w:val="28"/>
        </w:rPr>
        <w:t xml:space="preserve">О реализации государственных полномочий Архангельской области в сфере правового регулирования организации </w:t>
      </w:r>
      <w:r w:rsidRPr="002377F6">
        <w:rPr>
          <w:sz w:val="28"/>
          <w:szCs w:val="28"/>
        </w:rPr>
        <w:br/>
        <w:t>и осуществления местного самоуправления</w:t>
      </w:r>
      <w:r w:rsidR="005F0883" w:rsidRPr="002377F6">
        <w:rPr>
          <w:sz w:val="28"/>
          <w:szCs w:val="28"/>
        </w:rPr>
        <w:t>»</w:t>
      </w:r>
      <w:r w:rsidRPr="002377F6">
        <w:rPr>
          <w:sz w:val="28"/>
          <w:szCs w:val="28"/>
        </w:rPr>
        <w:t>:</w:t>
      </w:r>
    </w:p>
    <w:p w:rsidR="00474CAA" w:rsidRPr="002377F6" w:rsidRDefault="00426473" w:rsidP="00474CAA">
      <w:pPr>
        <w:pStyle w:val="ae"/>
        <w:numPr>
          <w:ilvl w:val="0"/>
          <w:numId w:val="21"/>
        </w:numPr>
        <w:autoSpaceDE w:val="0"/>
        <w:autoSpaceDN w:val="0"/>
        <w:adjustRightInd w:val="0"/>
        <w:ind w:left="0" w:firstLine="709"/>
        <w:jc w:val="both"/>
        <w:rPr>
          <w:sz w:val="28"/>
          <w:szCs w:val="28"/>
        </w:rPr>
      </w:pPr>
      <w:r w:rsidRPr="002377F6">
        <w:rPr>
          <w:sz w:val="28"/>
          <w:szCs w:val="28"/>
        </w:rPr>
        <w:t xml:space="preserve">Подготовить проект </w:t>
      </w:r>
      <w:r w:rsidR="00FE16E8" w:rsidRPr="002377F6">
        <w:rPr>
          <w:sz w:val="28"/>
          <w:szCs w:val="28"/>
        </w:rPr>
        <w:t>правил</w:t>
      </w:r>
      <w:r w:rsidR="00457E0E" w:rsidRPr="002377F6">
        <w:rPr>
          <w:sz w:val="28"/>
          <w:szCs w:val="28"/>
        </w:rPr>
        <w:t xml:space="preserve"> землепользования и </w:t>
      </w:r>
      <w:r w:rsidR="009C769A" w:rsidRPr="002377F6">
        <w:rPr>
          <w:sz w:val="28"/>
          <w:szCs w:val="28"/>
        </w:rPr>
        <w:t xml:space="preserve">застройки </w:t>
      </w:r>
      <w:r w:rsidR="00CC1404" w:rsidRPr="002377F6">
        <w:rPr>
          <w:sz w:val="28"/>
          <w:szCs w:val="28"/>
        </w:rPr>
        <w:t>сельского</w:t>
      </w:r>
      <w:r w:rsidR="009C769A" w:rsidRPr="002377F6">
        <w:rPr>
          <w:sz w:val="28"/>
          <w:szCs w:val="28"/>
        </w:rPr>
        <w:t xml:space="preserve"> поселения</w:t>
      </w:r>
      <w:r w:rsidR="002F3457" w:rsidRPr="002377F6">
        <w:rPr>
          <w:sz w:val="28"/>
          <w:szCs w:val="28"/>
        </w:rPr>
        <w:t xml:space="preserve"> </w:t>
      </w:r>
      <w:r w:rsidR="005F0883" w:rsidRPr="002377F6">
        <w:rPr>
          <w:sz w:val="28"/>
          <w:szCs w:val="28"/>
        </w:rPr>
        <w:t>«</w:t>
      </w:r>
      <w:r w:rsidR="00B47902" w:rsidRPr="002377F6">
        <w:rPr>
          <w:sz w:val="28"/>
          <w:szCs w:val="28"/>
        </w:rPr>
        <w:t>Боброво-Лявленское</w:t>
      </w:r>
      <w:r w:rsidR="005F0883" w:rsidRPr="002377F6">
        <w:rPr>
          <w:sz w:val="28"/>
          <w:szCs w:val="28"/>
        </w:rPr>
        <w:t>»</w:t>
      </w:r>
      <w:r w:rsidR="002F3457" w:rsidRPr="002377F6">
        <w:rPr>
          <w:sz w:val="28"/>
          <w:szCs w:val="28"/>
        </w:rPr>
        <w:t xml:space="preserve"> </w:t>
      </w:r>
      <w:r w:rsidR="004D5164" w:rsidRPr="002377F6">
        <w:rPr>
          <w:sz w:val="28"/>
          <w:szCs w:val="28"/>
        </w:rPr>
        <w:t>Приморского</w:t>
      </w:r>
      <w:r w:rsidR="002F3457" w:rsidRPr="002377F6">
        <w:rPr>
          <w:sz w:val="28"/>
          <w:szCs w:val="28"/>
        </w:rPr>
        <w:t xml:space="preserve"> муниципального района Архангельской области</w:t>
      </w:r>
      <w:r w:rsidR="00310B52" w:rsidRPr="002377F6">
        <w:rPr>
          <w:sz w:val="28"/>
          <w:szCs w:val="28"/>
        </w:rPr>
        <w:t>.</w:t>
      </w:r>
    </w:p>
    <w:p w:rsidR="00ED575D" w:rsidRPr="002377F6" w:rsidRDefault="00ED250C" w:rsidP="00ED250C">
      <w:pPr>
        <w:pStyle w:val="ae"/>
        <w:numPr>
          <w:ilvl w:val="0"/>
          <w:numId w:val="21"/>
        </w:numPr>
        <w:autoSpaceDE w:val="0"/>
        <w:autoSpaceDN w:val="0"/>
        <w:adjustRightInd w:val="0"/>
        <w:ind w:left="0" w:firstLine="709"/>
        <w:jc w:val="both"/>
        <w:rPr>
          <w:sz w:val="28"/>
          <w:szCs w:val="28"/>
        </w:rPr>
      </w:pPr>
      <w:r w:rsidRPr="002377F6">
        <w:rPr>
          <w:sz w:val="28"/>
          <w:szCs w:val="28"/>
        </w:rPr>
        <w:t xml:space="preserve">Учесть при подготовке проекта </w:t>
      </w:r>
      <w:r w:rsidR="00FE16E8" w:rsidRPr="002377F6">
        <w:rPr>
          <w:sz w:val="28"/>
          <w:szCs w:val="28"/>
        </w:rPr>
        <w:t>правил</w:t>
      </w:r>
      <w:r w:rsidRPr="002377F6">
        <w:rPr>
          <w:sz w:val="28"/>
          <w:szCs w:val="28"/>
        </w:rPr>
        <w:t xml:space="preserve"> землепользования </w:t>
      </w:r>
      <w:r w:rsidR="005F49DB" w:rsidRPr="002377F6">
        <w:rPr>
          <w:sz w:val="28"/>
          <w:szCs w:val="28"/>
        </w:rPr>
        <w:br/>
      </w:r>
      <w:r w:rsidRPr="002377F6">
        <w:rPr>
          <w:sz w:val="28"/>
          <w:szCs w:val="28"/>
        </w:rPr>
        <w:t xml:space="preserve">и </w:t>
      </w:r>
      <w:r w:rsidR="009C769A" w:rsidRPr="002377F6">
        <w:rPr>
          <w:sz w:val="28"/>
          <w:szCs w:val="28"/>
        </w:rPr>
        <w:t xml:space="preserve">застройки </w:t>
      </w:r>
      <w:r w:rsidR="00CC1404" w:rsidRPr="002377F6">
        <w:rPr>
          <w:sz w:val="28"/>
          <w:szCs w:val="28"/>
        </w:rPr>
        <w:t>сельского</w:t>
      </w:r>
      <w:r w:rsidR="009C769A" w:rsidRPr="002377F6">
        <w:rPr>
          <w:sz w:val="28"/>
          <w:szCs w:val="28"/>
        </w:rPr>
        <w:t xml:space="preserve"> поселения</w:t>
      </w:r>
      <w:r w:rsidR="002F3457" w:rsidRPr="002377F6">
        <w:rPr>
          <w:sz w:val="28"/>
          <w:szCs w:val="28"/>
        </w:rPr>
        <w:t xml:space="preserve"> </w:t>
      </w:r>
      <w:r w:rsidR="005F0883" w:rsidRPr="002377F6">
        <w:rPr>
          <w:sz w:val="28"/>
          <w:szCs w:val="28"/>
        </w:rPr>
        <w:t>«</w:t>
      </w:r>
      <w:r w:rsidR="00B47902" w:rsidRPr="002377F6">
        <w:rPr>
          <w:sz w:val="28"/>
          <w:szCs w:val="28"/>
        </w:rPr>
        <w:t>Боброво-Лявленское</w:t>
      </w:r>
      <w:r w:rsidR="005F0883" w:rsidRPr="002377F6">
        <w:rPr>
          <w:sz w:val="28"/>
          <w:szCs w:val="28"/>
        </w:rPr>
        <w:t>»</w:t>
      </w:r>
      <w:r w:rsidR="002F3457" w:rsidRPr="002377F6">
        <w:rPr>
          <w:sz w:val="28"/>
          <w:szCs w:val="28"/>
        </w:rPr>
        <w:t xml:space="preserve"> </w:t>
      </w:r>
      <w:r w:rsidR="004D5164" w:rsidRPr="002377F6">
        <w:rPr>
          <w:sz w:val="28"/>
          <w:szCs w:val="28"/>
        </w:rPr>
        <w:t>Приморского</w:t>
      </w:r>
      <w:r w:rsidR="002F3457" w:rsidRPr="002377F6">
        <w:rPr>
          <w:sz w:val="28"/>
          <w:szCs w:val="28"/>
        </w:rPr>
        <w:t xml:space="preserve"> муниципального района Архангельской области</w:t>
      </w:r>
      <w:r w:rsidR="00ED575D" w:rsidRPr="002377F6">
        <w:rPr>
          <w:sz w:val="28"/>
          <w:szCs w:val="28"/>
        </w:rPr>
        <w:t>:</w:t>
      </w:r>
    </w:p>
    <w:p w:rsidR="00ED250C" w:rsidRPr="00CE39C6" w:rsidRDefault="00CE39C6" w:rsidP="00CE39C6">
      <w:pPr>
        <w:tabs>
          <w:tab w:val="left" w:pos="709"/>
        </w:tabs>
        <w:autoSpaceDE w:val="0"/>
        <w:autoSpaceDN w:val="0"/>
        <w:adjustRightInd w:val="0"/>
        <w:jc w:val="both"/>
        <w:rPr>
          <w:sz w:val="28"/>
          <w:szCs w:val="28"/>
        </w:rPr>
      </w:pPr>
      <w:bookmarkStart w:id="1" w:name="_Hlk65487131"/>
      <w:r>
        <w:rPr>
          <w:sz w:val="28"/>
          <w:szCs w:val="28"/>
        </w:rPr>
        <w:tab/>
      </w:r>
      <w:r w:rsidR="00E942AE" w:rsidRPr="00CE39C6">
        <w:rPr>
          <w:sz w:val="28"/>
          <w:szCs w:val="28"/>
        </w:rPr>
        <w:t xml:space="preserve">распоряжение </w:t>
      </w:r>
      <w:bookmarkEnd w:id="1"/>
      <w:r w:rsidR="00E942AE" w:rsidRPr="00CE39C6">
        <w:rPr>
          <w:sz w:val="28"/>
          <w:szCs w:val="28"/>
        </w:rPr>
        <w:t xml:space="preserve">министерства строительства и архитектуры Архангельской области </w:t>
      </w:r>
      <w:r w:rsidRPr="00CE39C6">
        <w:rPr>
          <w:sz w:val="28"/>
          <w:szCs w:val="28"/>
        </w:rPr>
        <w:t xml:space="preserve">от </w:t>
      </w:r>
      <w:r>
        <w:rPr>
          <w:sz w:val="28"/>
          <w:szCs w:val="28"/>
        </w:rPr>
        <w:t>21.11.2019</w:t>
      </w:r>
      <w:r w:rsidRPr="00CE39C6">
        <w:rPr>
          <w:sz w:val="28"/>
          <w:szCs w:val="28"/>
        </w:rPr>
        <w:t xml:space="preserve"> № 345-р </w:t>
      </w:r>
      <w:r w:rsidR="00E942AE" w:rsidRPr="00CE39C6">
        <w:rPr>
          <w:sz w:val="28"/>
          <w:szCs w:val="28"/>
        </w:rPr>
        <w:t xml:space="preserve">«Об учете предложений </w:t>
      </w:r>
      <w:r w:rsidR="003D7454">
        <w:rPr>
          <w:sz w:val="28"/>
          <w:szCs w:val="28"/>
        </w:rPr>
        <w:br/>
      </w:r>
      <w:r w:rsidR="00E942AE" w:rsidRPr="00CE39C6">
        <w:rPr>
          <w:sz w:val="28"/>
          <w:szCs w:val="28"/>
        </w:rPr>
        <w:t xml:space="preserve">при подготовке проекта внесения изменений в правила землепользования </w:t>
      </w:r>
      <w:r w:rsidR="00162D45" w:rsidRPr="00CE39C6">
        <w:rPr>
          <w:sz w:val="28"/>
          <w:szCs w:val="28"/>
        </w:rPr>
        <w:br/>
      </w:r>
      <w:r w:rsidR="00E942AE" w:rsidRPr="00CE39C6">
        <w:rPr>
          <w:sz w:val="28"/>
          <w:szCs w:val="28"/>
        </w:rPr>
        <w:t>и застройки муниципального образования «</w:t>
      </w:r>
      <w:r w:rsidR="00F20477" w:rsidRPr="00CE39C6">
        <w:rPr>
          <w:sz w:val="28"/>
          <w:szCs w:val="28"/>
        </w:rPr>
        <w:t>Боброво-Лявленское</w:t>
      </w:r>
      <w:r w:rsidR="00E942AE" w:rsidRPr="00CE39C6">
        <w:rPr>
          <w:sz w:val="28"/>
          <w:szCs w:val="28"/>
        </w:rPr>
        <w:t xml:space="preserve">» </w:t>
      </w:r>
      <w:r w:rsidR="004D5164" w:rsidRPr="00CE39C6">
        <w:rPr>
          <w:sz w:val="28"/>
          <w:szCs w:val="28"/>
        </w:rPr>
        <w:t>Приморского</w:t>
      </w:r>
      <w:r w:rsidR="00E942AE" w:rsidRPr="00CE39C6">
        <w:rPr>
          <w:sz w:val="28"/>
          <w:szCs w:val="28"/>
        </w:rPr>
        <w:t xml:space="preserve"> муниципального района Архангельской области</w:t>
      </w:r>
      <w:r w:rsidR="00B72782" w:rsidRPr="00CE39C6">
        <w:rPr>
          <w:sz w:val="28"/>
          <w:szCs w:val="28"/>
        </w:rPr>
        <w:t>;</w:t>
      </w:r>
    </w:p>
    <w:p w:rsidR="00B72782" w:rsidRPr="00CE39C6" w:rsidRDefault="00CE39C6" w:rsidP="00CE39C6">
      <w:pPr>
        <w:tabs>
          <w:tab w:val="left" w:pos="709"/>
        </w:tabs>
        <w:autoSpaceDE w:val="0"/>
        <w:autoSpaceDN w:val="0"/>
        <w:adjustRightInd w:val="0"/>
        <w:jc w:val="both"/>
        <w:rPr>
          <w:sz w:val="28"/>
          <w:szCs w:val="28"/>
        </w:rPr>
      </w:pPr>
      <w:r>
        <w:rPr>
          <w:sz w:val="28"/>
          <w:szCs w:val="28"/>
        </w:rPr>
        <w:tab/>
      </w:r>
      <w:r w:rsidR="00B72782" w:rsidRPr="00CE39C6">
        <w:rPr>
          <w:sz w:val="28"/>
          <w:szCs w:val="28"/>
        </w:rPr>
        <w:t xml:space="preserve">распоряжение министерства строительства и архитектуры Архангельской области </w:t>
      </w:r>
      <w:r w:rsidRPr="00CE39C6">
        <w:rPr>
          <w:sz w:val="28"/>
          <w:szCs w:val="28"/>
        </w:rPr>
        <w:t xml:space="preserve">от </w:t>
      </w:r>
      <w:r>
        <w:rPr>
          <w:sz w:val="28"/>
          <w:szCs w:val="28"/>
        </w:rPr>
        <w:t>12.12.2019</w:t>
      </w:r>
      <w:r w:rsidRPr="00CE39C6">
        <w:rPr>
          <w:sz w:val="28"/>
          <w:szCs w:val="28"/>
        </w:rPr>
        <w:t xml:space="preserve"> № 389-р </w:t>
      </w:r>
      <w:r w:rsidR="00B72782" w:rsidRPr="00CE39C6">
        <w:rPr>
          <w:sz w:val="28"/>
          <w:szCs w:val="28"/>
        </w:rPr>
        <w:t>«Об учете предложени</w:t>
      </w:r>
      <w:r w:rsidR="00511441">
        <w:rPr>
          <w:sz w:val="28"/>
          <w:szCs w:val="28"/>
        </w:rPr>
        <w:t>я</w:t>
      </w:r>
      <w:r w:rsidR="00B72782" w:rsidRPr="00CE39C6">
        <w:rPr>
          <w:sz w:val="28"/>
          <w:szCs w:val="28"/>
        </w:rPr>
        <w:t xml:space="preserve"> при подготовке проекта внесения изменений в правила землепользования </w:t>
      </w:r>
      <w:r w:rsidR="00162D45" w:rsidRPr="00CE39C6">
        <w:rPr>
          <w:sz w:val="28"/>
          <w:szCs w:val="28"/>
        </w:rPr>
        <w:br/>
      </w:r>
      <w:r w:rsidR="00B72782" w:rsidRPr="00CE39C6">
        <w:rPr>
          <w:sz w:val="28"/>
          <w:szCs w:val="28"/>
        </w:rPr>
        <w:t>и застройки муниципального образования «</w:t>
      </w:r>
      <w:r w:rsidR="00F20477" w:rsidRPr="00CE39C6">
        <w:rPr>
          <w:sz w:val="28"/>
          <w:szCs w:val="28"/>
        </w:rPr>
        <w:t>Боброво-Лявленское</w:t>
      </w:r>
      <w:r w:rsidR="00B72782" w:rsidRPr="00CE39C6">
        <w:rPr>
          <w:sz w:val="28"/>
          <w:szCs w:val="28"/>
        </w:rPr>
        <w:t>» Приморского муниципального района Архангельской области;</w:t>
      </w:r>
    </w:p>
    <w:p w:rsidR="00B72782" w:rsidRPr="00CE39C6" w:rsidRDefault="00CE39C6" w:rsidP="00CE39C6">
      <w:pPr>
        <w:autoSpaceDE w:val="0"/>
        <w:autoSpaceDN w:val="0"/>
        <w:adjustRightInd w:val="0"/>
        <w:jc w:val="both"/>
        <w:rPr>
          <w:sz w:val="28"/>
          <w:szCs w:val="28"/>
        </w:rPr>
      </w:pPr>
      <w:r>
        <w:rPr>
          <w:sz w:val="28"/>
          <w:szCs w:val="28"/>
        </w:rPr>
        <w:tab/>
      </w:r>
      <w:r w:rsidR="00B72782" w:rsidRPr="00CE39C6">
        <w:rPr>
          <w:sz w:val="28"/>
          <w:szCs w:val="28"/>
        </w:rPr>
        <w:t xml:space="preserve">распоряжение министерства строительства и архитектуры Архангельской области </w:t>
      </w:r>
      <w:r w:rsidRPr="00CE39C6">
        <w:rPr>
          <w:sz w:val="28"/>
          <w:szCs w:val="28"/>
        </w:rPr>
        <w:t xml:space="preserve">от </w:t>
      </w:r>
      <w:r>
        <w:rPr>
          <w:sz w:val="28"/>
          <w:szCs w:val="28"/>
        </w:rPr>
        <w:t>20.03.2020</w:t>
      </w:r>
      <w:r w:rsidRPr="00CE39C6">
        <w:rPr>
          <w:sz w:val="28"/>
          <w:szCs w:val="28"/>
        </w:rPr>
        <w:t xml:space="preserve"> № 79-р </w:t>
      </w:r>
      <w:r w:rsidR="00B72782" w:rsidRPr="00CE39C6">
        <w:rPr>
          <w:sz w:val="28"/>
          <w:szCs w:val="28"/>
        </w:rPr>
        <w:t>«Об учете предложени</w:t>
      </w:r>
      <w:r w:rsidR="00511441">
        <w:rPr>
          <w:sz w:val="28"/>
          <w:szCs w:val="28"/>
        </w:rPr>
        <w:t>я</w:t>
      </w:r>
      <w:r w:rsidR="00B72782" w:rsidRPr="00CE39C6">
        <w:rPr>
          <w:sz w:val="28"/>
          <w:szCs w:val="28"/>
        </w:rPr>
        <w:t xml:space="preserve"> </w:t>
      </w:r>
      <w:r w:rsidR="003D7454">
        <w:rPr>
          <w:sz w:val="28"/>
          <w:szCs w:val="28"/>
        </w:rPr>
        <w:br/>
      </w:r>
      <w:r w:rsidR="00B72782" w:rsidRPr="00CE39C6">
        <w:rPr>
          <w:sz w:val="28"/>
          <w:szCs w:val="28"/>
        </w:rPr>
        <w:t xml:space="preserve">при подготовке проекта внесения изменений в правила землепользования </w:t>
      </w:r>
      <w:r w:rsidR="00162D45" w:rsidRPr="00CE39C6">
        <w:rPr>
          <w:sz w:val="28"/>
          <w:szCs w:val="28"/>
        </w:rPr>
        <w:br/>
      </w:r>
      <w:r w:rsidR="00B72782" w:rsidRPr="00CE39C6">
        <w:rPr>
          <w:sz w:val="28"/>
          <w:szCs w:val="28"/>
        </w:rPr>
        <w:lastRenderedPageBreak/>
        <w:t>и застройки муниципального образования «</w:t>
      </w:r>
      <w:r w:rsidR="00F20477" w:rsidRPr="00CE39C6">
        <w:rPr>
          <w:sz w:val="28"/>
          <w:szCs w:val="28"/>
        </w:rPr>
        <w:t>Боброво-Лявленское</w:t>
      </w:r>
      <w:r w:rsidR="00B72782" w:rsidRPr="00CE39C6">
        <w:rPr>
          <w:sz w:val="28"/>
          <w:szCs w:val="28"/>
        </w:rPr>
        <w:t>» Приморского муниципального района Архангельской области;</w:t>
      </w:r>
    </w:p>
    <w:p w:rsidR="00B72782" w:rsidRPr="00CE39C6" w:rsidRDefault="00CE39C6" w:rsidP="00CE39C6">
      <w:pPr>
        <w:tabs>
          <w:tab w:val="left" w:pos="709"/>
        </w:tabs>
        <w:autoSpaceDE w:val="0"/>
        <w:autoSpaceDN w:val="0"/>
        <w:adjustRightInd w:val="0"/>
        <w:jc w:val="both"/>
        <w:rPr>
          <w:sz w:val="28"/>
          <w:szCs w:val="28"/>
        </w:rPr>
      </w:pPr>
      <w:r>
        <w:rPr>
          <w:sz w:val="28"/>
          <w:szCs w:val="28"/>
        </w:rPr>
        <w:tab/>
      </w:r>
      <w:r w:rsidR="00B72782" w:rsidRPr="00CE39C6">
        <w:rPr>
          <w:sz w:val="28"/>
          <w:szCs w:val="28"/>
        </w:rPr>
        <w:t xml:space="preserve">распоряжение министерства строительства и архитектуры Архангельской области </w:t>
      </w:r>
      <w:r w:rsidRPr="00CE39C6">
        <w:rPr>
          <w:sz w:val="28"/>
          <w:szCs w:val="28"/>
        </w:rPr>
        <w:t xml:space="preserve">от </w:t>
      </w:r>
      <w:r>
        <w:rPr>
          <w:sz w:val="28"/>
          <w:szCs w:val="28"/>
        </w:rPr>
        <w:t>09.12.2020</w:t>
      </w:r>
      <w:r w:rsidRPr="00CE39C6">
        <w:rPr>
          <w:sz w:val="28"/>
          <w:szCs w:val="28"/>
        </w:rPr>
        <w:t xml:space="preserve"> № 402-р </w:t>
      </w:r>
      <w:r w:rsidR="00B72782" w:rsidRPr="00CE39C6">
        <w:rPr>
          <w:sz w:val="28"/>
          <w:szCs w:val="28"/>
        </w:rPr>
        <w:t xml:space="preserve">«Об учете предложений при подготовке проекта </w:t>
      </w:r>
      <w:r w:rsidR="00511441">
        <w:rPr>
          <w:sz w:val="28"/>
          <w:szCs w:val="28"/>
        </w:rPr>
        <w:t xml:space="preserve">о </w:t>
      </w:r>
      <w:r w:rsidR="00B72782" w:rsidRPr="00CE39C6">
        <w:rPr>
          <w:sz w:val="28"/>
          <w:szCs w:val="28"/>
        </w:rPr>
        <w:t>внесени</w:t>
      </w:r>
      <w:r w:rsidR="00511441">
        <w:rPr>
          <w:sz w:val="28"/>
          <w:szCs w:val="28"/>
        </w:rPr>
        <w:t>и</w:t>
      </w:r>
      <w:r w:rsidR="00B72782" w:rsidRPr="00CE39C6">
        <w:rPr>
          <w:sz w:val="28"/>
          <w:szCs w:val="28"/>
        </w:rPr>
        <w:t xml:space="preserve"> изменений в правила землепользования </w:t>
      </w:r>
      <w:r w:rsidR="003D7454">
        <w:rPr>
          <w:sz w:val="28"/>
          <w:szCs w:val="28"/>
        </w:rPr>
        <w:br/>
      </w:r>
      <w:r w:rsidR="00B72782" w:rsidRPr="00CE39C6">
        <w:rPr>
          <w:sz w:val="28"/>
          <w:szCs w:val="28"/>
        </w:rPr>
        <w:t>и застройки муниципального образования «</w:t>
      </w:r>
      <w:r w:rsidR="00F20477" w:rsidRPr="00CE39C6">
        <w:rPr>
          <w:sz w:val="28"/>
          <w:szCs w:val="28"/>
        </w:rPr>
        <w:t>Боброво-Лявленское</w:t>
      </w:r>
      <w:r w:rsidR="00B72782" w:rsidRPr="00CE39C6">
        <w:rPr>
          <w:sz w:val="28"/>
          <w:szCs w:val="28"/>
        </w:rPr>
        <w:t>» Приморского муниципального района Архангельской области;</w:t>
      </w:r>
    </w:p>
    <w:p w:rsidR="009F15B3" w:rsidRPr="002377F6" w:rsidRDefault="009F15B3" w:rsidP="009F15B3">
      <w:pPr>
        <w:pStyle w:val="ae"/>
        <w:numPr>
          <w:ilvl w:val="0"/>
          <w:numId w:val="21"/>
        </w:numPr>
        <w:autoSpaceDE w:val="0"/>
        <w:autoSpaceDN w:val="0"/>
        <w:adjustRightInd w:val="0"/>
        <w:ind w:left="0" w:firstLine="709"/>
        <w:jc w:val="both"/>
        <w:rPr>
          <w:sz w:val="28"/>
          <w:szCs w:val="28"/>
        </w:rPr>
      </w:pPr>
      <w:r w:rsidRPr="002377F6">
        <w:rPr>
          <w:sz w:val="28"/>
          <w:szCs w:val="28"/>
        </w:rPr>
        <w:t xml:space="preserve">Утвердить прилагаемое задание на подготовку проекта </w:t>
      </w:r>
      <w:r w:rsidR="00FE16E8" w:rsidRPr="002377F6">
        <w:rPr>
          <w:sz w:val="28"/>
          <w:szCs w:val="28"/>
        </w:rPr>
        <w:t>правил</w:t>
      </w:r>
      <w:r w:rsidR="00457E0E" w:rsidRPr="002377F6">
        <w:rPr>
          <w:sz w:val="28"/>
          <w:szCs w:val="28"/>
        </w:rPr>
        <w:t xml:space="preserve"> землепользования и </w:t>
      </w:r>
      <w:r w:rsidR="009C769A" w:rsidRPr="002377F6">
        <w:rPr>
          <w:sz w:val="28"/>
          <w:szCs w:val="28"/>
        </w:rPr>
        <w:t xml:space="preserve">застройки </w:t>
      </w:r>
      <w:r w:rsidR="00CC1404" w:rsidRPr="002377F6">
        <w:rPr>
          <w:sz w:val="28"/>
          <w:szCs w:val="28"/>
        </w:rPr>
        <w:t>сельского</w:t>
      </w:r>
      <w:r w:rsidR="009C769A" w:rsidRPr="002377F6">
        <w:rPr>
          <w:sz w:val="28"/>
          <w:szCs w:val="28"/>
        </w:rPr>
        <w:t xml:space="preserve"> поселения</w:t>
      </w:r>
      <w:r w:rsidR="002F3457" w:rsidRPr="002377F6">
        <w:rPr>
          <w:sz w:val="28"/>
          <w:szCs w:val="28"/>
        </w:rPr>
        <w:t xml:space="preserve"> </w:t>
      </w:r>
      <w:r w:rsidR="005F0883" w:rsidRPr="002377F6">
        <w:rPr>
          <w:sz w:val="28"/>
          <w:szCs w:val="28"/>
        </w:rPr>
        <w:t>«</w:t>
      </w:r>
      <w:r w:rsidR="00F20477" w:rsidRPr="002377F6">
        <w:rPr>
          <w:sz w:val="28"/>
          <w:szCs w:val="28"/>
        </w:rPr>
        <w:t>Боброво-Лявленское</w:t>
      </w:r>
      <w:r w:rsidR="005F0883" w:rsidRPr="002377F6">
        <w:rPr>
          <w:sz w:val="28"/>
          <w:szCs w:val="28"/>
        </w:rPr>
        <w:t>»</w:t>
      </w:r>
      <w:r w:rsidR="002F3457" w:rsidRPr="002377F6">
        <w:rPr>
          <w:sz w:val="28"/>
          <w:szCs w:val="28"/>
        </w:rPr>
        <w:t xml:space="preserve"> </w:t>
      </w:r>
      <w:r w:rsidR="004D5164" w:rsidRPr="002377F6">
        <w:rPr>
          <w:sz w:val="28"/>
          <w:szCs w:val="28"/>
        </w:rPr>
        <w:t>Приморского</w:t>
      </w:r>
      <w:r w:rsidR="002F3457" w:rsidRPr="002377F6">
        <w:rPr>
          <w:sz w:val="28"/>
          <w:szCs w:val="28"/>
        </w:rPr>
        <w:t xml:space="preserve"> муниципального района Архангельской области</w:t>
      </w:r>
      <w:r w:rsidRPr="002377F6">
        <w:rPr>
          <w:sz w:val="28"/>
          <w:szCs w:val="28"/>
        </w:rPr>
        <w:t>.</w:t>
      </w:r>
    </w:p>
    <w:p w:rsidR="009F15B3" w:rsidRPr="002377F6" w:rsidRDefault="009F15B3" w:rsidP="009F15B3">
      <w:pPr>
        <w:pStyle w:val="ae"/>
        <w:numPr>
          <w:ilvl w:val="0"/>
          <w:numId w:val="21"/>
        </w:numPr>
        <w:autoSpaceDE w:val="0"/>
        <w:autoSpaceDN w:val="0"/>
        <w:adjustRightInd w:val="0"/>
        <w:ind w:left="0" w:firstLine="709"/>
        <w:jc w:val="both"/>
        <w:rPr>
          <w:sz w:val="28"/>
          <w:szCs w:val="28"/>
        </w:rPr>
      </w:pPr>
      <w:r w:rsidRPr="002377F6">
        <w:rPr>
          <w:sz w:val="28"/>
          <w:szCs w:val="28"/>
        </w:rPr>
        <w:t xml:space="preserve">Утвердить прилагаемый порядок проведения работ </w:t>
      </w:r>
      <w:r w:rsidRPr="002377F6">
        <w:rPr>
          <w:sz w:val="28"/>
          <w:szCs w:val="28"/>
        </w:rPr>
        <w:br/>
        <w:t xml:space="preserve">по подготовке проекта </w:t>
      </w:r>
      <w:r w:rsidR="00FE16E8" w:rsidRPr="002377F6">
        <w:rPr>
          <w:sz w:val="28"/>
          <w:szCs w:val="28"/>
        </w:rPr>
        <w:t>правил</w:t>
      </w:r>
      <w:r w:rsidR="00574FB1" w:rsidRPr="002377F6">
        <w:rPr>
          <w:sz w:val="28"/>
          <w:szCs w:val="28"/>
        </w:rPr>
        <w:t xml:space="preserve"> землепользования </w:t>
      </w:r>
      <w:r w:rsidRPr="002377F6">
        <w:rPr>
          <w:sz w:val="28"/>
          <w:szCs w:val="28"/>
        </w:rPr>
        <w:t xml:space="preserve">и </w:t>
      </w:r>
      <w:r w:rsidR="009C769A" w:rsidRPr="002377F6">
        <w:rPr>
          <w:sz w:val="28"/>
          <w:szCs w:val="28"/>
        </w:rPr>
        <w:t xml:space="preserve">застройки </w:t>
      </w:r>
      <w:r w:rsidR="00CC1404" w:rsidRPr="002377F6">
        <w:rPr>
          <w:sz w:val="28"/>
          <w:szCs w:val="28"/>
        </w:rPr>
        <w:t>сельского</w:t>
      </w:r>
      <w:r w:rsidR="009C769A" w:rsidRPr="002377F6">
        <w:rPr>
          <w:sz w:val="28"/>
          <w:szCs w:val="28"/>
        </w:rPr>
        <w:t xml:space="preserve"> поселения</w:t>
      </w:r>
      <w:r w:rsidR="002F3457" w:rsidRPr="002377F6">
        <w:rPr>
          <w:sz w:val="28"/>
          <w:szCs w:val="28"/>
        </w:rPr>
        <w:t xml:space="preserve"> </w:t>
      </w:r>
      <w:r w:rsidR="005F0883" w:rsidRPr="002377F6">
        <w:rPr>
          <w:sz w:val="28"/>
          <w:szCs w:val="28"/>
        </w:rPr>
        <w:t>«</w:t>
      </w:r>
      <w:r w:rsidR="00F20477" w:rsidRPr="002377F6">
        <w:rPr>
          <w:sz w:val="28"/>
          <w:szCs w:val="28"/>
        </w:rPr>
        <w:t>Боброво-Лявленское</w:t>
      </w:r>
      <w:r w:rsidR="005F0883" w:rsidRPr="002377F6">
        <w:rPr>
          <w:sz w:val="28"/>
          <w:szCs w:val="28"/>
        </w:rPr>
        <w:t>»</w:t>
      </w:r>
      <w:r w:rsidR="002F3457" w:rsidRPr="002377F6">
        <w:rPr>
          <w:sz w:val="28"/>
          <w:szCs w:val="28"/>
        </w:rPr>
        <w:t xml:space="preserve"> </w:t>
      </w:r>
      <w:r w:rsidR="004D5164" w:rsidRPr="002377F6">
        <w:rPr>
          <w:sz w:val="28"/>
          <w:szCs w:val="28"/>
        </w:rPr>
        <w:t>Приморского</w:t>
      </w:r>
      <w:r w:rsidR="002F3457" w:rsidRPr="002377F6">
        <w:rPr>
          <w:sz w:val="28"/>
          <w:szCs w:val="28"/>
        </w:rPr>
        <w:t xml:space="preserve"> муниципального района Архангельской области</w:t>
      </w:r>
      <w:r w:rsidRPr="002377F6">
        <w:rPr>
          <w:sz w:val="28"/>
          <w:szCs w:val="28"/>
        </w:rPr>
        <w:t>.</w:t>
      </w:r>
    </w:p>
    <w:p w:rsidR="00574FB1" w:rsidRPr="002377F6" w:rsidRDefault="00574FB1" w:rsidP="00574FB1">
      <w:pPr>
        <w:pStyle w:val="ae"/>
        <w:numPr>
          <w:ilvl w:val="0"/>
          <w:numId w:val="21"/>
        </w:numPr>
        <w:autoSpaceDE w:val="0"/>
        <w:autoSpaceDN w:val="0"/>
        <w:adjustRightInd w:val="0"/>
        <w:ind w:left="0" w:firstLine="709"/>
        <w:jc w:val="both"/>
        <w:rPr>
          <w:sz w:val="28"/>
          <w:szCs w:val="28"/>
        </w:rPr>
      </w:pPr>
      <w:proofErr w:type="gramStart"/>
      <w:r w:rsidRPr="002377F6">
        <w:rPr>
          <w:sz w:val="28"/>
          <w:szCs w:val="28"/>
        </w:rPr>
        <w:t xml:space="preserve">Организатором общественных обсуждений или публичных слушаний по проекту правил землепользования и застройки </w:t>
      </w:r>
      <w:r w:rsidR="00CC1404" w:rsidRPr="002377F6">
        <w:rPr>
          <w:sz w:val="28"/>
          <w:szCs w:val="28"/>
        </w:rPr>
        <w:t>сельского</w:t>
      </w:r>
      <w:r w:rsidRPr="002377F6">
        <w:rPr>
          <w:sz w:val="28"/>
          <w:szCs w:val="28"/>
        </w:rPr>
        <w:t xml:space="preserve"> поселения </w:t>
      </w:r>
      <w:r w:rsidR="005F0883" w:rsidRPr="002377F6">
        <w:rPr>
          <w:sz w:val="28"/>
          <w:szCs w:val="28"/>
        </w:rPr>
        <w:t>«</w:t>
      </w:r>
      <w:r w:rsidR="00F20477" w:rsidRPr="002377F6">
        <w:rPr>
          <w:sz w:val="28"/>
          <w:szCs w:val="28"/>
        </w:rPr>
        <w:t>Боброво-Лявленское</w:t>
      </w:r>
      <w:r w:rsidR="005F0883" w:rsidRPr="002377F6">
        <w:rPr>
          <w:sz w:val="28"/>
          <w:szCs w:val="28"/>
        </w:rPr>
        <w:t>»</w:t>
      </w:r>
      <w:r w:rsidRPr="002377F6">
        <w:rPr>
          <w:sz w:val="28"/>
          <w:szCs w:val="28"/>
        </w:rPr>
        <w:t xml:space="preserve"> </w:t>
      </w:r>
      <w:r w:rsidR="004D5164" w:rsidRPr="002377F6">
        <w:rPr>
          <w:sz w:val="28"/>
          <w:szCs w:val="28"/>
        </w:rPr>
        <w:t>Приморского</w:t>
      </w:r>
      <w:r w:rsidRPr="002377F6">
        <w:rPr>
          <w:sz w:val="28"/>
          <w:szCs w:val="28"/>
        </w:rPr>
        <w:t xml:space="preserve"> муниципального района Архангельской области определить комиссию по подготовке проектов правил землепользования и застройки муниципальных образований Архангельской области, состав которой утвержден распоряжением министерства строительства и архитектуры Архангельской области </w:t>
      </w:r>
      <w:r w:rsidRPr="002377F6">
        <w:rPr>
          <w:sz w:val="28"/>
          <w:szCs w:val="28"/>
        </w:rPr>
        <w:br/>
        <w:t>от 26.03.2019 № 36-р и порядок деятельности которой утвержден постановлением министерства строительства и архитектуры Архангельской области от 02.12.2019</w:t>
      </w:r>
      <w:proofErr w:type="gramEnd"/>
      <w:r w:rsidRPr="002377F6">
        <w:rPr>
          <w:sz w:val="28"/>
          <w:szCs w:val="28"/>
        </w:rPr>
        <w:t xml:space="preserve"> № 20-п.</w:t>
      </w:r>
    </w:p>
    <w:p w:rsidR="009F15B3" w:rsidRPr="002377F6" w:rsidRDefault="009F15B3" w:rsidP="00574FB1">
      <w:pPr>
        <w:pStyle w:val="ae"/>
        <w:numPr>
          <w:ilvl w:val="0"/>
          <w:numId w:val="21"/>
        </w:numPr>
        <w:autoSpaceDE w:val="0"/>
        <w:autoSpaceDN w:val="0"/>
        <w:adjustRightInd w:val="0"/>
        <w:ind w:left="0" w:firstLine="709"/>
        <w:jc w:val="both"/>
        <w:rPr>
          <w:sz w:val="28"/>
          <w:szCs w:val="28"/>
        </w:rPr>
      </w:pPr>
      <w:r w:rsidRPr="002377F6">
        <w:rPr>
          <w:sz w:val="28"/>
          <w:szCs w:val="28"/>
        </w:rPr>
        <w:t xml:space="preserve">Опубликовать настоящее </w:t>
      </w:r>
      <w:r w:rsidR="00ED575D" w:rsidRPr="002377F6">
        <w:rPr>
          <w:sz w:val="28"/>
          <w:szCs w:val="28"/>
        </w:rPr>
        <w:t>распоряжение</w:t>
      </w:r>
      <w:r w:rsidRPr="002377F6">
        <w:rPr>
          <w:sz w:val="28"/>
          <w:szCs w:val="28"/>
        </w:rPr>
        <w:t xml:space="preserve"> на официальном сайте Правительства Архангельской области</w:t>
      </w:r>
      <w:r w:rsidR="00574FB1" w:rsidRPr="002377F6">
        <w:rPr>
          <w:sz w:val="28"/>
          <w:szCs w:val="28"/>
        </w:rPr>
        <w:t xml:space="preserve"> в информационно-телекоммуникационной сети </w:t>
      </w:r>
      <w:r w:rsidR="005F0883" w:rsidRPr="002377F6">
        <w:rPr>
          <w:sz w:val="28"/>
          <w:szCs w:val="28"/>
        </w:rPr>
        <w:t>«</w:t>
      </w:r>
      <w:r w:rsidR="00574FB1" w:rsidRPr="002377F6">
        <w:rPr>
          <w:sz w:val="28"/>
          <w:szCs w:val="28"/>
        </w:rPr>
        <w:t>Интернет</w:t>
      </w:r>
      <w:r w:rsidR="005F0883" w:rsidRPr="002377F6">
        <w:rPr>
          <w:sz w:val="28"/>
          <w:szCs w:val="28"/>
        </w:rPr>
        <w:t>»</w:t>
      </w:r>
      <w:r w:rsidRPr="002377F6">
        <w:rPr>
          <w:sz w:val="28"/>
          <w:szCs w:val="28"/>
        </w:rPr>
        <w:t xml:space="preserve">. </w:t>
      </w:r>
    </w:p>
    <w:p w:rsidR="002377F6" w:rsidRPr="002377F6" w:rsidRDefault="002377F6" w:rsidP="002377F6">
      <w:pPr>
        <w:pStyle w:val="ae"/>
        <w:numPr>
          <w:ilvl w:val="0"/>
          <w:numId w:val="21"/>
        </w:numPr>
        <w:autoSpaceDE w:val="0"/>
        <w:autoSpaceDN w:val="0"/>
        <w:adjustRightInd w:val="0"/>
        <w:ind w:left="0" w:firstLine="709"/>
        <w:jc w:val="both"/>
        <w:rPr>
          <w:sz w:val="28"/>
          <w:szCs w:val="28"/>
        </w:rPr>
      </w:pPr>
      <w:bookmarkStart w:id="2" w:name="_Hlk65569587"/>
      <w:r w:rsidRPr="002377F6">
        <w:rPr>
          <w:sz w:val="28"/>
          <w:szCs w:val="28"/>
        </w:rPr>
        <w:t xml:space="preserve">Направить копию настоящего распоряжения в </w:t>
      </w:r>
      <w:bookmarkStart w:id="3" w:name="_Hlk65502724"/>
      <w:r w:rsidRPr="002377F6">
        <w:rPr>
          <w:sz w:val="28"/>
          <w:szCs w:val="28"/>
        </w:rPr>
        <w:t xml:space="preserve">орган местного самоуправления </w:t>
      </w:r>
      <w:r w:rsidR="00CE39C6">
        <w:rPr>
          <w:sz w:val="28"/>
          <w:szCs w:val="28"/>
        </w:rPr>
        <w:t>Приморского</w:t>
      </w:r>
      <w:r w:rsidRPr="002377F6">
        <w:rPr>
          <w:sz w:val="28"/>
          <w:szCs w:val="28"/>
        </w:rPr>
        <w:t xml:space="preserve"> муниципальн</w:t>
      </w:r>
      <w:r w:rsidR="00CE39C6">
        <w:rPr>
          <w:sz w:val="28"/>
          <w:szCs w:val="28"/>
        </w:rPr>
        <w:t>ого</w:t>
      </w:r>
      <w:r w:rsidRPr="002377F6">
        <w:rPr>
          <w:sz w:val="28"/>
          <w:szCs w:val="28"/>
        </w:rPr>
        <w:t xml:space="preserve"> района Архангельской области </w:t>
      </w:r>
      <w:bookmarkEnd w:id="3"/>
      <w:r w:rsidRPr="002377F6">
        <w:rPr>
          <w:sz w:val="28"/>
          <w:szCs w:val="28"/>
        </w:rPr>
        <w:t>для опубликования на официальном сайте в информационно-телекоммуникационной сети «Интернет», а также в средствах массовой информации по решению органа местного самоуправления Приморского муниципального района Архангельской области.</w:t>
      </w:r>
    </w:p>
    <w:p w:rsidR="002377F6" w:rsidRPr="002377F6" w:rsidRDefault="002377F6" w:rsidP="002377F6">
      <w:pPr>
        <w:pStyle w:val="ae"/>
        <w:numPr>
          <w:ilvl w:val="0"/>
          <w:numId w:val="21"/>
        </w:numPr>
        <w:autoSpaceDE w:val="0"/>
        <w:autoSpaceDN w:val="0"/>
        <w:adjustRightInd w:val="0"/>
        <w:ind w:left="0" w:firstLine="709"/>
        <w:jc w:val="both"/>
        <w:rPr>
          <w:sz w:val="28"/>
          <w:szCs w:val="28"/>
        </w:rPr>
      </w:pPr>
      <w:r w:rsidRPr="002377F6">
        <w:rPr>
          <w:sz w:val="28"/>
          <w:szCs w:val="28"/>
        </w:rPr>
        <w:t xml:space="preserve">Рекомендовать органу местного самоуправления сельского поселения «Боброво-Лявленское» Приморского муниципального района Архангельской области опубликовать настоящее распоряжение </w:t>
      </w:r>
      <w:r w:rsidR="00CE39C6">
        <w:rPr>
          <w:sz w:val="28"/>
          <w:szCs w:val="28"/>
        </w:rPr>
        <w:br/>
      </w:r>
      <w:r w:rsidRPr="002377F6">
        <w:rPr>
          <w:sz w:val="28"/>
          <w:szCs w:val="28"/>
        </w:rPr>
        <w:t>на официальном сайте в информационно-телекоммуникационной сети «Интернет».</w:t>
      </w:r>
    </w:p>
    <w:bookmarkEnd w:id="2"/>
    <w:p w:rsidR="00426473" w:rsidRPr="002377F6" w:rsidRDefault="00426473" w:rsidP="00574FB1">
      <w:pPr>
        <w:pStyle w:val="ae"/>
        <w:numPr>
          <w:ilvl w:val="0"/>
          <w:numId w:val="21"/>
        </w:numPr>
        <w:autoSpaceDE w:val="0"/>
        <w:autoSpaceDN w:val="0"/>
        <w:adjustRightInd w:val="0"/>
        <w:ind w:left="0" w:firstLine="709"/>
        <w:jc w:val="both"/>
        <w:rPr>
          <w:sz w:val="28"/>
          <w:szCs w:val="28"/>
        </w:rPr>
      </w:pPr>
      <w:r w:rsidRPr="002377F6">
        <w:rPr>
          <w:sz w:val="28"/>
          <w:szCs w:val="28"/>
        </w:rPr>
        <w:t xml:space="preserve">Настоящее </w:t>
      </w:r>
      <w:r w:rsidR="00ED575D" w:rsidRPr="002377F6">
        <w:rPr>
          <w:sz w:val="28"/>
          <w:szCs w:val="28"/>
        </w:rPr>
        <w:t>распоряжение</w:t>
      </w:r>
      <w:r w:rsidRPr="002377F6">
        <w:rPr>
          <w:sz w:val="28"/>
          <w:szCs w:val="28"/>
        </w:rPr>
        <w:t xml:space="preserve"> вступает в силу со дня его подписания. </w:t>
      </w:r>
    </w:p>
    <w:p w:rsidR="00C75956" w:rsidRPr="00CA24C4" w:rsidRDefault="00C75956" w:rsidP="00D23BF3">
      <w:pPr>
        <w:shd w:val="clear" w:color="auto" w:fill="FFFFFF"/>
        <w:ind w:right="-75"/>
        <w:jc w:val="center"/>
        <w:rPr>
          <w:rStyle w:val="fe-comment-title"/>
          <w:b/>
          <w:sz w:val="28"/>
          <w:szCs w:val="28"/>
        </w:rPr>
      </w:pPr>
    </w:p>
    <w:p w:rsidR="0067646C" w:rsidRPr="00CA24C4" w:rsidRDefault="0067646C" w:rsidP="00574FB1">
      <w:pPr>
        <w:shd w:val="clear" w:color="auto" w:fill="FFFFFF"/>
        <w:ind w:right="-75"/>
        <w:rPr>
          <w:rStyle w:val="fe-comment-title"/>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361"/>
      </w:tblGrid>
      <w:tr w:rsidR="007F5DA3" w:rsidRPr="001B2508" w:rsidTr="00F37E85">
        <w:tc>
          <w:tcPr>
            <w:tcW w:w="5103" w:type="dxa"/>
          </w:tcPr>
          <w:p w:rsidR="007F5DA3" w:rsidRPr="002377F6" w:rsidRDefault="007F5DA3" w:rsidP="00F37E85">
            <w:pPr>
              <w:rPr>
                <w:b/>
                <w:sz w:val="28"/>
                <w:szCs w:val="28"/>
              </w:rPr>
            </w:pPr>
            <w:proofErr w:type="gramStart"/>
            <w:r w:rsidRPr="002377F6">
              <w:rPr>
                <w:b/>
                <w:sz w:val="28"/>
                <w:szCs w:val="28"/>
              </w:rPr>
              <w:t>Исполняющий</w:t>
            </w:r>
            <w:proofErr w:type="gramEnd"/>
            <w:r w:rsidRPr="002377F6">
              <w:rPr>
                <w:b/>
                <w:sz w:val="28"/>
                <w:szCs w:val="28"/>
              </w:rPr>
              <w:t xml:space="preserve"> обязанности министра строительства и архитектуры </w:t>
            </w:r>
            <w:r w:rsidRPr="002377F6">
              <w:rPr>
                <w:b/>
                <w:sz w:val="28"/>
                <w:szCs w:val="28"/>
              </w:rPr>
              <w:br/>
              <w:t>Архангельской области</w:t>
            </w:r>
          </w:p>
        </w:tc>
        <w:tc>
          <w:tcPr>
            <w:tcW w:w="4361" w:type="dxa"/>
          </w:tcPr>
          <w:p w:rsidR="007F5DA3" w:rsidRPr="002377F6" w:rsidRDefault="007F5DA3" w:rsidP="00F37E85">
            <w:pPr>
              <w:jc w:val="right"/>
              <w:rPr>
                <w:b/>
                <w:sz w:val="28"/>
                <w:szCs w:val="28"/>
              </w:rPr>
            </w:pPr>
          </w:p>
          <w:p w:rsidR="007F5DA3" w:rsidRPr="002377F6" w:rsidRDefault="007F5DA3" w:rsidP="00F37E85">
            <w:pPr>
              <w:ind w:right="-217"/>
              <w:jc w:val="right"/>
              <w:rPr>
                <w:b/>
                <w:sz w:val="28"/>
                <w:szCs w:val="28"/>
              </w:rPr>
            </w:pPr>
          </w:p>
          <w:p w:rsidR="007F5DA3" w:rsidRPr="002377F6" w:rsidRDefault="007F5DA3" w:rsidP="00CE39C6">
            <w:pPr>
              <w:ind w:right="-108"/>
              <w:jc w:val="right"/>
              <w:rPr>
                <w:sz w:val="28"/>
                <w:szCs w:val="28"/>
              </w:rPr>
            </w:pPr>
            <w:r w:rsidRPr="002377F6">
              <w:rPr>
                <w:b/>
                <w:sz w:val="28"/>
                <w:szCs w:val="28"/>
              </w:rPr>
              <w:t xml:space="preserve">  </w:t>
            </w:r>
            <w:r w:rsidR="00CE39C6">
              <w:rPr>
                <w:b/>
                <w:sz w:val="28"/>
                <w:szCs w:val="28"/>
              </w:rPr>
              <w:t>С</w:t>
            </w:r>
            <w:r w:rsidR="004E7E68">
              <w:rPr>
                <w:b/>
                <w:sz w:val="28"/>
                <w:szCs w:val="28"/>
              </w:rPr>
              <w:t>.</w:t>
            </w:r>
            <w:r w:rsidR="00CE39C6">
              <w:rPr>
                <w:b/>
                <w:sz w:val="28"/>
                <w:szCs w:val="28"/>
              </w:rPr>
              <w:t>Ю</w:t>
            </w:r>
            <w:r w:rsidR="004E7E68">
              <w:rPr>
                <w:b/>
                <w:sz w:val="28"/>
                <w:szCs w:val="28"/>
              </w:rPr>
              <w:t>.</w:t>
            </w:r>
            <w:r w:rsidR="00CE39C6">
              <w:rPr>
                <w:b/>
                <w:sz w:val="28"/>
                <w:szCs w:val="28"/>
              </w:rPr>
              <w:t xml:space="preserve"> С</w:t>
            </w:r>
            <w:r w:rsidR="004E7E68">
              <w:rPr>
                <w:b/>
                <w:sz w:val="28"/>
                <w:szCs w:val="28"/>
              </w:rPr>
              <w:t>т</w:t>
            </w:r>
            <w:r w:rsidR="00CE39C6">
              <w:rPr>
                <w:b/>
                <w:sz w:val="28"/>
                <w:szCs w:val="28"/>
              </w:rPr>
              <w:t>роганова</w:t>
            </w:r>
          </w:p>
        </w:tc>
      </w:tr>
    </w:tbl>
    <w:p w:rsidR="0094355E" w:rsidRDefault="0094355E">
      <w:pPr>
        <w:rPr>
          <w:sz w:val="28"/>
          <w:szCs w:val="28"/>
        </w:rPr>
      </w:pPr>
      <w:r>
        <w:rPr>
          <w:sz w:val="28"/>
          <w:szCs w:val="28"/>
        </w:rPr>
        <w:br w:type="page"/>
      </w:r>
    </w:p>
    <w:p w:rsidR="00ED575D" w:rsidRDefault="00EC6AC0" w:rsidP="00FA467B">
      <w:pPr>
        <w:shd w:val="clear" w:color="auto" w:fill="FFFFFF"/>
        <w:ind w:left="5245" w:right="-75"/>
        <w:jc w:val="center"/>
        <w:rPr>
          <w:sz w:val="28"/>
          <w:szCs w:val="28"/>
        </w:rPr>
      </w:pPr>
      <w:r w:rsidRPr="00CA24C4">
        <w:rPr>
          <w:sz w:val="28"/>
          <w:szCs w:val="28"/>
        </w:rPr>
        <w:lastRenderedPageBreak/>
        <w:t>У</w:t>
      </w:r>
      <w:r w:rsidR="00CD0830" w:rsidRPr="00CA24C4">
        <w:rPr>
          <w:sz w:val="28"/>
          <w:szCs w:val="28"/>
        </w:rPr>
        <w:t>тверждено</w:t>
      </w:r>
    </w:p>
    <w:p w:rsidR="00EC6AC0" w:rsidRPr="00CA24C4" w:rsidRDefault="00ED575D" w:rsidP="00EC6AC0">
      <w:pPr>
        <w:shd w:val="clear" w:color="auto" w:fill="FFFFFF"/>
        <w:tabs>
          <w:tab w:val="left" w:pos="1090"/>
        </w:tabs>
        <w:ind w:left="5245"/>
        <w:jc w:val="center"/>
        <w:rPr>
          <w:sz w:val="28"/>
          <w:szCs w:val="28"/>
        </w:rPr>
      </w:pPr>
      <w:r>
        <w:rPr>
          <w:sz w:val="28"/>
          <w:szCs w:val="28"/>
        </w:rPr>
        <w:t>распоряжение</w:t>
      </w:r>
      <w:r w:rsidR="00EC6AC0" w:rsidRPr="00CA24C4">
        <w:rPr>
          <w:sz w:val="28"/>
          <w:szCs w:val="28"/>
        </w:rPr>
        <w:t>м министерства</w:t>
      </w:r>
    </w:p>
    <w:p w:rsidR="00EC6AC0" w:rsidRPr="00CA24C4" w:rsidRDefault="00EC6AC0" w:rsidP="00EC6AC0">
      <w:pPr>
        <w:shd w:val="clear" w:color="auto" w:fill="FFFFFF"/>
        <w:tabs>
          <w:tab w:val="left" w:pos="1090"/>
        </w:tabs>
        <w:ind w:left="5245"/>
        <w:jc w:val="center"/>
        <w:rPr>
          <w:sz w:val="28"/>
          <w:szCs w:val="28"/>
        </w:rPr>
      </w:pPr>
      <w:r w:rsidRPr="00CA24C4">
        <w:rPr>
          <w:sz w:val="28"/>
          <w:szCs w:val="28"/>
        </w:rPr>
        <w:t>строительства и архитектуры Архангельской области</w:t>
      </w:r>
    </w:p>
    <w:p w:rsidR="00EC6AC0" w:rsidRPr="00CA24C4" w:rsidRDefault="00E848CE" w:rsidP="00EC6AC0">
      <w:pPr>
        <w:shd w:val="clear" w:color="auto" w:fill="FFFFFF"/>
        <w:tabs>
          <w:tab w:val="left" w:pos="1090"/>
        </w:tabs>
        <w:ind w:left="5245"/>
        <w:jc w:val="center"/>
        <w:rPr>
          <w:sz w:val="28"/>
          <w:szCs w:val="28"/>
        </w:rPr>
      </w:pPr>
      <w:r>
        <w:rPr>
          <w:color w:val="000000"/>
          <w:sz w:val="28"/>
          <w:szCs w:val="28"/>
        </w:rPr>
        <w:t xml:space="preserve">от </w:t>
      </w:r>
      <w:r>
        <w:rPr>
          <w:color w:val="000000" w:themeColor="text1"/>
          <w:sz w:val="28"/>
          <w:szCs w:val="28"/>
        </w:rPr>
        <w:t xml:space="preserve">16 марта </w:t>
      </w:r>
      <w:r>
        <w:rPr>
          <w:color w:val="000000"/>
          <w:sz w:val="28"/>
          <w:szCs w:val="28"/>
        </w:rPr>
        <w:t>2021 г. № 111-р</w:t>
      </w:r>
    </w:p>
    <w:p w:rsidR="00EC6AC0" w:rsidRPr="00CA24C4" w:rsidRDefault="00EC6AC0" w:rsidP="00EC6AC0">
      <w:pPr>
        <w:pStyle w:val="ConsPlusNonformat"/>
        <w:jc w:val="center"/>
        <w:rPr>
          <w:rFonts w:ascii="Times New Roman" w:hAnsi="Times New Roman"/>
          <w:b/>
          <w:sz w:val="28"/>
        </w:rPr>
      </w:pPr>
    </w:p>
    <w:p w:rsidR="00EC6AC0" w:rsidRPr="00CA24C4" w:rsidRDefault="00EC6AC0" w:rsidP="00EC6AC0">
      <w:pPr>
        <w:pStyle w:val="ConsPlusNonformat"/>
        <w:jc w:val="center"/>
        <w:rPr>
          <w:rFonts w:ascii="Times New Roman" w:hAnsi="Times New Roman"/>
          <w:b/>
          <w:sz w:val="28"/>
        </w:rPr>
      </w:pPr>
    </w:p>
    <w:p w:rsidR="00EC6AC0" w:rsidRPr="00CA24C4" w:rsidRDefault="00EC6AC0" w:rsidP="00EC6AC0">
      <w:pPr>
        <w:pStyle w:val="ConsPlusNonformat"/>
        <w:jc w:val="center"/>
        <w:rPr>
          <w:rFonts w:ascii="Times New Roman" w:hAnsi="Times New Roman" w:cs="Times New Roman"/>
          <w:sz w:val="28"/>
          <w:szCs w:val="28"/>
        </w:rPr>
      </w:pPr>
      <w:r w:rsidRPr="00CA24C4">
        <w:rPr>
          <w:rFonts w:ascii="Times New Roman" w:hAnsi="Times New Roman" w:cs="Times New Roman"/>
          <w:sz w:val="28"/>
          <w:szCs w:val="28"/>
        </w:rPr>
        <w:t>Задание</w:t>
      </w:r>
    </w:p>
    <w:p w:rsidR="00EC6AC0" w:rsidRDefault="00EC6AC0" w:rsidP="00B558B2">
      <w:pPr>
        <w:pStyle w:val="ConsPlusNonformat"/>
        <w:jc w:val="center"/>
        <w:rPr>
          <w:rFonts w:ascii="Times New Roman" w:hAnsi="Times New Roman" w:cs="Times New Roman"/>
          <w:sz w:val="28"/>
          <w:szCs w:val="28"/>
        </w:rPr>
      </w:pPr>
      <w:r w:rsidRPr="00CA24C4">
        <w:rPr>
          <w:rFonts w:ascii="Times New Roman" w:hAnsi="Times New Roman" w:cs="Times New Roman"/>
          <w:sz w:val="28"/>
          <w:szCs w:val="28"/>
        </w:rPr>
        <w:t xml:space="preserve">на подготовку </w:t>
      </w:r>
      <w:r w:rsidR="00A42678" w:rsidRPr="00CA24C4">
        <w:rPr>
          <w:rFonts w:ascii="Times New Roman" w:hAnsi="Times New Roman" w:cs="Times New Roman"/>
          <w:sz w:val="28"/>
          <w:szCs w:val="28"/>
        </w:rPr>
        <w:t>п</w:t>
      </w:r>
      <w:r w:rsidRPr="00CA24C4">
        <w:rPr>
          <w:rFonts w:ascii="Times New Roman" w:hAnsi="Times New Roman" w:cs="Times New Roman"/>
          <w:sz w:val="28"/>
          <w:szCs w:val="28"/>
        </w:rPr>
        <w:t xml:space="preserve">роекта </w:t>
      </w:r>
      <w:r w:rsidR="00FE16E8">
        <w:rPr>
          <w:rFonts w:ascii="Times New Roman" w:hAnsi="Times New Roman" w:cs="Times New Roman"/>
          <w:sz w:val="28"/>
          <w:szCs w:val="28"/>
        </w:rPr>
        <w:t>правил</w:t>
      </w:r>
      <w:r w:rsidR="00060508" w:rsidRPr="00CA24C4">
        <w:rPr>
          <w:rFonts w:ascii="Times New Roman" w:hAnsi="Times New Roman" w:cs="Times New Roman"/>
          <w:sz w:val="28"/>
          <w:szCs w:val="28"/>
        </w:rPr>
        <w:t xml:space="preserve"> землепользования </w:t>
      </w:r>
      <w:r w:rsidR="00060508" w:rsidRPr="00CA24C4">
        <w:rPr>
          <w:rFonts w:ascii="Times New Roman" w:hAnsi="Times New Roman" w:cs="Times New Roman"/>
          <w:sz w:val="28"/>
          <w:szCs w:val="28"/>
        </w:rPr>
        <w:br/>
        <w:t xml:space="preserve">и застройки </w:t>
      </w:r>
      <w:r w:rsidR="00CC1404">
        <w:rPr>
          <w:rFonts w:ascii="Times New Roman" w:hAnsi="Times New Roman" w:cs="Times New Roman"/>
          <w:sz w:val="28"/>
          <w:szCs w:val="28"/>
        </w:rPr>
        <w:t>сельского</w:t>
      </w:r>
      <w:r w:rsidR="00B558B2" w:rsidRPr="00B558B2">
        <w:rPr>
          <w:rFonts w:ascii="Times New Roman" w:hAnsi="Times New Roman" w:cs="Times New Roman"/>
          <w:sz w:val="28"/>
          <w:szCs w:val="28"/>
        </w:rPr>
        <w:t xml:space="preserve"> поселения </w:t>
      </w:r>
      <w:r w:rsidR="005F0883">
        <w:rPr>
          <w:rFonts w:ascii="Times New Roman" w:hAnsi="Times New Roman" w:cs="Times New Roman"/>
          <w:sz w:val="28"/>
          <w:szCs w:val="28"/>
        </w:rPr>
        <w:t>«</w:t>
      </w:r>
      <w:r w:rsidR="00F20477">
        <w:rPr>
          <w:rFonts w:ascii="Times New Roman" w:hAnsi="Times New Roman" w:cs="Times New Roman"/>
          <w:sz w:val="28"/>
          <w:szCs w:val="28"/>
        </w:rPr>
        <w:t>Боброво-Лявленское</w:t>
      </w:r>
      <w:r w:rsidR="005F0883">
        <w:rPr>
          <w:rFonts w:ascii="Times New Roman" w:hAnsi="Times New Roman" w:cs="Times New Roman"/>
          <w:sz w:val="28"/>
          <w:szCs w:val="28"/>
        </w:rPr>
        <w:t>»</w:t>
      </w:r>
      <w:r w:rsidR="00136F09">
        <w:rPr>
          <w:rFonts w:ascii="Times New Roman" w:hAnsi="Times New Roman" w:cs="Times New Roman"/>
          <w:sz w:val="28"/>
          <w:szCs w:val="28"/>
        </w:rPr>
        <w:t xml:space="preserve"> </w:t>
      </w:r>
      <w:r w:rsidR="004D5164">
        <w:rPr>
          <w:rFonts w:ascii="Times New Roman" w:hAnsi="Times New Roman" w:cs="Times New Roman"/>
          <w:sz w:val="28"/>
          <w:szCs w:val="28"/>
        </w:rPr>
        <w:t>Приморского</w:t>
      </w:r>
      <w:r w:rsidR="00136F09">
        <w:rPr>
          <w:rFonts w:ascii="Times New Roman" w:hAnsi="Times New Roman" w:cs="Times New Roman"/>
          <w:sz w:val="28"/>
          <w:szCs w:val="28"/>
        </w:rPr>
        <w:t xml:space="preserve"> муниципального района Архангельской области</w:t>
      </w:r>
    </w:p>
    <w:p w:rsidR="00B558B2" w:rsidRPr="00CA24C4" w:rsidRDefault="00B558B2" w:rsidP="00B558B2">
      <w:pPr>
        <w:pStyle w:val="ConsPlusNonformat"/>
        <w:jc w:val="center"/>
        <w:rPr>
          <w:sz w:val="28"/>
          <w:szCs w:val="28"/>
        </w:rPr>
      </w:pPr>
    </w:p>
    <w:p w:rsidR="00EC6AC0" w:rsidRPr="00CA24C4" w:rsidRDefault="00EC6AC0" w:rsidP="00EC6AC0">
      <w:pPr>
        <w:tabs>
          <w:tab w:val="left" w:pos="180"/>
        </w:tabs>
        <w:ind w:firstLine="709"/>
        <w:jc w:val="both"/>
        <w:rPr>
          <w:b/>
          <w:sz w:val="28"/>
          <w:szCs w:val="28"/>
        </w:rPr>
      </w:pPr>
      <w:r w:rsidRPr="00CA24C4">
        <w:rPr>
          <w:b/>
          <w:sz w:val="28"/>
          <w:szCs w:val="28"/>
        </w:rPr>
        <w:t>1. Вид документа (документации)</w:t>
      </w:r>
    </w:p>
    <w:p w:rsidR="009F15B3" w:rsidRPr="00CA24C4" w:rsidRDefault="009F15B3" w:rsidP="009F15B3">
      <w:pPr>
        <w:tabs>
          <w:tab w:val="left" w:pos="567"/>
        </w:tabs>
        <w:ind w:firstLine="709"/>
        <w:jc w:val="both"/>
        <w:rPr>
          <w:sz w:val="28"/>
          <w:szCs w:val="28"/>
        </w:rPr>
      </w:pPr>
      <w:r w:rsidRPr="00CA24C4">
        <w:rPr>
          <w:sz w:val="28"/>
          <w:szCs w:val="28"/>
        </w:rPr>
        <w:t xml:space="preserve">Документ </w:t>
      </w:r>
      <w:r w:rsidR="00763F9D" w:rsidRPr="00CA24C4">
        <w:rPr>
          <w:sz w:val="28"/>
          <w:szCs w:val="28"/>
        </w:rPr>
        <w:t>градостроительного зонирования</w:t>
      </w:r>
      <w:r w:rsidRPr="00CA24C4">
        <w:rPr>
          <w:sz w:val="28"/>
          <w:szCs w:val="28"/>
        </w:rPr>
        <w:t xml:space="preserve"> – проект </w:t>
      </w:r>
      <w:r w:rsidR="00FE16E8">
        <w:rPr>
          <w:sz w:val="28"/>
          <w:szCs w:val="28"/>
        </w:rPr>
        <w:t>правил</w:t>
      </w:r>
      <w:r w:rsidR="00457E0E">
        <w:rPr>
          <w:sz w:val="28"/>
          <w:szCs w:val="28"/>
        </w:rPr>
        <w:t xml:space="preserve"> землепользования и </w:t>
      </w:r>
      <w:r w:rsidR="009C769A">
        <w:rPr>
          <w:sz w:val="28"/>
          <w:szCs w:val="28"/>
        </w:rPr>
        <w:t xml:space="preserve">застройки </w:t>
      </w:r>
      <w:r w:rsidR="00CC1404">
        <w:rPr>
          <w:sz w:val="28"/>
          <w:szCs w:val="28"/>
        </w:rPr>
        <w:t>сельского</w:t>
      </w:r>
      <w:r w:rsidR="009C769A">
        <w:rPr>
          <w:sz w:val="28"/>
          <w:szCs w:val="28"/>
        </w:rPr>
        <w:t xml:space="preserve"> поселения</w:t>
      </w:r>
      <w:r w:rsidR="002F3457">
        <w:rPr>
          <w:sz w:val="28"/>
          <w:szCs w:val="28"/>
        </w:rPr>
        <w:t xml:space="preserve"> </w:t>
      </w:r>
      <w:r w:rsidR="005F0883">
        <w:rPr>
          <w:sz w:val="28"/>
          <w:szCs w:val="28"/>
        </w:rPr>
        <w:t>«</w:t>
      </w:r>
      <w:r w:rsidR="00F20477">
        <w:rPr>
          <w:sz w:val="28"/>
          <w:szCs w:val="28"/>
        </w:rPr>
        <w:t>Боброво-Лявленское</w:t>
      </w:r>
      <w:r w:rsidR="005F0883">
        <w:rPr>
          <w:sz w:val="28"/>
          <w:szCs w:val="28"/>
        </w:rPr>
        <w:t>»</w:t>
      </w:r>
      <w:r w:rsidR="002F3457">
        <w:rPr>
          <w:sz w:val="28"/>
          <w:szCs w:val="28"/>
        </w:rPr>
        <w:t xml:space="preserve"> </w:t>
      </w:r>
      <w:r w:rsidR="004D5164">
        <w:rPr>
          <w:sz w:val="28"/>
          <w:szCs w:val="28"/>
        </w:rPr>
        <w:t>Приморского</w:t>
      </w:r>
      <w:r w:rsidR="002F3457">
        <w:rPr>
          <w:sz w:val="28"/>
          <w:szCs w:val="28"/>
        </w:rPr>
        <w:t xml:space="preserve"> муниципального района Архангельской области</w:t>
      </w:r>
      <w:r w:rsidRPr="00CA24C4">
        <w:rPr>
          <w:sz w:val="28"/>
          <w:szCs w:val="28"/>
        </w:rPr>
        <w:t xml:space="preserve"> (далее – проект Правил).</w:t>
      </w:r>
    </w:p>
    <w:p w:rsidR="009F15B3" w:rsidRPr="00CA24C4" w:rsidRDefault="009F15B3" w:rsidP="009F15B3">
      <w:pPr>
        <w:tabs>
          <w:tab w:val="left" w:pos="180"/>
        </w:tabs>
        <w:ind w:firstLine="709"/>
        <w:jc w:val="both"/>
        <w:rPr>
          <w:b/>
          <w:sz w:val="28"/>
          <w:szCs w:val="28"/>
        </w:rPr>
      </w:pPr>
    </w:p>
    <w:p w:rsidR="00493446" w:rsidRPr="00CA24C4" w:rsidRDefault="00493446" w:rsidP="00493446">
      <w:pPr>
        <w:tabs>
          <w:tab w:val="left" w:pos="180"/>
          <w:tab w:val="left" w:pos="8789"/>
        </w:tabs>
        <w:ind w:firstLine="709"/>
        <w:jc w:val="both"/>
        <w:rPr>
          <w:b/>
          <w:sz w:val="28"/>
          <w:szCs w:val="28"/>
        </w:rPr>
      </w:pPr>
      <w:r w:rsidRPr="00CA24C4">
        <w:rPr>
          <w:b/>
          <w:sz w:val="28"/>
          <w:szCs w:val="28"/>
        </w:rPr>
        <w:t xml:space="preserve">2. Технический заказчик </w:t>
      </w:r>
    </w:p>
    <w:p w:rsidR="00493446" w:rsidRPr="00CA24C4" w:rsidRDefault="00493446" w:rsidP="00493446">
      <w:pPr>
        <w:tabs>
          <w:tab w:val="left" w:pos="8789"/>
        </w:tabs>
        <w:ind w:firstLine="709"/>
        <w:jc w:val="both"/>
        <w:rPr>
          <w:sz w:val="28"/>
          <w:szCs w:val="28"/>
        </w:rPr>
      </w:pPr>
      <w:r w:rsidRPr="00CA24C4">
        <w:rPr>
          <w:sz w:val="28"/>
          <w:szCs w:val="28"/>
        </w:rPr>
        <w:t xml:space="preserve">Государственное автономное учреждение Архангельской области </w:t>
      </w:r>
      <w:r w:rsidR="005F0883">
        <w:rPr>
          <w:sz w:val="28"/>
          <w:szCs w:val="28"/>
        </w:rPr>
        <w:t>«</w:t>
      </w:r>
      <w:r w:rsidRPr="00CA24C4">
        <w:rPr>
          <w:sz w:val="28"/>
          <w:szCs w:val="28"/>
        </w:rPr>
        <w:t>Архангельский региональный центр по ценообразованию в строительстве</w:t>
      </w:r>
      <w:r w:rsidR="005F0883">
        <w:rPr>
          <w:sz w:val="28"/>
          <w:szCs w:val="28"/>
        </w:rPr>
        <w:t>»</w:t>
      </w:r>
      <w:r w:rsidRPr="00CA24C4">
        <w:rPr>
          <w:sz w:val="28"/>
          <w:szCs w:val="28"/>
        </w:rPr>
        <w:t xml:space="preserve">. </w:t>
      </w:r>
    </w:p>
    <w:p w:rsidR="00493446" w:rsidRPr="00CA24C4" w:rsidRDefault="00493446" w:rsidP="00493446">
      <w:pPr>
        <w:tabs>
          <w:tab w:val="left" w:pos="567"/>
          <w:tab w:val="left" w:pos="8789"/>
        </w:tabs>
        <w:ind w:firstLine="709"/>
        <w:jc w:val="both"/>
        <w:rPr>
          <w:color w:val="000000"/>
          <w:sz w:val="28"/>
          <w:szCs w:val="28"/>
        </w:rPr>
      </w:pPr>
      <w:r w:rsidRPr="00CA24C4">
        <w:rPr>
          <w:sz w:val="28"/>
          <w:szCs w:val="28"/>
        </w:rPr>
        <w:t>Юридический</w:t>
      </w:r>
      <w:r w:rsidRPr="00CA24C4">
        <w:rPr>
          <w:color w:val="000000"/>
          <w:sz w:val="28"/>
          <w:szCs w:val="28"/>
        </w:rPr>
        <w:t xml:space="preserve"> адрес: 163069, г. Архангельск, пл. Ленина, д. 4.</w:t>
      </w:r>
    </w:p>
    <w:p w:rsidR="00493446" w:rsidRPr="00CA24C4" w:rsidRDefault="00493446" w:rsidP="00493446">
      <w:pPr>
        <w:tabs>
          <w:tab w:val="left" w:pos="180"/>
          <w:tab w:val="left" w:pos="8789"/>
        </w:tabs>
        <w:ind w:firstLine="709"/>
        <w:jc w:val="both"/>
        <w:rPr>
          <w:b/>
          <w:sz w:val="28"/>
          <w:szCs w:val="28"/>
        </w:rPr>
      </w:pPr>
    </w:p>
    <w:p w:rsidR="00493446" w:rsidRPr="00CA24C4" w:rsidRDefault="00493446" w:rsidP="00493446">
      <w:pPr>
        <w:tabs>
          <w:tab w:val="left" w:pos="180"/>
          <w:tab w:val="left" w:pos="8789"/>
        </w:tabs>
        <w:ind w:firstLine="709"/>
        <w:jc w:val="both"/>
        <w:rPr>
          <w:b/>
          <w:sz w:val="28"/>
          <w:szCs w:val="28"/>
        </w:rPr>
      </w:pPr>
      <w:r w:rsidRPr="00CA24C4">
        <w:rPr>
          <w:b/>
          <w:sz w:val="28"/>
          <w:szCs w:val="28"/>
        </w:rPr>
        <w:t>3. Разработчик документа (документации)</w:t>
      </w:r>
    </w:p>
    <w:p w:rsidR="00493446" w:rsidRPr="00CA24C4" w:rsidRDefault="00493446" w:rsidP="00493446">
      <w:pPr>
        <w:tabs>
          <w:tab w:val="left" w:pos="8789"/>
        </w:tabs>
        <w:autoSpaceDE w:val="0"/>
        <w:autoSpaceDN w:val="0"/>
        <w:adjustRightInd w:val="0"/>
        <w:ind w:firstLine="709"/>
        <w:jc w:val="both"/>
        <w:rPr>
          <w:sz w:val="28"/>
          <w:szCs w:val="28"/>
        </w:rPr>
      </w:pPr>
      <w:r w:rsidRPr="00CA24C4">
        <w:rPr>
          <w:sz w:val="28"/>
          <w:szCs w:val="28"/>
        </w:rPr>
        <w:t xml:space="preserve">В соответствии с Федеральным законом от 18.07.2011 № 223-ФЗ </w:t>
      </w:r>
      <w:r w:rsidRPr="00CA24C4">
        <w:rPr>
          <w:sz w:val="28"/>
          <w:szCs w:val="28"/>
        </w:rPr>
        <w:br/>
      </w:r>
      <w:r w:rsidR="005F0883">
        <w:rPr>
          <w:sz w:val="28"/>
          <w:szCs w:val="28"/>
        </w:rPr>
        <w:t>«</w:t>
      </w:r>
      <w:r w:rsidRPr="00CA24C4">
        <w:rPr>
          <w:sz w:val="28"/>
          <w:szCs w:val="28"/>
        </w:rPr>
        <w:t>О закупках товаров, работ, услуг отдельными видами юридических лиц</w:t>
      </w:r>
      <w:r w:rsidR="005F0883">
        <w:rPr>
          <w:sz w:val="28"/>
          <w:szCs w:val="28"/>
        </w:rPr>
        <w:t>»</w:t>
      </w:r>
      <w:r w:rsidRPr="00CA24C4">
        <w:rPr>
          <w:sz w:val="28"/>
          <w:szCs w:val="28"/>
        </w:rPr>
        <w:t>.</w:t>
      </w:r>
    </w:p>
    <w:p w:rsidR="009F15B3" w:rsidRPr="00CA24C4" w:rsidRDefault="009F15B3" w:rsidP="009F15B3">
      <w:pPr>
        <w:autoSpaceDE w:val="0"/>
        <w:autoSpaceDN w:val="0"/>
        <w:adjustRightInd w:val="0"/>
        <w:jc w:val="both"/>
        <w:rPr>
          <w:rFonts w:eastAsia="Calibri"/>
          <w:sz w:val="28"/>
          <w:szCs w:val="28"/>
          <w:lang w:eastAsia="en-US"/>
        </w:rPr>
      </w:pPr>
    </w:p>
    <w:p w:rsidR="009F15B3" w:rsidRPr="00CA24C4" w:rsidRDefault="009F15B3" w:rsidP="009F15B3">
      <w:pPr>
        <w:tabs>
          <w:tab w:val="left" w:pos="180"/>
        </w:tabs>
        <w:ind w:firstLine="709"/>
        <w:jc w:val="both"/>
        <w:rPr>
          <w:b/>
          <w:sz w:val="28"/>
          <w:szCs w:val="28"/>
        </w:rPr>
      </w:pPr>
      <w:r w:rsidRPr="00CA24C4">
        <w:rPr>
          <w:b/>
          <w:sz w:val="28"/>
          <w:szCs w:val="28"/>
        </w:rPr>
        <w:t>4. Основание для разработки документа (документации)</w:t>
      </w:r>
    </w:p>
    <w:p w:rsidR="009F15B3" w:rsidRPr="00CA24C4" w:rsidRDefault="00CE39C6" w:rsidP="009F15B3">
      <w:pPr>
        <w:tabs>
          <w:tab w:val="left" w:pos="-426"/>
        </w:tabs>
        <w:ind w:firstLine="709"/>
        <w:jc w:val="both"/>
        <w:rPr>
          <w:color w:val="000000"/>
          <w:sz w:val="28"/>
          <w:szCs w:val="28"/>
        </w:rPr>
      </w:pPr>
      <w:r>
        <w:rPr>
          <w:sz w:val="28"/>
          <w:szCs w:val="28"/>
        </w:rPr>
        <w:t>Р</w:t>
      </w:r>
      <w:r w:rsidR="00ED575D">
        <w:rPr>
          <w:sz w:val="28"/>
          <w:szCs w:val="28"/>
        </w:rPr>
        <w:t>аспоряжение</w:t>
      </w:r>
      <w:r w:rsidR="009F15B3" w:rsidRPr="00CA24C4">
        <w:rPr>
          <w:sz w:val="28"/>
          <w:szCs w:val="28"/>
        </w:rPr>
        <w:t xml:space="preserve"> министерства строительства и архитектуры Архангельской </w:t>
      </w:r>
      <w:r w:rsidR="009F15B3" w:rsidRPr="00326979">
        <w:rPr>
          <w:sz w:val="28"/>
          <w:szCs w:val="28"/>
        </w:rPr>
        <w:t xml:space="preserve">области </w:t>
      </w:r>
      <w:r w:rsidR="00E848CE">
        <w:rPr>
          <w:color w:val="000000"/>
          <w:sz w:val="28"/>
          <w:szCs w:val="28"/>
        </w:rPr>
        <w:t xml:space="preserve">от </w:t>
      </w:r>
      <w:r w:rsidR="00E848CE">
        <w:rPr>
          <w:color w:val="000000" w:themeColor="text1"/>
          <w:sz w:val="28"/>
          <w:szCs w:val="28"/>
        </w:rPr>
        <w:t>16.03.2021</w:t>
      </w:r>
      <w:r w:rsidR="00E848CE">
        <w:rPr>
          <w:color w:val="000000"/>
          <w:sz w:val="28"/>
          <w:szCs w:val="28"/>
        </w:rPr>
        <w:t xml:space="preserve"> № 111-р </w:t>
      </w:r>
      <w:r w:rsidR="005F0883">
        <w:rPr>
          <w:color w:val="000000"/>
          <w:sz w:val="28"/>
          <w:szCs w:val="28"/>
        </w:rPr>
        <w:t>«</w:t>
      </w:r>
      <w:r w:rsidR="009F15B3" w:rsidRPr="00CA24C4">
        <w:rPr>
          <w:color w:val="000000"/>
          <w:sz w:val="28"/>
          <w:szCs w:val="28"/>
        </w:rPr>
        <w:t xml:space="preserve">О подготовке проекта </w:t>
      </w:r>
      <w:r w:rsidR="00FE16E8">
        <w:rPr>
          <w:color w:val="000000"/>
          <w:sz w:val="28"/>
          <w:szCs w:val="28"/>
        </w:rPr>
        <w:t>правил</w:t>
      </w:r>
      <w:r w:rsidR="00457E0E">
        <w:rPr>
          <w:color w:val="000000"/>
          <w:sz w:val="28"/>
          <w:szCs w:val="28"/>
        </w:rPr>
        <w:t xml:space="preserve"> землепользования и </w:t>
      </w:r>
      <w:r w:rsidR="009C769A">
        <w:rPr>
          <w:color w:val="000000"/>
          <w:sz w:val="28"/>
          <w:szCs w:val="28"/>
        </w:rPr>
        <w:t xml:space="preserve">застройки </w:t>
      </w:r>
      <w:r w:rsidR="00CC1404">
        <w:rPr>
          <w:color w:val="000000"/>
          <w:sz w:val="28"/>
          <w:szCs w:val="28"/>
        </w:rPr>
        <w:t>сельского</w:t>
      </w:r>
      <w:r w:rsidR="009C769A">
        <w:rPr>
          <w:color w:val="000000"/>
          <w:sz w:val="28"/>
          <w:szCs w:val="28"/>
        </w:rPr>
        <w:t xml:space="preserve"> поселения</w:t>
      </w:r>
      <w:r w:rsidR="002F3457">
        <w:rPr>
          <w:color w:val="000000"/>
          <w:sz w:val="28"/>
          <w:szCs w:val="28"/>
        </w:rPr>
        <w:t xml:space="preserve"> </w:t>
      </w:r>
      <w:r w:rsidR="005F0883">
        <w:rPr>
          <w:color w:val="000000"/>
          <w:sz w:val="28"/>
          <w:szCs w:val="28"/>
        </w:rPr>
        <w:t>«</w:t>
      </w:r>
      <w:r w:rsidR="00F20477">
        <w:rPr>
          <w:color w:val="000000"/>
          <w:sz w:val="28"/>
          <w:szCs w:val="28"/>
        </w:rPr>
        <w:t>Боброво-Лявленское</w:t>
      </w:r>
      <w:r w:rsidR="005F0883">
        <w:rPr>
          <w:color w:val="000000"/>
          <w:sz w:val="28"/>
          <w:szCs w:val="28"/>
        </w:rPr>
        <w:t>»</w:t>
      </w:r>
      <w:r w:rsidR="002F3457">
        <w:rPr>
          <w:color w:val="000000"/>
          <w:sz w:val="28"/>
          <w:szCs w:val="28"/>
        </w:rPr>
        <w:t xml:space="preserve"> </w:t>
      </w:r>
      <w:r w:rsidR="004D5164">
        <w:rPr>
          <w:color w:val="000000"/>
          <w:sz w:val="28"/>
          <w:szCs w:val="28"/>
        </w:rPr>
        <w:t>Приморского</w:t>
      </w:r>
      <w:r w:rsidR="002F3457">
        <w:rPr>
          <w:color w:val="000000"/>
          <w:sz w:val="28"/>
          <w:szCs w:val="28"/>
        </w:rPr>
        <w:t xml:space="preserve"> муниципального района Архангельской области</w:t>
      </w:r>
      <w:r w:rsidR="005F0883">
        <w:rPr>
          <w:color w:val="000000"/>
          <w:sz w:val="28"/>
          <w:szCs w:val="28"/>
        </w:rPr>
        <w:t>»</w:t>
      </w:r>
      <w:r w:rsidR="009F15B3" w:rsidRPr="00CA24C4">
        <w:rPr>
          <w:color w:val="000000"/>
          <w:sz w:val="28"/>
          <w:szCs w:val="28"/>
        </w:rPr>
        <w:t>;</w:t>
      </w:r>
    </w:p>
    <w:p w:rsidR="009F15B3" w:rsidRPr="00CA24C4" w:rsidRDefault="009F15B3" w:rsidP="009F15B3">
      <w:pPr>
        <w:tabs>
          <w:tab w:val="left" w:pos="-426"/>
        </w:tabs>
        <w:ind w:firstLine="709"/>
        <w:jc w:val="both"/>
        <w:rPr>
          <w:sz w:val="28"/>
          <w:szCs w:val="28"/>
        </w:rPr>
      </w:pPr>
      <w:r w:rsidRPr="00CA24C4">
        <w:rPr>
          <w:sz w:val="28"/>
          <w:szCs w:val="28"/>
        </w:rPr>
        <w:t>закон Архангельской области от 23.09.2004 № 259-внеоч.-</w:t>
      </w:r>
      <w:proofErr w:type="gramStart"/>
      <w:r w:rsidRPr="00CA24C4">
        <w:rPr>
          <w:sz w:val="28"/>
          <w:szCs w:val="28"/>
        </w:rPr>
        <w:t>ОЗ</w:t>
      </w:r>
      <w:proofErr w:type="gramEnd"/>
      <w:r w:rsidRPr="00CA24C4">
        <w:rPr>
          <w:sz w:val="28"/>
          <w:szCs w:val="28"/>
        </w:rPr>
        <w:t xml:space="preserve"> </w:t>
      </w:r>
      <w:r w:rsidRPr="00CA24C4">
        <w:rPr>
          <w:sz w:val="28"/>
          <w:szCs w:val="28"/>
        </w:rPr>
        <w:br/>
      </w:r>
      <w:r w:rsidR="005F0883">
        <w:rPr>
          <w:sz w:val="28"/>
          <w:szCs w:val="28"/>
        </w:rPr>
        <w:t>«</w:t>
      </w:r>
      <w:r w:rsidRPr="00CA24C4">
        <w:rPr>
          <w:sz w:val="28"/>
          <w:szCs w:val="28"/>
        </w:rPr>
        <w:t xml:space="preserve">О реализации государственных полномочий Архангельской области </w:t>
      </w:r>
      <w:r w:rsidRPr="00CA24C4">
        <w:rPr>
          <w:sz w:val="28"/>
          <w:szCs w:val="28"/>
        </w:rPr>
        <w:br/>
        <w:t>в сфере правового регулирования организации и осуществления местного самоуправления</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rPr>
      </w:pPr>
      <w:r w:rsidRPr="00CA24C4">
        <w:rPr>
          <w:sz w:val="28"/>
        </w:rPr>
        <w:t xml:space="preserve">постановление Правительства Архангельской области от 15.01.2019 </w:t>
      </w:r>
      <w:r w:rsidRPr="00CA24C4">
        <w:rPr>
          <w:sz w:val="28"/>
        </w:rPr>
        <w:br/>
        <w:t xml:space="preserve">№ 6-пп </w:t>
      </w:r>
      <w:r w:rsidR="005F0883">
        <w:rPr>
          <w:sz w:val="28"/>
        </w:rPr>
        <w:t>«</w:t>
      </w:r>
      <w:r w:rsidRPr="00CA24C4">
        <w:rPr>
          <w:sz w:val="28"/>
        </w:rPr>
        <w:t>Об утверждении Положения о порядке осуществления отдельных полномочий в сфере градостроительной деятельности,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w:t>
      </w:r>
      <w:r w:rsidR="005F0883">
        <w:rPr>
          <w:sz w:val="28"/>
        </w:rPr>
        <w:t>»</w:t>
      </w:r>
      <w:r w:rsidRPr="00CA24C4">
        <w:rPr>
          <w:sz w:val="28"/>
        </w:rPr>
        <w:t>;</w:t>
      </w:r>
    </w:p>
    <w:p w:rsidR="009F15B3" w:rsidRPr="00CA24C4" w:rsidRDefault="009F15B3" w:rsidP="009F15B3">
      <w:pPr>
        <w:autoSpaceDE w:val="0"/>
        <w:autoSpaceDN w:val="0"/>
        <w:adjustRightInd w:val="0"/>
        <w:ind w:firstLine="709"/>
        <w:jc w:val="both"/>
        <w:rPr>
          <w:sz w:val="28"/>
        </w:rPr>
      </w:pPr>
      <w:r w:rsidRPr="00CA24C4">
        <w:rPr>
          <w:sz w:val="28"/>
        </w:rPr>
        <w:t xml:space="preserve">постановление Правительства Архангельской области от 11.06.2015 </w:t>
      </w:r>
      <w:r w:rsidRPr="00CA24C4">
        <w:rPr>
          <w:sz w:val="28"/>
        </w:rPr>
        <w:br/>
        <w:t xml:space="preserve">№ 214-пп </w:t>
      </w:r>
      <w:r w:rsidR="005F0883">
        <w:rPr>
          <w:sz w:val="28"/>
        </w:rPr>
        <w:t>«</w:t>
      </w:r>
      <w:r w:rsidRPr="00CA24C4">
        <w:rPr>
          <w:sz w:val="28"/>
        </w:rPr>
        <w:t xml:space="preserve">Об утверждении Положения о министерстве строительства </w:t>
      </w:r>
      <w:r w:rsidRPr="00CA24C4">
        <w:rPr>
          <w:sz w:val="28"/>
        </w:rPr>
        <w:br/>
        <w:t>и архитектуры Архангельской области</w:t>
      </w:r>
      <w:r w:rsidR="005F0883">
        <w:rPr>
          <w:sz w:val="28"/>
        </w:rPr>
        <w:t>»</w:t>
      </w:r>
      <w:r w:rsidRPr="00CA24C4">
        <w:rPr>
          <w:sz w:val="28"/>
        </w:rPr>
        <w:t>.</w:t>
      </w:r>
    </w:p>
    <w:p w:rsidR="00EC6AC0" w:rsidRPr="00CA24C4" w:rsidRDefault="00EC6AC0" w:rsidP="00EC6AC0">
      <w:pPr>
        <w:tabs>
          <w:tab w:val="left" w:pos="-426"/>
        </w:tabs>
        <w:ind w:firstLine="709"/>
        <w:jc w:val="both"/>
        <w:rPr>
          <w:b/>
          <w:sz w:val="28"/>
          <w:szCs w:val="28"/>
        </w:rPr>
      </w:pPr>
    </w:p>
    <w:p w:rsidR="00EC6AC0" w:rsidRPr="00CA24C4" w:rsidRDefault="00EC6AC0" w:rsidP="00EC6AC0">
      <w:pPr>
        <w:tabs>
          <w:tab w:val="left" w:pos="-426"/>
        </w:tabs>
        <w:ind w:firstLine="709"/>
        <w:jc w:val="both"/>
        <w:rPr>
          <w:i/>
          <w:color w:val="FF0000"/>
          <w:sz w:val="28"/>
          <w:szCs w:val="28"/>
        </w:rPr>
      </w:pPr>
      <w:r w:rsidRPr="00CA24C4">
        <w:rPr>
          <w:b/>
          <w:sz w:val="28"/>
          <w:szCs w:val="28"/>
        </w:rPr>
        <w:t xml:space="preserve">5. Объект градостроительного </w:t>
      </w:r>
      <w:r w:rsidR="00763F9D" w:rsidRPr="00CA24C4">
        <w:rPr>
          <w:b/>
          <w:sz w:val="28"/>
          <w:szCs w:val="28"/>
        </w:rPr>
        <w:t>зонирования</w:t>
      </w:r>
      <w:r w:rsidRPr="00CA24C4">
        <w:rPr>
          <w:b/>
          <w:sz w:val="28"/>
          <w:szCs w:val="28"/>
        </w:rPr>
        <w:t>, его основные характеристики</w:t>
      </w:r>
      <w:r w:rsidRPr="00CA24C4">
        <w:rPr>
          <w:i/>
          <w:color w:val="FF0000"/>
          <w:sz w:val="28"/>
          <w:szCs w:val="28"/>
        </w:rPr>
        <w:t xml:space="preserve">  </w:t>
      </w:r>
    </w:p>
    <w:p w:rsidR="004864AF" w:rsidRPr="00B43765" w:rsidRDefault="004864AF" w:rsidP="004864AF">
      <w:pPr>
        <w:tabs>
          <w:tab w:val="left" w:pos="180"/>
          <w:tab w:val="left" w:pos="360"/>
          <w:tab w:val="left" w:pos="8789"/>
        </w:tabs>
        <w:ind w:firstLine="709"/>
        <w:jc w:val="both"/>
        <w:rPr>
          <w:sz w:val="28"/>
          <w:szCs w:val="28"/>
        </w:rPr>
      </w:pPr>
      <w:bookmarkStart w:id="4" w:name="_Hlk65487474"/>
      <w:r w:rsidRPr="00B43765">
        <w:rPr>
          <w:sz w:val="28"/>
          <w:szCs w:val="28"/>
        </w:rPr>
        <w:t xml:space="preserve">Муниципальное образование </w:t>
      </w:r>
      <w:r>
        <w:rPr>
          <w:sz w:val="28"/>
          <w:szCs w:val="28"/>
        </w:rPr>
        <w:t>«Боброво-Лявленское»</w:t>
      </w:r>
      <w:r w:rsidRPr="00B43765">
        <w:rPr>
          <w:sz w:val="28"/>
          <w:szCs w:val="28"/>
        </w:rPr>
        <w:t xml:space="preserve"> </w:t>
      </w:r>
      <w:r>
        <w:rPr>
          <w:sz w:val="28"/>
          <w:szCs w:val="28"/>
        </w:rPr>
        <w:t>Приморского</w:t>
      </w:r>
      <w:r w:rsidRPr="00B43765">
        <w:rPr>
          <w:sz w:val="28"/>
          <w:szCs w:val="28"/>
        </w:rPr>
        <w:t xml:space="preserve"> муниципального района Архангельской области. </w:t>
      </w:r>
      <w:r>
        <w:rPr>
          <w:sz w:val="28"/>
          <w:szCs w:val="28"/>
        </w:rPr>
        <w:t>Общая</w:t>
      </w:r>
      <w:r w:rsidRPr="00B43765">
        <w:rPr>
          <w:sz w:val="28"/>
          <w:szCs w:val="28"/>
        </w:rPr>
        <w:t xml:space="preserve"> площадь </w:t>
      </w:r>
      <w:r>
        <w:rPr>
          <w:sz w:val="28"/>
          <w:szCs w:val="28"/>
        </w:rPr>
        <w:t xml:space="preserve">346789 </w:t>
      </w:r>
      <w:r w:rsidRPr="00B43765">
        <w:rPr>
          <w:sz w:val="28"/>
          <w:szCs w:val="28"/>
        </w:rPr>
        <w:t xml:space="preserve">га. </w:t>
      </w:r>
      <w:r>
        <w:rPr>
          <w:sz w:val="28"/>
          <w:szCs w:val="28"/>
        </w:rPr>
        <w:br/>
      </w:r>
      <w:proofErr w:type="gramStart"/>
      <w:r w:rsidRPr="00963D4C">
        <w:rPr>
          <w:sz w:val="28"/>
          <w:szCs w:val="28"/>
        </w:rPr>
        <w:t xml:space="preserve">В границы муниципального образования </w:t>
      </w:r>
      <w:r>
        <w:rPr>
          <w:sz w:val="28"/>
          <w:szCs w:val="28"/>
        </w:rPr>
        <w:t>«Боброво-Лявленское»</w:t>
      </w:r>
      <w:r w:rsidRPr="00963D4C">
        <w:rPr>
          <w:sz w:val="28"/>
          <w:szCs w:val="28"/>
        </w:rPr>
        <w:t xml:space="preserve"> входят </w:t>
      </w:r>
      <w:r w:rsidRPr="00957658">
        <w:rPr>
          <w:sz w:val="28"/>
          <w:szCs w:val="28"/>
        </w:rPr>
        <w:t>территории деревень Бабанегово, Бакарица, Большие Карелы, Боброво, Бор, Бутырская, Дедов Полой, Емельяновская, Ершовка, Заручевская, Зачапино, Карандашевская, Конецгорье, Кузьмино, Косково, Лингостров, Мордарово, Новинки, Новое Стражково, Олешник, Погорелка, Псарево, Савинская, Сапушкино, Словенское, Старое Стражково, Степановская, Трепузово, Туманок, Хорьково, Ценовец, Черный Яр, Шеинская, поселков Боброво, Вайново, разъезда Лодемский и острова Ягодник</w:t>
      </w:r>
      <w:r w:rsidRPr="00963D4C">
        <w:rPr>
          <w:sz w:val="28"/>
          <w:szCs w:val="28"/>
        </w:rPr>
        <w:t>.</w:t>
      </w:r>
      <w:proofErr w:type="gramEnd"/>
    </w:p>
    <w:p w:rsidR="004864AF" w:rsidRDefault="004864AF" w:rsidP="004864AF">
      <w:pPr>
        <w:tabs>
          <w:tab w:val="left" w:pos="180"/>
          <w:tab w:val="left" w:pos="360"/>
          <w:tab w:val="left" w:pos="8789"/>
        </w:tabs>
        <w:ind w:firstLine="709"/>
        <w:jc w:val="both"/>
        <w:rPr>
          <w:sz w:val="28"/>
          <w:szCs w:val="28"/>
        </w:rPr>
      </w:pPr>
      <w:r w:rsidRPr="00B43765">
        <w:rPr>
          <w:sz w:val="28"/>
          <w:szCs w:val="28"/>
        </w:rPr>
        <w:t>Численность постоянного населения по состоянию на 01.01.</w:t>
      </w:r>
      <w:r>
        <w:rPr>
          <w:sz w:val="28"/>
          <w:szCs w:val="28"/>
        </w:rPr>
        <w:t>2020</w:t>
      </w:r>
      <w:r w:rsidRPr="00B43765">
        <w:rPr>
          <w:sz w:val="28"/>
          <w:szCs w:val="28"/>
        </w:rPr>
        <w:t xml:space="preserve"> </w:t>
      </w:r>
      <w:r>
        <w:rPr>
          <w:sz w:val="28"/>
          <w:szCs w:val="28"/>
        </w:rPr>
        <w:t>–</w:t>
      </w:r>
      <w:r w:rsidRPr="00B43765">
        <w:rPr>
          <w:sz w:val="28"/>
          <w:szCs w:val="28"/>
        </w:rPr>
        <w:t xml:space="preserve"> </w:t>
      </w:r>
      <w:r>
        <w:rPr>
          <w:sz w:val="28"/>
          <w:szCs w:val="28"/>
        </w:rPr>
        <w:t xml:space="preserve">24186 </w:t>
      </w:r>
      <w:r w:rsidRPr="00B43765">
        <w:rPr>
          <w:sz w:val="28"/>
          <w:szCs w:val="28"/>
        </w:rPr>
        <w:t xml:space="preserve">чел. </w:t>
      </w:r>
    </w:p>
    <w:bookmarkEnd w:id="4"/>
    <w:p w:rsidR="001602D2" w:rsidRDefault="001602D2" w:rsidP="001602D2">
      <w:pPr>
        <w:ind w:firstLine="709"/>
        <w:jc w:val="both"/>
        <w:rPr>
          <w:sz w:val="28"/>
          <w:szCs w:val="28"/>
        </w:rPr>
      </w:pPr>
    </w:p>
    <w:p w:rsidR="00EC6AC0" w:rsidRPr="00CA24C4" w:rsidRDefault="00EC6AC0" w:rsidP="001602D2">
      <w:pPr>
        <w:ind w:firstLine="709"/>
        <w:jc w:val="both"/>
        <w:rPr>
          <w:sz w:val="28"/>
          <w:szCs w:val="28"/>
        </w:rPr>
      </w:pPr>
      <w:r w:rsidRPr="00CA24C4">
        <w:rPr>
          <w:b/>
          <w:sz w:val="28"/>
          <w:szCs w:val="28"/>
        </w:rPr>
        <w:t xml:space="preserve">6. </w:t>
      </w:r>
      <w:r w:rsidR="00C75956" w:rsidRPr="00CA24C4">
        <w:rPr>
          <w:b/>
          <w:sz w:val="28"/>
          <w:szCs w:val="28"/>
        </w:rPr>
        <w:t xml:space="preserve">Основные требования к составу, содержанию и форме представляемых материалов по этапам разработки (если они предусматриваются) документа </w:t>
      </w:r>
      <w:bookmarkStart w:id="5" w:name="_Hlk6569821"/>
      <w:r w:rsidR="00C75956" w:rsidRPr="00CA24C4">
        <w:rPr>
          <w:b/>
          <w:sz w:val="28"/>
          <w:szCs w:val="28"/>
        </w:rPr>
        <w:t>градостроительного зонирования</w:t>
      </w:r>
      <w:bookmarkEnd w:id="5"/>
      <w:r w:rsidR="00C75956" w:rsidRPr="00CA24C4">
        <w:rPr>
          <w:b/>
          <w:sz w:val="28"/>
          <w:szCs w:val="28"/>
        </w:rPr>
        <w:t>, последовательность и сроки выполнения работ</w:t>
      </w:r>
    </w:p>
    <w:p w:rsidR="009F15B3" w:rsidRPr="00CA24C4" w:rsidRDefault="009F15B3" w:rsidP="009F15B3">
      <w:pPr>
        <w:tabs>
          <w:tab w:val="left" w:pos="-426"/>
        </w:tabs>
        <w:ind w:firstLine="709"/>
        <w:jc w:val="both"/>
        <w:rPr>
          <w:sz w:val="28"/>
          <w:szCs w:val="28"/>
        </w:rPr>
      </w:pPr>
      <w:bookmarkStart w:id="6" w:name="_Hlk7084728"/>
      <w:r w:rsidRPr="00CA24C4">
        <w:rPr>
          <w:sz w:val="28"/>
          <w:szCs w:val="28"/>
        </w:rPr>
        <w:t>Проект Правил должен содержать:</w:t>
      </w:r>
    </w:p>
    <w:p w:rsidR="009F15B3" w:rsidRPr="00CA24C4" w:rsidRDefault="009F15B3" w:rsidP="009F15B3">
      <w:pPr>
        <w:tabs>
          <w:tab w:val="left" w:pos="-426"/>
        </w:tabs>
        <w:ind w:firstLine="709"/>
        <w:jc w:val="both"/>
        <w:rPr>
          <w:sz w:val="28"/>
          <w:szCs w:val="28"/>
        </w:rPr>
      </w:pPr>
      <w:r w:rsidRPr="00CA24C4">
        <w:rPr>
          <w:sz w:val="28"/>
          <w:szCs w:val="28"/>
        </w:rPr>
        <w:t xml:space="preserve">1) Порядок применения правил землепользования и застройки </w:t>
      </w:r>
      <w:r w:rsidR="00A42678" w:rsidRPr="00CA24C4">
        <w:rPr>
          <w:sz w:val="28"/>
          <w:szCs w:val="28"/>
        </w:rPr>
        <w:br/>
      </w:r>
      <w:r w:rsidRPr="00CA24C4">
        <w:rPr>
          <w:sz w:val="28"/>
          <w:szCs w:val="28"/>
        </w:rPr>
        <w:t>и внесения в них изменений, который включает в себя положения:</w:t>
      </w:r>
    </w:p>
    <w:p w:rsidR="009F15B3" w:rsidRPr="00CA24C4" w:rsidRDefault="009F15B3" w:rsidP="009F15B3">
      <w:pPr>
        <w:tabs>
          <w:tab w:val="left" w:pos="-426"/>
        </w:tabs>
        <w:ind w:firstLine="709"/>
        <w:jc w:val="both"/>
        <w:rPr>
          <w:sz w:val="28"/>
          <w:szCs w:val="28"/>
        </w:rPr>
      </w:pPr>
      <w:r w:rsidRPr="00CA24C4">
        <w:rPr>
          <w:sz w:val="28"/>
          <w:szCs w:val="28"/>
        </w:rPr>
        <w:t xml:space="preserve">- о регулировании землепользования и застройки органами местного самоуправления с учетом положений закона Архангельской области </w:t>
      </w:r>
      <w:r w:rsidRPr="00CA24C4">
        <w:rPr>
          <w:sz w:val="28"/>
          <w:szCs w:val="28"/>
        </w:rPr>
        <w:br/>
        <w:t>от 23.09.2004 № 259-внеоч.-</w:t>
      </w:r>
      <w:proofErr w:type="gramStart"/>
      <w:r w:rsidRPr="00CA24C4">
        <w:rPr>
          <w:sz w:val="28"/>
          <w:szCs w:val="28"/>
        </w:rPr>
        <w:t>ОЗ</w:t>
      </w:r>
      <w:proofErr w:type="gramEnd"/>
      <w:r w:rsidRPr="00CA24C4">
        <w:rPr>
          <w:sz w:val="28"/>
          <w:szCs w:val="28"/>
        </w:rPr>
        <w:t xml:space="preserve"> </w:t>
      </w:r>
      <w:r w:rsidR="005F0883">
        <w:rPr>
          <w:sz w:val="28"/>
          <w:szCs w:val="28"/>
        </w:rPr>
        <w:t>«</w:t>
      </w:r>
      <w:r w:rsidRPr="00CA24C4">
        <w:rPr>
          <w:sz w:val="28"/>
          <w:szCs w:val="28"/>
        </w:rPr>
        <w:t xml:space="preserve">О реализации государственных полномочий Архангельской области в сфере правового регулирования организации </w:t>
      </w:r>
      <w:r w:rsidRPr="00CA24C4">
        <w:rPr>
          <w:sz w:val="28"/>
          <w:szCs w:val="28"/>
        </w:rPr>
        <w:br/>
        <w:t>и осуществления местного самоуправления</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 об изменении видов разрешенного использования земельных участков и объектов капитального строительства физическими </w:t>
      </w:r>
      <w:r w:rsidRPr="00CA24C4">
        <w:rPr>
          <w:sz w:val="28"/>
          <w:szCs w:val="28"/>
        </w:rPr>
        <w:br/>
        <w:t>и юридическими лицами;</w:t>
      </w:r>
    </w:p>
    <w:p w:rsidR="009F15B3" w:rsidRPr="00CA24C4" w:rsidRDefault="009F15B3" w:rsidP="009F15B3">
      <w:pPr>
        <w:tabs>
          <w:tab w:val="left" w:pos="-426"/>
        </w:tabs>
        <w:ind w:firstLine="709"/>
        <w:jc w:val="both"/>
        <w:rPr>
          <w:sz w:val="28"/>
          <w:szCs w:val="28"/>
        </w:rPr>
      </w:pPr>
      <w:r w:rsidRPr="00CA24C4">
        <w:rPr>
          <w:sz w:val="28"/>
          <w:szCs w:val="28"/>
        </w:rPr>
        <w:t>- о подготовке документации по планировке территории органами местного самоуправления;</w:t>
      </w:r>
    </w:p>
    <w:p w:rsidR="009F15B3" w:rsidRPr="00CA24C4" w:rsidRDefault="009F15B3" w:rsidP="009F15B3">
      <w:pPr>
        <w:tabs>
          <w:tab w:val="left" w:pos="-426"/>
        </w:tabs>
        <w:ind w:firstLine="709"/>
        <w:jc w:val="both"/>
        <w:rPr>
          <w:sz w:val="28"/>
          <w:szCs w:val="28"/>
        </w:rPr>
      </w:pPr>
      <w:r w:rsidRPr="00CA24C4">
        <w:rPr>
          <w:sz w:val="28"/>
          <w:szCs w:val="28"/>
        </w:rPr>
        <w:t>- о проведении общественных обсуждений или публичных слушаний</w:t>
      </w:r>
      <w:r w:rsidR="00FD4342">
        <w:rPr>
          <w:sz w:val="28"/>
          <w:szCs w:val="28"/>
        </w:rPr>
        <w:t xml:space="preserve"> </w:t>
      </w:r>
      <w:r w:rsidR="00FD4342">
        <w:rPr>
          <w:sz w:val="28"/>
          <w:szCs w:val="28"/>
        </w:rPr>
        <w:br/>
      </w:r>
      <w:r w:rsidRPr="00CA24C4">
        <w:rPr>
          <w:sz w:val="28"/>
          <w:szCs w:val="28"/>
        </w:rPr>
        <w:t>по вопросам землепользования и застройки;</w:t>
      </w:r>
    </w:p>
    <w:p w:rsidR="009F15B3" w:rsidRPr="00CA24C4" w:rsidRDefault="009F15B3" w:rsidP="009F15B3">
      <w:pPr>
        <w:tabs>
          <w:tab w:val="left" w:pos="-426"/>
        </w:tabs>
        <w:ind w:firstLine="709"/>
        <w:jc w:val="both"/>
        <w:rPr>
          <w:sz w:val="28"/>
          <w:szCs w:val="28"/>
        </w:rPr>
      </w:pPr>
      <w:r w:rsidRPr="00CA24C4">
        <w:rPr>
          <w:sz w:val="28"/>
          <w:szCs w:val="28"/>
        </w:rPr>
        <w:t>- о внесении изменений в правила землепользования и застройки;</w:t>
      </w:r>
    </w:p>
    <w:p w:rsidR="009F15B3" w:rsidRPr="00CA24C4" w:rsidRDefault="009F15B3" w:rsidP="009F15B3">
      <w:pPr>
        <w:tabs>
          <w:tab w:val="left" w:pos="-426"/>
        </w:tabs>
        <w:ind w:firstLine="709"/>
        <w:jc w:val="both"/>
        <w:rPr>
          <w:sz w:val="28"/>
          <w:szCs w:val="28"/>
        </w:rPr>
      </w:pPr>
      <w:r w:rsidRPr="00CA24C4">
        <w:rPr>
          <w:sz w:val="28"/>
          <w:szCs w:val="28"/>
        </w:rPr>
        <w:t>- о регулировании иных вопросов землепользования и застройки.</w:t>
      </w:r>
    </w:p>
    <w:p w:rsidR="009F15B3" w:rsidRPr="00CA24C4" w:rsidRDefault="009F15B3" w:rsidP="009F15B3">
      <w:pPr>
        <w:tabs>
          <w:tab w:val="left" w:pos="-426"/>
        </w:tabs>
        <w:ind w:firstLine="709"/>
        <w:jc w:val="both"/>
        <w:rPr>
          <w:sz w:val="28"/>
          <w:szCs w:val="28"/>
        </w:rPr>
      </w:pPr>
      <w:r w:rsidRPr="00CA24C4">
        <w:rPr>
          <w:sz w:val="28"/>
          <w:szCs w:val="28"/>
        </w:rPr>
        <w:t>2) Карт</w:t>
      </w:r>
      <w:proofErr w:type="gramStart"/>
      <w:r w:rsidRPr="00CA24C4">
        <w:rPr>
          <w:sz w:val="28"/>
          <w:szCs w:val="28"/>
        </w:rPr>
        <w:t>а(</w:t>
      </w:r>
      <w:proofErr w:type="gramEnd"/>
      <w:r w:rsidRPr="00CA24C4">
        <w:rPr>
          <w:sz w:val="28"/>
          <w:szCs w:val="28"/>
        </w:rPr>
        <w:t xml:space="preserve">ы) градостроительного зонирования территории </w:t>
      </w:r>
      <w:r w:rsidR="000C0CF1">
        <w:rPr>
          <w:sz w:val="28"/>
          <w:szCs w:val="28"/>
        </w:rPr>
        <w:t>поселения</w:t>
      </w:r>
      <w:r w:rsidRPr="00CA24C4">
        <w:rPr>
          <w:sz w:val="28"/>
          <w:szCs w:val="28"/>
        </w:rPr>
        <w:t>, масштаба 1:50000. Карт</w:t>
      </w:r>
      <w:proofErr w:type="gramStart"/>
      <w:r w:rsidRPr="00CA24C4">
        <w:rPr>
          <w:sz w:val="28"/>
          <w:szCs w:val="28"/>
        </w:rPr>
        <w:t>а(</w:t>
      </w:r>
      <w:proofErr w:type="gramEnd"/>
      <w:r w:rsidRPr="00CA24C4">
        <w:rPr>
          <w:sz w:val="28"/>
          <w:szCs w:val="28"/>
        </w:rPr>
        <w:t xml:space="preserve">ы) градостроительного зонирования населенных пунктов </w:t>
      </w:r>
      <w:r w:rsidR="000C0CF1">
        <w:rPr>
          <w:sz w:val="28"/>
          <w:szCs w:val="28"/>
        </w:rPr>
        <w:t>поселения</w:t>
      </w:r>
      <w:r w:rsidRPr="00CA24C4">
        <w:rPr>
          <w:sz w:val="28"/>
          <w:szCs w:val="28"/>
        </w:rPr>
        <w:t>, масштаба 1:5000 или 1:10000.</w:t>
      </w:r>
    </w:p>
    <w:p w:rsidR="00AB09C4" w:rsidRPr="00CA24C4" w:rsidRDefault="00AB09C4" w:rsidP="00AB09C4">
      <w:pPr>
        <w:tabs>
          <w:tab w:val="left" w:pos="-426"/>
        </w:tabs>
        <w:ind w:firstLine="709"/>
        <w:jc w:val="both"/>
        <w:rPr>
          <w:sz w:val="28"/>
          <w:szCs w:val="28"/>
        </w:rPr>
      </w:pPr>
      <w:r w:rsidRPr="00CA24C4">
        <w:rPr>
          <w:sz w:val="28"/>
          <w:szCs w:val="28"/>
        </w:rPr>
        <w:t>На карт</w:t>
      </w:r>
      <w:proofErr w:type="gramStart"/>
      <w:r w:rsidRPr="00CA24C4">
        <w:rPr>
          <w:sz w:val="28"/>
          <w:szCs w:val="28"/>
        </w:rPr>
        <w:t>е(</w:t>
      </w:r>
      <w:proofErr w:type="gramEnd"/>
      <w:r w:rsidRPr="00CA24C4">
        <w:rPr>
          <w:sz w:val="28"/>
          <w:szCs w:val="28"/>
        </w:rPr>
        <w:t xml:space="preserve">ах)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w:t>
      </w:r>
      <w:r w:rsidRPr="00CA24C4">
        <w:rPr>
          <w:sz w:val="28"/>
          <w:szCs w:val="28"/>
        </w:rPr>
        <w:br/>
        <w:t xml:space="preserve">к одной территориальной зоне, за исключением земельного участка, границы </w:t>
      </w:r>
      <w:r w:rsidRPr="00CA24C4">
        <w:rPr>
          <w:sz w:val="28"/>
          <w:szCs w:val="28"/>
        </w:rPr>
        <w:lastRenderedPageBreak/>
        <w:t xml:space="preserve">которого </w:t>
      </w:r>
      <w:r w:rsidRPr="00CA24C4">
        <w:rPr>
          <w:sz w:val="28"/>
          <w:szCs w:val="28"/>
          <w:shd w:val="clear" w:color="auto" w:fill="FFFFFF"/>
        </w:rPr>
        <w:t xml:space="preserve">в соответствии с земельным </w:t>
      </w:r>
      <w:hyperlink r:id="rId9" w:anchor="dst345" w:history="1">
        <w:r w:rsidRPr="00CA24C4">
          <w:rPr>
            <w:rStyle w:val="af5"/>
            <w:color w:val="auto"/>
            <w:sz w:val="28"/>
            <w:szCs w:val="28"/>
            <w:u w:val="none"/>
          </w:rPr>
          <w:t>законодательством</w:t>
        </w:r>
      </w:hyperlink>
      <w:r w:rsidRPr="00CA24C4">
        <w:rPr>
          <w:sz w:val="28"/>
          <w:szCs w:val="28"/>
          <w:shd w:val="clear" w:color="auto" w:fill="FFFFFF"/>
        </w:rPr>
        <w:t xml:space="preserve"> могут пересекать границы территориальных зон.</w:t>
      </w:r>
      <w:r w:rsidRPr="00CA24C4">
        <w:rPr>
          <w:sz w:val="28"/>
          <w:szCs w:val="28"/>
        </w:rPr>
        <w:t xml:space="preserve"> </w:t>
      </w:r>
    </w:p>
    <w:p w:rsidR="00AB09C4" w:rsidRPr="00CA24C4" w:rsidRDefault="00AB09C4" w:rsidP="00AB09C4">
      <w:pPr>
        <w:tabs>
          <w:tab w:val="left" w:pos="-426"/>
        </w:tabs>
        <w:ind w:firstLine="709"/>
        <w:jc w:val="both"/>
        <w:rPr>
          <w:sz w:val="28"/>
          <w:szCs w:val="28"/>
          <w:shd w:val="clear" w:color="auto" w:fill="FFFFFF"/>
        </w:rPr>
      </w:pPr>
      <w:r w:rsidRPr="00CA24C4">
        <w:rPr>
          <w:sz w:val="28"/>
          <w:szCs w:val="28"/>
          <w:shd w:val="clear" w:color="auto" w:fill="FFFFFF"/>
        </w:rPr>
        <w:t>На карт</w:t>
      </w:r>
      <w:proofErr w:type="gramStart"/>
      <w:r w:rsidRPr="00CA24C4">
        <w:rPr>
          <w:sz w:val="28"/>
          <w:szCs w:val="28"/>
          <w:shd w:val="clear" w:color="auto" w:fill="FFFFFF"/>
        </w:rPr>
        <w:t>е(</w:t>
      </w:r>
      <w:proofErr w:type="gramEnd"/>
      <w:r w:rsidRPr="00CA24C4">
        <w:rPr>
          <w:sz w:val="28"/>
          <w:szCs w:val="28"/>
          <w:shd w:val="clear" w:color="auto" w:fill="FFFFFF"/>
        </w:rPr>
        <w:t xml:space="preserve">ах) градостроительного зонирования в обязательном порядке отображаются границы населенных пунктов, входящих в </w:t>
      </w:r>
      <w:r w:rsidRPr="00555774">
        <w:rPr>
          <w:sz w:val="28"/>
          <w:szCs w:val="28"/>
          <w:shd w:val="clear" w:color="auto" w:fill="FFFFFF"/>
        </w:rPr>
        <w:t xml:space="preserve">состав </w:t>
      </w:r>
      <w:r w:rsidR="00CC1404">
        <w:rPr>
          <w:sz w:val="28"/>
          <w:szCs w:val="28"/>
          <w:shd w:val="clear" w:color="auto" w:fill="FFFFFF"/>
        </w:rPr>
        <w:t>сельского</w:t>
      </w:r>
      <w:r w:rsidR="00EC53B9">
        <w:rPr>
          <w:sz w:val="28"/>
          <w:szCs w:val="28"/>
          <w:shd w:val="clear" w:color="auto" w:fill="FFFFFF"/>
        </w:rPr>
        <w:t xml:space="preserve"> поселения</w:t>
      </w:r>
      <w:r w:rsidRPr="00CA24C4">
        <w:rPr>
          <w:sz w:val="28"/>
          <w:szCs w:val="28"/>
          <w:shd w:val="clear" w:color="auto" w:fill="FFFFFF"/>
        </w:rPr>
        <w:t xml:space="preserve">,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w:t>
      </w:r>
      <w:r w:rsidR="00162D45">
        <w:rPr>
          <w:sz w:val="28"/>
          <w:szCs w:val="28"/>
          <w:shd w:val="clear" w:color="auto" w:fill="FFFFFF"/>
        </w:rPr>
        <w:br/>
      </w:r>
      <w:r w:rsidRPr="00CA24C4">
        <w:rPr>
          <w:sz w:val="28"/>
          <w:szCs w:val="28"/>
          <w:shd w:val="clear" w:color="auto" w:fill="FFFFFF"/>
        </w:rPr>
        <w:t>к правилам землепользования и застройки.</w:t>
      </w:r>
    </w:p>
    <w:p w:rsidR="00AB09C4" w:rsidRPr="00CA24C4" w:rsidRDefault="00AB09C4" w:rsidP="00AB09C4">
      <w:pPr>
        <w:tabs>
          <w:tab w:val="left" w:pos="-426"/>
        </w:tabs>
        <w:ind w:firstLine="709"/>
        <w:jc w:val="both"/>
        <w:rPr>
          <w:sz w:val="28"/>
          <w:szCs w:val="28"/>
          <w:shd w:val="clear" w:color="auto" w:fill="FFFFFF"/>
        </w:rPr>
      </w:pPr>
      <w:r w:rsidRPr="00CA24C4">
        <w:rPr>
          <w:sz w:val="28"/>
          <w:szCs w:val="28"/>
          <w:shd w:val="clear" w:color="auto" w:fill="FFFFFF"/>
        </w:rPr>
        <w:t>На карт</w:t>
      </w:r>
      <w:proofErr w:type="gramStart"/>
      <w:r w:rsidRPr="00CA24C4">
        <w:rPr>
          <w:sz w:val="28"/>
          <w:szCs w:val="28"/>
          <w:shd w:val="clear" w:color="auto" w:fill="FFFFFF"/>
        </w:rPr>
        <w:t>е(</w:t>
      </w:r>
      <w:proofErr w:type="gramEnd"/>
      <w:r w:rsidRPr="00CA24C4">
        <w:rPr>
          <w:sz w:val="28"/>
          <w:szCs w:val="28"/>
          <w:shd w:val="clear" w:color="auto" w:fill="FFFFFF"/>
        </w:rPr>
        <w:t xml:space="preserve">ах)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развитию территории, </w:t>
      </w:r>
      <w:r w:rsidR="00CE39C6">
        <w:rPr>
          <w:sz w:val="28"/>
          <w:szCs w:val="28"/>
          <w:shd w:val="clear" w:color="auto" w:fill="FFFFFF"/>
        </w:rPr>
        <w:br/>
      </w:r>
      <w:r w:rsidRPr="00CA24C4">
        <w:rPr>
          <w:sz w:val="28"/>
          <w:szCs w:val="28"/>
          <w:shd w:val="clear" w:color="auto" w:fill="FFFFFF"/>
        </w:rPr>
        <w:t>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9F15B3" w:rsidRPr="00CA24C4" w:rsidRDefault="009F15B3" w:rsidP="009F15B3">
      <w:pPr>
        <w:tabs>
          <w:tab w:val="left" w:pos="-426"/>
        </w:tabs>
        <w:ind w:firstLine="709"/>
        <w:jc w:val="both"/>
        <w:rPr>
          <w:sz w:val="28"/>
          <w:szCs w:val="28"/>
        </w:rPr>
      </w:pPr>
      <w:r w:rsidRPr="00CA24C4">
        <w:rPr>
          <w:sz w:val="28"/>
          <w:szCs w:val="28"/>
        </w:rPr>
        <w:t>3) Градостроительные регламенты.</w:t>
      </w:r>
    </w:p>
    <w:p w:rsidR="009F15B3" w:rsidRPr="00CA24C4" w:rsidRDefault="009F15B3" w:rsidP="009F15B3">
      <w:pPr>
        <w:tabs>
          <w:tab w:val="left" w:pos="-426"/>
        </w:tabs>
        <w:ind w:firstLine="709"/>
        <w:jc w:val="both"/>
        <w:rPr>
          <w:sz w:val="28"/>
          <w:szCs w:val="28"/>
        </w:rPr>
      </w:pPr>
      <w:r w:rsidRPr="00CA24C4">
        <w:rPr>
          <w:sz w:val="28"/>
          <w:szCs w:val="28"/>
        </w:rPr>
        <w:t xml:space="preserve">В градостроительном регламенте в отношении земельных участков </w:t>
      </w:r>
      <w:r w:rsidRPr="00CA24C4">
        <w:rPr>
          <w:sz w:val="28"/>
          <w:szCs w:val="28"/>
        </w:rPr>
        <w:br/>
        <w:t>и объектов капитального строительства, расположенных в пределах соответствующей территориальной зоны, указываются:</w:t>
      </w:r>
    </w:p>
    <w:p w:rsidR="009F15B3" w:rsidRPr="00CA24C4" w:rsidRDefault="009F15B3" w:rsidP="009F15B3">
      <w:pPr>
        <w:tabs>
          <w:tab w:val="left" w:pos="-426"/>
        </w:tabs>
        <w:ind w:firstLine="709"/>
        <w:jc w:val="both"/>
        <w:rPr>
          <w:sz w:val="28"/>
          <w:szCs w:val="28"/>
        </w:rPr>
      </w:pPr>
      <w:r w:rsidRPr="00CA24C4">
        <w:rPr>
          <w:sz w:val="28"/>
          <w:szCs w:val="28"/>
        </w:rPr>
        <w:t>- виды разрешенного использования земельных участков и объектов капитального строительства;</w:t>
      </w:r>
    </w:p>
    <w:p w:rsidR="009F15B3" w:rsidRPr="00CA24C4" w:rsidRDefault="009F15B3" w:rsidP="009F15B3">
      <w:pPr>
        <w:tabs>
          <w:tab w:val="left" w:pos="-426"/>
        </w:tabs>
        <w:ind w:firstLine="709"/>
        <w:jc w:val="both"/>
        <w:rPr>
          <w:sz w:val="28"/>
          <w:szCs w:val="28"/>
        </w:rPr>
      </w:pPr>
      <w:r w:rsidRPr="00CA24C4">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F15B3" w:rsidRPr="00CA24C4" w:rsidRDefault="009F15B3" w:rsidP="009F15B3">
      <w:pPr>
        <w:tabs>
          <w:tab w:val="left" w:pos="-426"/>
        </w:tabs>
        <w:ind w:firstLine="709"/>
        <w:jc w:val="both"/>
        <w:rPr>
          <w:sz w:val="28"/>
          <w:szCs w:val="28"/>
        </w:rPr>
      </w:pPr>
      <w:r w:rsidRPr="00CA24C4">
        <w:rPr>
          <w:sz w:val="28"/>
          <w:szCs w:val="28"/>
        </w:rPr>
        <w:t xml:space="preserve">- ограничения использования земельных участков и объектов капитального строительства, устанавливаемые в соответствии </w:t>
      </w:r>
      <w:r w:rsidRPr="00CA24C4">
        <w:rPr>
          <w:sz w:val="28"/>
          <w:szCs w:val="28"/>
        </w:rPr>
        <w:br/>
        <w:t>с законодательством Российской Федерации;</w:t>
      </w:r>
    </w:p>
    <w:p w:rsidR="009F15B3" w:rsidRPr="00CA24C4" w:rsidRDefault="009F15B3" w:rsidP="009F15B3">
      <w:pPr>
        <w:tabs>
          <w:tab w:val="left" w:pos="-426"/>
        </w:tabs>
        <w:ind w:firstLine="709"/>
        <w:jc w:val="both"/>
        <w:rPr>
          <w:sz w:val="28"/>
          <w:szCs w:val="28"/>
        </w:rPr>
      </w:pPr>
      <w:r w:rsidRPr="00CA24C4">
        <w:rPr>
          <w:sz w:val="28"/>
          <w:szCs w:val="28"/>
        </w:rPr>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w:t>
      </w:r>
      <w:r w:rsidR="003E29BD" w:rsidRPr="00CA24C4">
        <w:rPr>
          <w:sz w:val="28"/>
          <w:szCs w:val="28"/>
        </w:rPr>
        <w:br/>
      </w:r>
      <w:r w:rsidRPr="00CA24C4">
        <w:rPr>
          <w:sz w:val="28"/>
          <w:szCs w:val="28"/>
        </w:rPr>
        <w:t xml:space="preserve">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w:t>
      </w:r>
      <w:r w:rsidR="003E29BD" w:rsidRPr="00CA24C4">
        <w:rPr>
          <w:sz w:val="28"/>
          <w:szCs w:val="28"/>
        </w:rPr>
        <w:br/>
      </w:r>
      <w:r w:rsidRPr="00CA24C4">
        <w:rPr>
          <w:sz w:val="28"/>
          <w:szCs w:val="28"/>
        </w:rPr>
        <w:t>развитию территории.</w:t>
      </w:r>
    </w:p>
    <w:p w:rsidR="009F15B3" w:rsidRPr="00CA24C4" w:rsidRDefault="009F15B3" w:rsidP="009F15B3">
      <w:pPr>
        <w:pStyle w:val="ab"/>
        <w:spacing w:after="0"/>
        <w:ind w:firstLine="720"/>
        <w:jc w:val="both"/>
      </w:pPr>
      <w:r w:rsidRPr="00CA24C4">
        <w:t xml:space="preserve">Обязательным приложением к правилам землепользования </w:t>
      </w:r>
      <w:r w:rsidRPr="00CA24C4">
        <w:br/>
        <w:t xml:space="preserve">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w:t>
      </w:r>
      <w:r w:rsidRPr="00CA24C4">
        <w:br/>
        <w:t xml:space="preserve">в системе координат, используемой для ведения Единого государственного реестра недвижимости (далее – ЕГРН). Формы графического и текстового описания местоположения границ территориальных зон, требования </w:t>
      </w:r>
      <w:r w:rsidRPr="00CA24C4">
        <w:br/>
        <w:t xml:space="preserve">к точности определения координат характерных точек границ территориальных зон, формату электронного документа, содержащего </w:t>
      </w:r>
      <w:r w:rsidRPr="00CA24C4">
        <w:lastRenderedPageBreak/>
        <w:t>указанные сведения, должны соответствовать Приказу Минэкономразвития России от 23.11.2018 № 650.</w:t>
      </w:r>
    </w:p>
    <w:p w:rsidR="009F15B3" w:rsidRPr="00CA24C4" w:rsidRDefault="009F15B3" w:rsidP="009F15B3">
      <w:pPr>
        <w:tabs>
          <w:tab w:val="left" w:pos="-426"/>
        </w:tabs>
        <w:ind w:firstLine="709"/>
        <w:jc w:val="both"/>
        <w:rPr>
          <w:sz w:val="28"/>
          <w:szCs w:val="28"/>
        </w:rPr>
      </w:pPr>
      <w:r w:rsidRPr="00CA24C4">
        <w:rPr>
          <w:sz w:val="28"/>
          <w:szCs w:val="28"/>
        </w:rPr>
        <w:t>При подготовке проекта Правил должны учитываться положения следующих нормативных правовых актов:</w:t>
      </w:r>
    </w:p>
    <w:p w:rsidR="009F15B3" w:rsidRPr="00CA24C4" w:rsidRDefault="009F15B3" w:rsidP="009F15B3">
      <w:pPr>
        <w:tabs>
          <w:tab w:val="left" w:pos="-426"/>
        </w:tabs>
        <w:ind w:firstLine="709"/>
        <w:jc w:val="both"/>
        <w:rPr>
          <w:sz w:val="28"/>
          <w:szCs w:val="28"/>
        </w:rPr>
      </w:pPr>
      <w:r w:rsidRPr="00CA24C4">
        <w:rPr>
          <w:sz w:val="28"/>
          <w:szCs w:val="28"/>
        </w:rPr>
        <w:t>Градостроительного кодекса Российской Федерации;</w:t>
      </w:r>
    </w:p>
    <w:p w:rsidR="009F15B3" w:rsidRPr="00CA24C4" w:rsidRDefault="009F15B3" w:rsidP="009F15B3">
      <w:pPr>
        <w:tabs>
          <w:tab w:val="left" w:pos="-426"/>
        </w:tabs>
        <w:ind w:firstLine="709"/>
        <w:jc w:val="both"/>
        <w:rPr>
          <w:sz w:val="28"/>
          <w:szCs w:val="28"/>
        </w:rPr>
      </w:pPr>
      <w:r w:rsidRPr="00CA24C4">
        <w:rPr>
          <w:sz w:val="28"/>
          <w:szCs w:val="28"/>
        </w:rPr>
        <w:t>Земельного кодекса Российской Федерации;</w:t>
      </w:r>
    </w:p>
    <w:p w:rsidR="009F15B3" w:rsidRPr="00CA24C4" w:rsidRDefault="009F15B3" w:rsidP="009F15B3">
      <w:pPr>
        <w:tabs>
          <w:tab w:val="left" w:pos="-426"/>
        </w:tabs>
        <w:ind w:firstLine="709"/>
        <w:jc w:val="both"/>
        <w:rPr>
          <w:sz w:val="28"/>
          <w:szCs w:val="28"/>
        </w:rPr>
      </w:pPr>
      <w:r w:rsidRPr="00CA24C4">
        <w:rPr>
          <w:sz w:val="28"/>
          <w:szCs w:val="28"/>
        </w:rPr>
        <w:t>Лесного кодекса Российской Федерации;</w:t>
      </w:r>
    </w:p>
    <w:p w:rsidR="009F15B3" w:rsidRPr="00CA24C4" w:rsidRDefault="009F15B3" w:rsidP="009F15B3">
      <w:pPr>
        <w:tabs>
          <w:tab w:val="left" w:pos="-426"/>
        </w:tabs>
        <w:ind w:firstLine="709"/>
        <w:jc w:val="both"/>
        <w:rPr>
          <w:sz w:val="28"/>
          <w:szCs w:val="28"/>
        </w:rPr>
      </w:pPr>
      <w:r w:rsidRPr="00CA24C4">
        <w:rPr>
          <w:sz w:val="28"/>
          <w:szCs w:val="28"/>
        </w:rPr>
        <w:t>Водного кодекса Российской Федерации;</w:t>
      </w:r>
    </w:p>
    <w:p w:rsidR="009F15B3" w:rsidRPr="00CA24C4" w:rsidRDefault="009F15B3" w:rsidP="009F15B3">
      <w:pPr>
        <w:tabs>
          <w:tab w:val="left" w:pos="-426"/>
        </w:tabs>
        <w:ind w:firstLine="709"/>
        <w:jc w:val="both"/>
        <w:rPr>
          <w:sz w:val="28"/>
          <w:szCs w:val="28"/>
        </w:rPr>
      </w:pPr>
      <w:r w:rsidRPr="00CA24C4">
        <w:rPr>
          <w:sz w:val="28"/>
          <w:szCs w:val="28"/>
        </w:rPr>
        <w:t xml:space="preserve">Федерального закона от 06.10.2003 № 131-ФЗ </w:t>
      </w:r>
      <w:r w:rsidR="005F0883">
        <w:rPr>
          <w:sz w:val="28"/>
          <w:szCs w:val="28"/>
        </w:rPr>
        <w:t>«</w:t>
      </w:r>
      <w:r w:rsidRPr="00CA24C4">
        <w:rPr>
          <w:sz w:val="28"/>
          <w:szCs w:val="28"/>
        </w:rPr>
        <w:t>Об общих принципах организации местного самоуправления в Российской Федерации</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Федерального закона от 25.06.2002 № 73-ФЗ </w:t>
      </w:r>
      <w:r w:rsidR="005F0883">
        <w:rPr>
          <w:sz w:val="28"/>
          <w:szCs w:val="28"/>
        </w:rPr>
        <w:t>«</w:t>
      </w:r>
      <w:r w:rsidRPr="00CA24C4">
        <w:rPr>
          <w:sz w:val="28"/>
          <w:szCs w:val="28"/>
        </w:rPr>
        <w:t>Об объектах культурного наследия (памятниках истории и культуры) народов Российской Федерации</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Федерального закона от 10.01.2002 № 7-ФЗ </w:t>
      </w:r>
      <w:r w:rsidR="005F0883">
        <w:rPr>
          <w:sz w:val="28"/>
          <w:szCs w:val="28"/>
        </w:rPr>
        <w:t>«</w:t>
      </w:r>
      <w:r w:rsidRPr="00CA24C4">
        <w:rPr>
          <w:sz w:val="28"/>
          <w:szCs w:val="28"/>
        </w:rPr>
        <w:t>Об охране окружающей среды</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Федерального закона от 24.07.2007 № 221-ФЗ </w:t>
      </w:r>
      <w:r w:rsidR="005F0883">
        <w:rPr>
          <w:sz w:val="28"/>
          <w:szCs w:val="28"/>
        </w:rPr>
        <w:t>«</w:t>
      </w:r>
      <w:r w:rsidRPr="00CA24C4">
        <w:rPr>
          <w:sz w:val="28"/>
          <w:szCs w:val="28"/>
        </w:rPr>
        <w:t>О кадастровой деятельности</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Федерального закона от 13.07.2015 № 218-ФЗ </w:t>
      </w:r>
      <w:r w:rsidR="005F0883">
        <w:rPr>
          <w:sz w:val="28"/>
          <w:szCs w:val="28"/>
        </w:rPr>
        <w:t>«</w:t>
      </w:r>
      <w:r w:rsidRPr="00CA24C4">
        <w:rPr>
          <w:sz w:val="28"/>
          <w:szCs w:val="28"/>
        </w:rPr>
        <w:t>О государственной регистрации недвижимости</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Постановления Правительства РФ от 03.03.2018 № 222 </w:t>
      </w:r>
      <w:r w:rsidRPr="00CA24C4">
        <w:rPr>
          <w:sz w:val="28"/>
          <w:szCs w:val="28"/>
        </w:rPr>
        <w:br/>
      </w:r>
      <w:r w:rsidR="005F0883">
        <w:rPr>
          <w:sz w:val="28"/>
          <w:szCs w:val="28"/>
        </w:rPr>
        <w:t>«</w:t>
      </w:r>
      <w:r w:rsidRPr="00CA24C4">
        <w:rPr>
          <w:sz w:val="28"/>
          <w:szCs w:val="28"/>
        </w:rPr>
        <w:t xml:space="preserve">Об утверждении Правил установления санитарно-защитных зон </w:t>
      </w:r>
      <w:r w:rsidRPr="00CA24C4">
        <w:rPr>
          <w:sz w:val="28"/>
          <w:szCs w:val="28"/>
        </w:rPr>
        <w:br/>
        <w:t>и использования земельных участков, расположенных в границах санитарно-защитных зон</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Приказа Минэкономразвития России от 01.09.2014 № 540 </w:t>
      </w:r>
      <w:r w:rsidRPr="00CA24C4">
        <w:rPr>
          <w:sz w:val="28"/>
          <w:szCs w:val="28"/>
        </w:rPr>
        <w:br/>
      </w:r>
      <w:r w:rsidR="005F0883">
        <w:rPr>
          <w:sz w:val="28"/>
          <w:szCs w:val="28"/>
        </w:rPr>
        <w:t>«</w:t>
      </w:r>
      <w:r w:rsidRPr="00CA24C4">
        <w:rPr>
          <w:sz w:val="28"/>
          <w:szCs w:val="28"/>
        </w:rPr>
        <w:t>Об утверждении классификатора видов разрешенного использования земельных участков</w:t>
      </w:r>
      <w:r w:rsidR="005F0883">
        <w:rPr>
          <w:sz w:val="28"/>
          <w:szCs w:val="28"/>
        </w:rPr>
        <w:t>»</w:t>
      </w:r>
      <w:r w:rsidRPr="00CA24C4">
        <w:rPr>
          <w:sz w:val="28"/>
          <w:szCs w:val="28"/>
        </w:rPr>
        <w:t>;</w:t>
      </w:r>
    </w:p>
    <w:p w:rsidR="009F15B3" w:rsidRPr="00CA24C4" w:rsidRDefault="004B30EF" w:rsidP="009F15B3">
      <w:pPr>
        <w:tabs>
          <w:tab w:val="left" w:pos="-426"/>
        </w:tabs>
        <w:ind w:firstLine="709"/>
        <w:jc w:val="both"/>
        <w:rPr>
          <w:sz w:val="28"/>
          <w:szCs w:val="28"/>
        </w:rPr>
      </w:pPr>
      <w:proofErr w:type="gramStart"/>
      <w:r>
        <w:rPr>
          <w:sz w:val="28"/>
          <w:szCs w:val="28"/>
        </w:rPr>
        <w:t xml:space="preserve">Приказа Минэкономразвития России от 23.11.2018 № 650 </w:t>
      </w:r>
      <w:r>
        <w:rPr>
          <w:sz w:val="28"/>
          <w:szCs w:val="28"/>
        </w:rPr>
        <w:br/>
        <w:t xml:space="preserve">«Об установлении формы графического описания местоположения границ </w:t>
      </w:r>
      <w:r w:rsidR="009F15B3" w:rsidRPr="00CA24C4">
        <w:rPr>
          <w:sz w:val="28"/>
          <w:szCs w:val="28"/>
        </w:rPr>
        <w:t>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w:t>
      </w:r>
      <w:proofErr w:type="gramEnd"/>
      <w:r w:rsidR="009F15B3" w:rsidRPr="00CA24C4">
        <w:rPr>
          <w:sz w:val="28"/>
          <w:szCs w:val="28"/>
        </w:rPr>
        <w:t xml:space="preserve"> документа, содержащего сведения</w:t>
      </w:r>
      <w:r w:rsidR="00FA467B">
        <w:rPr>
          <w:sz w:val="28"/>
          <w:szCs w:val="28"/>
        </w:rPr>
        <w:t xml:space="preserve"> </w:t>
      </w:r>
      <w:r w:rsidR="009F15B3" w:rsidRPr="00CA24C4">
        <w:rPr>
          <w:sz w:val="28"/>
          <w:szCs w:val="28"/>
        </w:rPr>
        <w:t>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w:t>
      </w:r>
      <w:r w:rsidR="00FA467B">
        <w:rPr>
          <w:sz w:val="28"/>
          <w:szCs w:val="28"/>
        </w:rPr>
        <w:t xml:space="preserve"> </w:t>
      </w:r>
      <w:r w:rsidR="009F15B3" w:rsidRPr="00CA24C4">
        <w:rPr>
          <w:sz w:val="28"/>
          <w:szCs w:val="28"/>
        </w:rPr>
        <w:t>от 23</w:t>
      </w:r>
      <w:r w:rsidR="00490CA4" w:rsidRPr="00CA24C4">
        <w:rPr>
          <w:sz w:val="28"/>
          <w:szCs w:val="28"/>
        </w:rPr>
        <w:t>.03.</w:t>
      </w:r>
      <w:r w:rsidR="009F15B3" w:rsidRPr="00CA24C4">
        <w:rPr>
          <w:sz w:val="28"/>
          <w:szCs w:val="28"/>
        </w:rPr>
        <w:t xml:space="preserve">2016 № 163 и от </w:t>
      </w:r>
      <w:r w:rsidR="00E848CE">
        <w:rPr>
          <w:sz w:val="28"/>
          <w:szCs w:val="28"/>
        </w:rPr>
        <w:t>0</w:t>
      </w:r>
      <w:r w:rsidR="009F15B3" w:rsidRPr="00CA24C4">
        <w:rPr>
          <w:sz w:val="28"/>
          <w:szCs w:val="28"/>
        </w:rPr>
        <w:t>4</w:t>
      </w:r>
      <w:r w:rsidR="00490CA4" w:rsidRPr="00CA24C4">
        <w:rPr>
          <w:sz w:val="28"/>
          <w:szCs w:val="28"/>
        </w:rPr>
        <w:t>.05.</w:t>
      </w:r>
      <w:r w:rsidR="009F15B3" w:rsidRPr="00CA24C4">
        <w:rPr>
          <w:sz w:val="28"/>
          <w:szCs w:val="28"/>
        </w:rPr>
        <w:t>2018 № 236</w:t>
      </w:r>
      <w:r w:rsidR="005F0883">
        <w:rPr>
          <w:sz w:val="28"/>
          <w:szCs w:val="28"/>
        </w:rPr>
        <w:t>»</w:t>
      </w:r>
      <w:r w:rsidR="009F15B3"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СП 42.13330.2016 </w:t>
      </w:r>
      <w:r w:rsidR="005F0883">
        <w:rPr>
          <w:sz w:val="28"/>
          <w:szCs w:val="28"/>
        </w:rPr>
        <w:t>«</w:t>
      </w:r>
      <w:r w:rsidRPr="00CA24C4">
        <w:rPr>
          <w:sz w:val="28"/>
          <w:szCs w:val="28"/>
        </w:rPr>
        <w:t xml:space="preserve">Градостроительство. Планировка и застройка городских и сельских поселений. Актуализированная редакция </w:t>
      </w:r>
      <w:r w:rsidR="00490CA4" w:rsidRPr="00CA24C4">
        <w:rPr>
          <w:sz w:val="28"/>
          <w:szCs w:val="28"/>
        </w:rPr>
        <w:br/>
      </w:r>
      <w:r w:rsidRPr="00CA24C4">
        <w:rPr>
          <w:sz w:val="28"/>
          <w:szCs w:val="28"/>
        </w:rPr>
        <w:t>СНиП 2.07.01-89*</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СанПиН 2.2.1/2.1.1.1200-03 </w:t>
      </w:r>
      <w:r w:rsidR="005F0883">
        <w:rPr>
          <w:sz w:val="28"/>
          <w:szCs w:val="28"/>
        </w:rPr>
        <w:t>«</w:t>
      </w:r>
      <w:r w:rsidRPr="00CA24C4">
        <w:rPr>
          <w:sz w:val="28"/>
          <w:szCs w:val="28"/>
        </w:rPr>
        <w:t>Санитарно-защитные зоны и санитарная классификация предприятий, сооружений и иных объектов</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 xml:space="preserve">СанПиН 2.1.4.1110-02 </w:t>
      </w:r>
      <w:r w:rsidR="005F0883">
        <w:rPr>
          <w:sz w:val="28"/>
          <w:szCs w:val="28"/>
        </w:rPr>
        <w:t>«</w:t>
      </w:r>
      <w:r w:rsidRPr="00CA24C4">
        <w:rPr>
          <w:sz w:val="28"/>
          <w:szCs w:val="28"/>
        </w:rPr>
        <w:t>Зоны санитарной охраны источников водоснабжения и водопроводов питьевого назначения</w:t>
      </w:r>
      <w:r w:rsidR="005F0883">
        <w:rPr>
          <w:sz w:val="28"/>
          <w:szCs w:val="28"/>
        </w:rPr>
        <w:t>»</w:t>
      </w:r>
      <w:r w:rsidRPr="00CA24C4">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lastRenderedPageBreak/>
        <w:t xml:space="preserve">Закона Архангельской области от 01.03.2006 № 153-9-ОЗ </w:t>
      </w:r>
      <w:r w:rsidR="005F0883">
        <w:rPr>
          <w:sz w:val="28"/>
          <w:szCs w:val="28"/>
        </w:rPr>
        <w:t>«</w:t>
      </w:r>
      <w:r w:rsidRPr="00CA24C4">
        <w:rPr>
          <w:sz w:val="28"/>
          <w:szCs w:val="28"/>
        </w:rPr>
        <w:t>Градостроительный кодекс Архангельской области</w:t>
      </w:r>
      <w:r w:rsidR="005F0883">
        <w:rPr>
          <w:sz w:val="28"/>
          <w:szCs w:val="28"/>
        </w:rPr>
        <w:t>»</w:t>
      </w:r>
      <w:r w:rsidRPr="00CA24C4">
        <w:rPr>
          <w:sz w:val="28"/>
          <w:szCs w:val="28"/>
        </w:rPr>
        <w:t>;</w:t>
      </w:r>
    </w:p>
    <w:p w:rsidR="00EC53B9" w:rsidRDefault="009F15B3" w:rsidP="009F15B3">
      <w:pPr>
        <w:tabs>
          <w:tab w:val="left" w:pos="-426"/>
        </w:tabs>
        <w:ind w:firstLine="709"/>
        <w:jc w:val="both"/>
        <w:rPr>
          <w:sz w:val="28"/>
          <w:szCs w:val="28"/>
        </w:rPr>
      </w:pPr>
      <w:r w:rsidRPr="00CA24C4">
        <w:rPr>
          <w:sz w:val="28"/>
          <w:szCs w:val="28"/>
        </w:rPr>
        <w:t>Закона Архангельской области от 23.09.2004 № 259-внеоч.-</w:t>
      </w:r>
      <w:proofErr w:type="gramStart"/>
      <w:r w:rsidRPr="00CA24C4">
        <w:rPr>
          <w:sz w:val="28"/>
          <w:szCs w:val="28"/>
        </w:rPr>
        <w:t>ОЗ</w:t>
      </w:r>
      <w:proofErr w:type="gramEnd"/>
      <w:r w:rsidRPr="00CA24C4">
        <w:rPr>
          <w:sz w:val="28"/>
          <w:szCs w:val="28"/>
        </w:rPr>
        <w:t xml:space="preserve"> </w:t>
      </w:r>
      <w:r w:rsidRPr="00CA24C4">
        <w:rPr>
          <w:sz w:val="28"/>
          <w:szCs w:val="28"/>
        </w:rPr>
        <w:br/>
      </w:r>
      <w:r w:rsidR="005F0883">
        <w:rPr>
          <w:sz w:val="28"/>
          <w:szCs w:val="28"/>
        </w:rPr>
        <w:t>«</w:t>
      </w:r>
      <w:r w:rsidRPr="00CA24C4">
        <w:rPr>
          <w:sz w:val="28"/>
          <w:szCs w:val="28"/>
        </w:rPr>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005F0883">
        <w:rPr>
          <w:sz w:val="28"/>
          <w:szCs w:val="28"/>
        </w:rPr>
        <w:t>»</w:t>
      </w:r>
      <w:r w:rsidR="00EC53B9">
        <w:rPr>
          <w:sz w:val="28"/>
          <w:szCs w:val="28"/>
        </w:rPr>
        <w:t>;</w:t>
      </w:r>
    </w:p>
    <w:p w:rsidR="003C5E9E" w:rsidRDefault="003C5E9E" w:rsidP="003C5E9E">
      <w:pPr>
        <w:tabs>
          <w:tab w:val="left" w:pos="-426"/>
        </w:tabs>
        <w:ind w:firstLine="709"/>
        <w:jc w:val="both"/>
        <w:rPr>
          <w:color w:val="000000"/>
          <w:sz w:val="28"/>
          <w:szCs w:val="28"/>
        </w:rPr>
      </w:pPr>
      <w:bookmarkStart w:id="7" w:name="_Hlk65568601"/>
      <w:r w:rsidRPr="00D73C5C">
        <w:rPr>
          <w:color w:val="000000"/>
          <w:sz w:val="28"/>
          <w:szCs w:val="28"/>
        </w:rPr>
        <w:t xml:space="preserve">Схемы (проекты схем) территориального планирования Российской Федерации применительно к территории Архангельской области и территории населенных пунктов, входящих в состав поселения, в том числе дополнительные разделы, выполненные в составе схемы (проекта схемы) территориального планирования Российской Федерации применительно </w:t>
      </w:r>
      <w:r w:rsidR="00162D45">
        <w:rPr>
          <w:color w:val="000000"/>
          <w:sz w:val="28"/>
          <w:szCs w:val="28"/>
        </w:rPr>
        <w:br/>
      </w:r>
      <w:r w:rsidRPr="00D73C5C">
        <w:rPr>
          <w:color w:val="000000"/>
          <w:sz w:val="28"/>
          <w:szCs w:val="28"/>
        </w:rPr>
        <w:t>к территории Архангельской области и территории населенных пунктов, входящих в состав поселения</w:t>
      </w:r>
      <w:r>
        <w:rPr>
          <w:color w:val="000000"/>
          <w:sz w:val="28"/>
          <w:szCs w:val="28"/>
        </w:rPr>
        <w:t>;</w:t>
      </w:r>
    </w:p>
    <w:bookmarkEnd w:id="7"/>
    <w:p w:rsidR="005D5142" w:rsidRDefault="003B7066" w:rsidP="009F15B3">
      <w:pPr>
        <w:tabs>
          <w:tab w:val="left" w:pos="-426"/>
        </w:tabs>
        <w:ind w:firstLine="709"/>
        <w:jc w:val="both"/>
        <w:rPr>
          <w:sz w:val="28"/>
          <w:szCs w:val="28"/>
        </w:rPr>
      </w:pPr>
      <w:r>
        <w:rPr>
          <w:color w:val="000000"/>
          <w:sz w:val="28"/>
          <w:szCs w:val="28"/>
        </w:rPr>
        <w:t xml:space="preserve">Схемы территориального планирования Архангельской области, утвержденной постановлением Правительства Архангельской области </w:t>
      </w:r>
      <w:r>
        <w:rPr>
          <w:color w:val="000000"/>
          <w:sz w:val="28"/>
          <w:szCs w:val="28"/>
        </w:rPr>
        <w:br/>
        <w:t xml:space="preserve">от </w:t>
      </w:r>
      <w:r w:rsidR="004A6DBD">
        <w:rPr>
          <w:color w:val="000000"/>
          <w:sz w:val="28"/>
          <w:szCs w:val="28"/>
        </w:rPr>
        <w:t>25.12.2012</w:t>
      </w:r>
      <w:r>
        <w:rPr>
          <w:color w:val="000000"/>
          <w:sz w:val="28"/>
          <w:szCs w:val="28"/>
        </w:rPr>
        <w:t xml:space="preserve"> № 608-пп «Об утверждении Схемы территориального планирования Архангельской области» с изменениями, утвержденными постановлением Правительства Архангельской области от 11.02.2021 № 64-пп «О внесении изменений в постановление Правительства Архангельской области от 25 декабря 2012 года № 608-пп»</w:t>
      </w:r>
      <w:r w:rsidR="005D5142" w:rsidRPr="0050727C">
        <w:rPr>
          <w:color w:val="000000"/>
          <w:sz w:val="28"/>
          <w:szCs w:val="28"/>
        </w:rPr>
        <w:t>;</w:t>
      </w:r>
    </w:p>
    <w:p w:rsidR="001611E1" w:rsidRDefault="001611E1" w:rsidP="001611E1">
      <w:pPr>
        <w:tabs>
          <w:tab w:val="left" w:pos="-426"/>
        </w:tabs>
        <w:ind w:firstLine="709"/>
        <w:jc w:val="both"/>
        <w:rPr>
          <w:sz w:val="28"/>
          <w:szCs w:val="28"/>
        </w:rPr>
      </w:pPr>
      <w:r>
        <w:rPr>
          <w:sz w:val="28"/>
          <w:szCs w:val="28"/>
        </w:rPr>
        <w:t>Схемы территориального планирования муниципального образования «Приморский муниципальный район», утвержденной решением</w:t>
      </w:r>
      <w:r w:rsidRPr="00DB19ED">
        <w:rPr>
          <w:sz w:val="28"/>
          <w:szCs w:val="28"/>
        </w:rPr>
        <w:t xml:space="preserve"> 1</w:t>
      </w:r>
      <w:r>
        <w:rPr>
          <w:sz w:val="28"/>
          <w:szCs w:val="28"/>
        </w:rPr>
        <w:t>1</w:t>
      </w:r>
      <w:r w:rsidRPr="00DB19ED">
        <w:rPr>
          <w:sz w:val="28"/>
          <w:szCs w:val="28"/>
        </w:rPr>
        <w:t xml:space="preserve"> сессии Собрания депутатов</w:t>
      </w:r>
      <w:r>
        <w:rPr>
          <w:sz w:val="28"/>
          <w:szCs w:val="28"/>
        </w:rPr>
        <w:t xml:space="preserve"> пятого созыва</w:t>
      </w:r>
      <w:r w:rsidRPr="00DB19ED">
        <w:rPr>
          <w:sz w:val="28"/>
          <w:szCs w:val="28"/>
        </w:rPr>
        <w:t xml:space="preserve"> </w:t>
      </w:r>
      <w:r>
        <w:rPr>
          <w:sz w:val="28"/>
          <w:szCs w:val="28"/>
        </w:rPr>
        <w:t>Приморского</w:t>
      </w:r>
      <w:r w:rsidRPr="00DB19ED">
        <w:rPr>
          <w:sz w:val="28"/>
          <w:szCs w:val="28"/>
        </w:rPr>
        <w:t xml:space="preserve"> муниципального района</w:t>
      </w:r>
      <w:r>
        <w:rPr>
          <w:sz w:val="28"/>
          <w:szCs w:val="28"/>
        </w:rPr>
        <w:t xml:space="preserve"> </w:t>
      </w:r>
      <w:r w:rsidR="00162D45">
        <w:rPr>
          <w:sz w:val="28"/>
          <w:szCs w:val="28"/>
        </w:rPr>
        <w:br/>
      </w:r>
      <w:r>
        <w:rPr>
          <w:sz w:val="28"/>
          <w:szCs w:val="28"/>
        </w:rPr>
        <w:t>от 25.12.2014 № 118</w:t>
      </w:r>
      <w:r w:rsidR="003C5E9E">
        <w:rPr>
          <w:sz w:val="28"/>
          <w:szCs w:val="28"/>
        </w:rPr>
        <w:t>;</w:t>
      </w:r>
    </w:p>
    <w:p w:rsidR="003C5E9E" w:rsidRDefault="00E848CE" w:rsidP="003C5E9E">
      <w:pPr>
        <w:tabs>
          <w:tab w:val="left" w:pos="-426"/>
        </w:tabs>
        <w:ind w:firstLine="709"/>
        <w:jc w:val="both"/>
        <w:rPr>
          <w:sz w:val="28"/>
          <w:szCs w:val="28"/>
        </w:rPr>
      </w:pPr>
      <w:r>
        <w:rPr>
          <w:sz w:val="28"/>
          <w:szCs w:val="28"/>
        </w:rPr>
        <w:t>Проекта г</w:t>
      </w:r>
      <w:r w:rsidR="003C5E9E">
        <w:rPr>
          <w:sz w:val="28"/>
          <w:szCs w:val="28"/>
        </w:rPr>
        <w:t>енерального плана сельского поселения «Боброво-Лявленское» Приморского муниципального района</w:t>
      </w:r>
      <w:r>
        <w:rPr>
          <w:sz w:val="28"/>
          <w:szCs w:val="28"/>
        </w:rPr>
        <w:t xml:space="preserve"> Архангельской области</w:t>
      </w:r>
      <w:r w:rsidR="003C5E9E">
        <w:rPr>
          <w:sz w:val="28"/>
          <w:szCs w:val="28"/>
        </w:rPr>
        <w:t>;</w:t>
      </w:r>
    </w:p>
    <w:p w:rsidR="003C5E9E" w:rsidRDefault="003B39C7" w:rsidP="003C5E9E">
      <w:pPr>
        <w:tabs>
          <w:tab w:val="left" w:pos="-426"/>
        </w:tabs>
        <w:ind w:firstLine="709"/>
        <w:jc w:val="both"/>
        <w:rPr>
          <w:sz w:val="28"/>
          <w:szCs w:val="28"/>
        </w:rPr>
      </w:pPr>
      <w:r>
        <w:rPr>
          <w:sz w:val="28"/>
          <w:szCs w:val="28"/>
        </w:rPr>
        <w:t>Правил</w:t>
      </w:r>
      <w:r w:rsidR="003C5E9E">
        <w:rPr>
          <w:sz w:val="28"/>
          <w:szCs w:val="28"/>
        </w:rPr>
        <w:t xml:space="preserve"> землепользования и застройки муниципального образования «Боброво-Лявленское», утвержденны</w:t>
      </w:r>
      <w:r>
        <w:rPr>
          <w:sz w:val="28"/>
          <w:szCs w:val="28"/>
        </w:rPr>
        <w:t>х</w:t>
      </w:r>
      <w:r w:rsidR="003C5E9E">
        <w:rPr>
          <w:sz w:val="28"/>
          <w:szCs w:val="28"/>
        </w:rPr>
        <w:t xml:space="preserve"> р</w:t>
      </w:r>
      <w:r w:rsidR="003C5E9E" w:rsidRPr="000037CB">
        <w:rPr>
          <w:sz w:val="28"/>
          <w:szCs w:val="28"/>
        </w:rPr>
        <w:t>ешение</w:t>
      </w:r>
      <w:r w:rsidR="003C5E9E">
        <w:rPr>
          <w:sz w:val="28"/>
          <w:szCs w:val="28"/>
        </w:rPr>
        <w:t>м</w:t>
      </w:r>
      <w:r>
        <w:rPr>
          <w:sz w:val="28"/>
          <w:szCs w:val="28"/>
        </w:rPr>
        <w:t xml:space="preserve"> С</w:t>
      </w:r>
      <w:r w:rsidR="003C5E9E" w:rsidRPr="000037CB">
        <w:rPr>
          <w:sz w:val="28"/>
          <w:szCs w:val="28"/>
        </w:rPr>
        <w:t>обрани</w:t>
      </w:r>
      <w:r>
        <w:rPr>
          <w:sz w:val="28"/>
          <w:szCs w:val="28"/>
        </w:rPr>
        <w:t>я</w:t>
      </w:r>
      <w:r w:rsidR="003C5E9E" w:rsidRPr="000037CB">
        <w:rPr>
          <w:sz w:val="28"/>
          <w:szCs w:val="28"/>
        </w:rPr>
        <w:t xml:space="preserve"> депутатов муниципального образования </w:t>
      </w:r>
      <w:r w:rsidR="00365413">
        <w:rPr>
          <w:sz w:val="28"/>
          <w:szCs w:val="28"/>
        </w:rPr>
        <w:t>«</w:t>
      </w:r>
      <w:r w:rsidR="003C5E9E">
        <w:rPr>
          <w:sz w:val="28"/>
          <w:szCs w:val="28"/>
        </w:rPr>
        <w:t>Приморский</w:t>
      </w:r>
      <w:r w:rsidR="003C5E9E" w:rsidRPr="000037CB">
        <w:rPr>
          <w:sz w:val="28"/>
          <w:szCs w:val="28"/>
        </w:rPr>
        <w:t xml:space="preserve"> муниципальный район</w:t>
      </w:r>
      <w:r w:rsidR="00365413">
        <w:rPr>
          <w:sz w:val="28"/>
          <w:szCs w:val="28"/>
        </w:rPr>
        <w:t>»</w:t>
      </w:r>
      <w:r w:rsidR="003C5E9E" w:rsidRPr="000037CB">
        <w:rPr>
          <w:sz w:val="28"/>
          <w:szCs w:val="28"/>
        </w:rPr>
        <w:t xml:space="preserve"> </w:t>
      </w:r>
      <w:r>
        <w:rPr>
          <w:sz w:val="28"/>
          <w:szCs w:val="28"/>
        </w:rPr>
        <w:br/>
      </w:r>
      <w:r w:rsidR="003C5E9E">
        <w:rPr>
          <w:sz w:val="28"/>
          <w:szCs w:val="28"/>
        </w:rPr>
        <w:t xml:space="preserve">от </w:t>
      </w:r>
      <w:r>
        <w:rPr>
          <w:sz w:val="28"/>
          <w:szCs w:val="28"/>
        </w:rPr>
        <w:t xml:space="preserve">26.10.2017 </w:t>
      </w:r>
      <w:r w:rsidR="003C5E9E">
        <w:rPr>
          <w:sz w:val="28"/>
          <w:szCs w:val="28"/>
        </w:rPr>
        <w:t xml:space="preserve">№ </w:t>
      </w:r>
      <w:r w:rsidR="00F9449F">
        <w:rPr>
          <w:sz w:val="28"/>
          <w:szCs w:val="28"/>
        </w:rPr>
        <w:t>394</w:t>
      </w:r>
      <w:r w:rsidR="003C5E9E">
        <w:rPr>
          <w:sz w:val="28"/>
          <w:szCs w:val="28"/>
        </w:rPr>
        <w:t>.</w:t>
      </w:r>
    </w:p>
    <w:p w:rsidR="009F15B3" w:rsidRPr="00CA24C4" w:rsidRDefault="009F15B3" w:rsidP="009F15B3">
      <w:pPr>
        <w:tabs>
          <w:tab w:val="left" w:pos="-426"/>
        </w:tabs>
        <w:ind w:firstLine="709"/>
        <w:jc w:val="both"/>
        <w:rPr>
          <w:sz w:val="28"/>
          <w:szCs w:val="28"/>
        </w:rPr>
      </w:pPr>
      <w:r w:rsidRPr="00CA24C4">
        <w:rPr>
          <w:sz w:val="28"/>
          <w:szCs w:val="28"/>
        </w:rPr>
        <w:t>Все нормативные правовые акты применяются в действующей редакции.</w:t>
      </w:r>
    </w:p>
    <w:p w:rsidR="009F15B3" w:rsidRPr="00CA24C4" w:rsidRDefault="009F15B3" w:rsidP="009F15B3">
      <w:pPr>
        <w:pStyle w:val="ab"/>
        <w:spacing w:after="0"/>
        <w:ind w:firstLine="720"/>
        <w:jc w:val="both"/>
      </w:pPr>
      <w:r w:rsidRPr="00CA24C4">
        <w:t>Текстовые и графические материалы проекта</w:t>
      </w:r>
      <w:r w:rsidR="00493446" w:rsidRPr="00CA24C4">
        <w:t xml:space="preserve"> </w:t>
      </w:r>
      <w:r w:rsidRPr="00CA24C4">
        <w:t>Правил, подлежащие размещению в Федеральной государственной информационной системе территориального планирования (</w:t>
      </w:r>
      <w:r w:rsidR="00AB09C4" w:rsidRPr="00CA24C4">
        <w:t xml:space="preserve">далее - </w:t>
      </w:r>
      <w:r w:rsidRPr="00CA24C4">
        <w:t>ФГИС ТП), в электронном виде должны быть представлены со следующими наименованиями</w:t>
      </w:r>
      <w:r w:rsidR="00FD4342">
        <w:t xml:space="preserve"> </w:t>
      </w:r>
      <w:r w:rsidR="00FD4342">
        <w:br/>
      </w:r>
      <w:r w:rsidRPr="00CA24C4">
        <w:t>и расширениями файлов:</w:t>
      </w:r>
    </w:p>
    <w:bookmarkEnd w:id="6"/>
    <w:p w:rsidR="009F15B3" w:rsidRPr="00CA24C4" w:rsidRDefault="009F15B3" w:rsidP="009F15B3">
      <w:pPr>
        <w:pStyle w:val="ab"/>
        <w:spacing w:after="0"/>
        <w:ind w:firstLine="720"/>
        <w:jc w:val="both"/>
      </w:pPr>
    </w:p>
    <w:tbl>
      <w:tblPr>
        <w:tblW w:w="9634" w:type="dxa"/>
        <w:jc w:val="center"/>
        <w:tblLook w:val="04A0"/>
      </w:tblPr>
      <w:tblGrid>
        <w:gridCol w:w="4675"/>
        <w:gridCol w:w="4959"/>
      </w:tblGrid>
      <w:tr w:rsidR="009F15B3" w:rsidRPr="00CA24C4" w:rsidTr="003A3E4A">
        <w:trPr>
          <w:trHeight w:val="397"/>
          <w:jc w:val="center"/>
        </w:trPr>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5B3" w:rsidRPr="00CA24C4" w:rsidRDefault="009F15B3" w:rsidP="003A3E4A">
            <w:pPr>
              <w:jc w:val="center"/>
              <w:rPr>
                <w:b/>
                <w:bCs/>
                <w:sz w:val="28"/>
              </w:rPr>
            </w:pPr>
            <w:r w:rsidRPr="00CA24C4">
              <w:rPr>
                <w:b/>
                <w:bCs/>
                <w:sz w:val="28"/>
              </w:rPr>
              <w:t>Наименование документа</w:t>
            </w:r>
            <w:r w:rsidRPr="00CA24C4">
              <w:rPr>
                <w:b/>
                <w:bCs/>
                <w:sz w:val="28"/>
              </w:rPr>
              <w:br/>
              <w:t>(файла документа)</w:t>
            </w:r>
          </w:p>
        </w:tc>
        <w:tc>
          <w:tcPr>
            <w:tcW w:w="4959" w:type="dxa"/>
            <w:tcBorders>
              <w:top w:val="single" w:sz="4" w:space="0" w:color="auto"/>
              <w:left w:val="nil"/>
              <w:bottom w:val="single" w:sz="4" w:space="0" w:color="auto"/>
              <w:right w:val="single" w:sz="4" w:space="0" w:color="auto"/>
            </w:tcBorders>
            <w:shd w:val="clear" w:color="auto" w:fill="auto"/>
            <w:vAlign w:val="center"/>
            <w:hideMark/>
          </w:tcPr>
          <w:p w:rsidR="009F15B3" w:rsidRPr="00CA24C4" w:rsidRDefault="009F15B3" w:rsidP="003A3E4A">
            <w:pPr>
              <w:jc w:val="center"/>
              <w:rPr>
                <w:b/>
                <w:bCs/>
                <w:sz w:val="28"/>
              </w:rPr>
            </w:pPr>
            <w:r w:rsidRPr="00CA24C4">
              <w:rPr>
                <w:b/>
                <w:bCs/>
                <w:sz w:val="28"/>
              </w:rPr>
              <w:t xml:space="preserve">Расширения </w:t>
            </w:r>
          </w:p>
        </w:tc>
      </w:tr>
      <w:tr w:rsidR="009F15B3" w:rsidRPr="00CA24C4"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rsidR="009F15B3" w:rsidRPr="00CA24C4" w:rsidRDefault="009F15B3" w:rsidP="003A3E4A">
            <w:pPr>
              <w:rPr>
                <w:sz w:val="28"/>
              </w:rPr>
            </w:pPr>
            <w:r w:rsidRPr="00CA24C4">
              <w:rPr>
                <w:sz w:val="28"/>
              </w:rPr>
              <w:t>Градостроительные регламенты</w:t>
            </w:r>
          </w:p>
        </w:tc>
        <w:tc>
          <w:tcPr>
            <w:tcW w:w="4959" w:type="dxa"/>
            <w:tcBorders>
              <w:top w:val="nil"/>
              <w:left w:val="nil"/>
              <w:bottom w:val="single" w:sz="4" w:space="0" w:color="auto"/>
              <w:right w:val="single" w:sz="4" w:space="0" w:color="auto"/>
            </w:tcBorders>
            <w:shd w:val="clear" w:color="auto" w:fill="auto"/>
            <w:vAlign w:val="center"/>
            <w:hideMark/>
          </w:tcPr>
          <w:p w:rsidR="009F15B3" w:rsidRPr="00CA24C4" w:rsidRDefault="009F15B3" w:rsidP="003A3E4A">
            <w:pPr>
              <w:rPr>
                <w:sz w:val="28"/>
                <w:lang w:val="en-US"/>
              </w:rPr>
            </w:pPr>
            <w:r w:rsidRPr="00CA24C4">
              <w:rPr>
                <w:sz w:val="28"/>
                <w:lang w:val="en-US"/>
              </w:rPr>
              <w:t xml:space="preserve">doc, </w:t>
            </w:r>
            <w:proofErr w:type="spellStart"/>
            <w:r w:rsidRPr="00CA24C4">
              <w:rPr>
                <w:sz w:val="28"/>
                <w:lang w:val="en-US"/>
              </w:rPr>
              <w:t>docx</w:t>
            </w:r>
            <w:proofErr w:type="spellEnd"/>
          </w:p>
        </w:tc>
      </w:tr>
      <w:tr w:rsidR="009F15B3" w:rsidRPr="00CA24C4"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rsidR="009F15B3" w:rsidRPr="00CA24C4" w:rsidRDefault="009F15B3" w:rsidP="003A3E4A">
            <w:pPr>
              <w:rPr>
                <w:sz w:val="28"/>
              </w:rPr>
            </w:pPr>
            <w:r w:rsidRPr="00CA24C4">
              <w:rPr>
                <w:sz w:val="28"/>
              </w:rPr>
              <w:t>Карта градостроительного зонирования</w:t>
            </w:r>
          </w:p>
        </w:tc>
        <w:tc>
          <w:tcPr>
            <w:tcW w:w="4959" w:type="dxa"/>
            <w:tcBorders>
              <w:top w:val="nil"/>
              <w:left w:val="nil"/>
              <w:bottom w:val="single" w:sz="4" w:space="0" w:color="auto"/>
              <w:right w:val="single" w:sz="4" w:space="0" w:color="auto"/>
            </w:tcBorders>
            <w:shd w:val="clear" w:color="auto" w:fill="auto"/>
            <w:vAlign w:val="center"/>
            <w:hideMark/>
          </w:tcPr>
          <w:p w:rsidR="009F15B3" w:rsidRPr="00CA24C4" w:rsidRDefault="009F15B3" w:rsidP="003A3E4A">
            <w:pPr>
              <w:rPr>
                <w:sz w:val="28"/>
                <w:lang w:val="en-US"/>
              </w:rPr>
            </w:pPr>
            <w:r w:rsidRPr="00CA24C4">
              <w:rPr>
                <w:sz w:val="28"/>
                <w:lang w:val="en-US"/>
              </w:rPr>
              <w:t xml:space="preserve">jpeg, jpg, </w:t>
            </w:r>
            <w:proofErr w:type="spellStart"/>
            <w:r w:rsidRPr="00CA24C4">
              <w:rPr>
                <w:sz w:val="28"/>
                <w:lang w:val="en-US"/>
              </w:rPr>
              <w:t>pdf</w:t>
            </w:r>
            <w:proofErr w:type="spellEnd"/>
            <w:r w:rsidRPr="00CA24C4">
              <w:rPr>
                <w:sz w:val="28"/>
                <w:lang w:val="en-US"/>
              </w:rPr>
              <w:t>, tiff</w:t>
            </w:r>
          </w:p>
        </w:tc>
      </w:tr>
      <w:tr w:rsidR="009F15B3" w:rsidRPr="00CA24C4"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rsidR="009F15B3" w:rsidRPr="00CA24C4" w:rsidRDefault="009F15B3" w:rsidP="003A3E4A">
            <w:pPr>
              <w:rPr>
                <w:sz w:val="28"/>
              </w:rPr>
            </w:pPr>
            <w:r w:rsidRPr="00CA24C4">
              <w:rPr>
                <w:sz w:val="28"/>
              </w:rPr>
              <w:t xml:space="preserve">Порядок применения и внесения </w:t>
            </w:r>
            <w:r w:rsidRPr="00CA24C4">
              <w:rPr>
                <w:sz w:val="28"/>
              </w:rPr>
              <w:lastRenderedPageBreak/>
              <w:t>изменений</w:t>
            </w:r>
          </w:p>
        </w:tc>
        <w:tc>
          <w:tcPr>
            <w:tcW w:w="4959" w:type="dxa"/>
            <w:tcBorders>
              <w:top w:val="nil"/>
              <w:left w:val="nil"/>
              <w:bottom w:val="single" w:sz="4" w:space="0" w:color="auto"/>
              <w:right w:val="single" w:sz="4" w:space="0" w:color="auto"/>
            </w:tcBorders>
            <w:shd w:val="clear" w:color="auto" w:fill="auto"/>
            <w:vAlign w:val="center"/>
            <w:hideMark/>
          </w:tcPr>
          <w:p w:rsidR="009F15B3" w:rsidRPr="00CA24C4" w:rsidRDefault="009F15B3" w:rsidP="003A3E4A">
            <w:pPr>
              <w:rPr>
                <w:sz w:val="28"/>
                <w:lang w:val="en-US"/>
              </w:rPr>
            </w:pPr>
            <w:r w:rsidRPr="00CA24C4">
              <w:rPr>
                <w:sz w:val="28"/>
                <w:lang w:val="en-US"/>
              </w:rPr>
              <w:lastRenderedPageBreak/>
              <w:t xml:space="preserve">doc, </w:t>
            </w:r>
            <w:proofErr w:type="spellStart"/>
            <w:r w:rsidRPr="00CA24C4">
              <w:rPr>
                <w:sz w:val="28"/>
                <w:lang w:val="en-US"/>
              </w:rPr>
              <w:t>docx</w:t>
            </w:r>
            <w:proofErr w:type="spellEnd"/>
          </w:p>
        </w:tc>
      </w:tr>
    </w:tbl>
    <w:p w:rsidR="009F15B3" w:rsidRPr="00CA24C4" w:rsidRDefault="009F15B3" w:rsidP="009F15B3">
      <w:pPr>
        <w:pStyle w:val="ab"/>
        <w:spacing w:after="0"/>
        <w:ind w:firstLine="709"/>
        <w:jc w:val="both"/>
      </w:pPr>
    </w:p>
    <w:p w:rsidR="009F15B3" w:rsidRPr="00CA24C4" w:rsidRDefault="009F15B3" w:rsidP="009F15B3">
      <w:pPr>
        <w:pStyle w:val="ab"/>
        <w:spacing w:after="0"/>
        <w:ind w:firstLine="709"/>
        <w:jc w:val="both"/>
      </w:pPr>
      <w:bookmarkStart w:id="8" w:name="_Hlk7084789"/>
      <w:r w:rsidRPr="00CA24C4">
        <w:t xml:space="preserve">Графические материалы проекта Правил выполнить в виде векторной графики в системе координат, используемой для ведения ЕГРН, </w:t>
      </w:r>
      <w:r w:rsidRPr="00CA24C4">
        <w:br/>
        <w:t>и обеспечить возможность конвертации информационных слоев в один</w:t>
      </w:r>
      <w:r w:rsidR="00FD4342">
        <w:t xml:space="preserve"> </w:t>
      </w:r>
      <w:r w:rsidR="00FD4342">
        <w:br/>
      </w:r>
      <w:r w:rsidRPr="00CA24C4">
        <w:t>из обменных форматов геоинформационн</w:t>
      </w:r>
      <w:r w:rsidR="00A6231F">
        <w:t>ой</w:t>
      </w:r>
      <w:r w:rsidRPr="00CA24C4">
        <w:t xml:space="preserve"> систем</w:t>
      </w:r>
      <w:r w:rsidR="00A6231F">
        <w:t>ы</w:t>
      </w:r>
      <w:r w:rsidRPr="00CA24C4">
        <w:t xml:space="preserve"> ГИС MapInfo без потери графических и семантических данных и связей.</w:t>
      </w:r>
    </w:p>
    <w:p w:rsidR="009F15B3" w:rsidRPr="00CA24C4" w:rsidRDefault="009F15B3" w:rsidP="009F15B3">
      <w:pPr>
        <w:pStyle w:val="ab"/>
        <w:spacing w:after="0"/>
        <w:ind w:firstLine="720"/>
        <w:jc w:val="both"/>
      </w:pPr>
      <w:r w:rsidRPr="00CA24C4">
        <w:t>Электронные версии текстовых материалов должны быть представлены в формате MicrosoftWord.</w:t>
      </w:r>
    </w:p>
    <w:p w:rsidR="009F15B3" w:rsidRPr="00CA24C4" w:rsidRDefault="009F15B3" w:rsidP="009F15B3">
      <w:pPr>
        <w:pStyle w:val="ab"/>
        <w:spacing w:after="0"/>
        <w:ind w:firstLine="720"/>
        <w:jc w:val="both"/>
      </w:pPr>
      <w:r w:rsidRPr="00CA24C4">
        <w:t>Пространственные данные в форме векторной модели должны предоставляться в обменных форматах GML, SHP.</w:t>
      </w:r>
    </w:p>
    <w:p w:rsidR="009F15B3" w:rsidRPr="00CA24C4" w:rsidRDefault="009F15B3" w:rsidP="009F15B3">
      <w:pPr>
        <w:pStyle w:val="ab"/>
        <w:spacing w:after="0"/>
        <w:ind w:firstLine="720"/>
        <w:jc w:val="both"/>
      </w:pPr>
      <w:r w:rsidRPr="00CA24C4">
        <w:t>По окончании разработки проекта Правил должны быть представлены:</w:t>
      </w:r>
    </w:p>
    <w:p w:rsidR="009F15B3" w:rsidRPr="00CA24C4" w:rsidRDefault="009F15B3" w:rsidP="009F15B3">
      <w:pPr>
        <w:pStyle w:val="ab"/>
        <w:spacing w:after="0"/>
        <w:ind w:firstLine="720"/>
        <w:jc w:val="both"/>
      </w:pPr>
      <w:r w:rsidRPr="00CA24C4">
        <w:t xml:space="preserve">- проект </w:t>
      </w:r>
      <w:bookmarkStart w:id="9" w:name="_Hlk5358325"/>
      <w:r w:rsidRPr="00CA24C4">
        <w:t>Правил</w:t>
      </w:r>
      <w:bookmarkEnd w:id="9"/>
      <w:r w:rsidRPr="00CA24C4">
        <w:t>;</w:t>
      </w:r>
    </w:p>
    <w:p w:rsidR="009F15B3" w:rsidRPr="00CA24C4" w:rsidRDefault="009F15B3" w:rsidP="009F15B3">
      <w:pPr>
        <w:pStyle w:val="ab"/>
        <w:spacing w:after="0"/>
        <w:ind w:firstLine="720"/>
        <w:jc w:val="both"/>
      </w:pPr>
      <w:r w:rsidRPr="00CA24C4">
        <w:t>- текстовое и графическое описание местоположения границ территориальных зон с использованием актуальных xml-схем - ZoneToGKN, MapPlan;</w:t>
      </w:r>
    </w:p>
    <w:p w:rsidR="009F15B3" w:rsidRPr="00CA24C4" w:rsidRDefault="009F15B3" w:rsidP="009F15B3">
      <w:pPr>
        <w:pStyle w:val="ab"/>
        <w:spacing w:after="0"/>
        <w:ind w:firstLine="720"/>
        <w:jc w:val="both"/>
      </w:pPr>
      <w:r w:rsidRPr="00CA24C4">
        <w:t>- графически</w:t>
      </w:r>
      <w:r w:rsidR="00267DB3" w:rsidRPr="00CA24C4">
        <w:t>е и текстовые материалы проекта</w:t>
      </w:r>
      <w:r w:rsidRPr="00CA24C4">
        <w:t xml:space="preserve"> Правил в электронном виде на DVD или CD диске – в </w:t>
      </w:r>
      <w:r w:rsidR="00853593">
        <w:t>2</w:t>
      </w:r>
      <w:r w:rsidRPr="00CA24C4">
        <w:t>-х экземплярах.</w:t>
      </w:r>
    </w:p>
    <w:p w:rsidR="009F15B3" w:rsidRPr="00CA24C4" w:rsidRDefault="009F15B3" w:rsidP="009F15B3">
      <w:pPr>
        <w:pStyle w:val="ab"/>
        <w:spacing w:after="0"/>
        <w:ind w:firstLine="720"/>
        <w:jc w:val="both"/>
      </w:pPr>
      <w:r w:rsidRPr="00CA24C4">
        <w:t>Состав и содержание информации на диске (дисках) должны соответствовать комплекту документации. Каждый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9F15B3" w:rsidRPr="00CA24C4" w:rsidRDefault="009F15B3" w:rsidP="009F15B3">
      <w:pPr>
        <w:pStyle w:val="ab"/>
        <w:spacing w:after="0"/>
        <w:ind w:firstLine="720"/>
        <w:jc w:val="both"/>
        <w:rPr>
          <w:szCs w:val="28"/>
        </w:rPr>
      </w:pPr>
      <w:r w:rsidRPr="00CA24C4">
        <w:rPr>
          <w:szCs w:val="28"/>
        </w:rPr>
        <w:t>Электронные версии графических материалов для проведения общественных обсуждений или публичных слушаний (материалы экспозиции) должны быть представлены в одном из следующих форматах: JPEG, JPG, PDF, PNG, TIFF. Размер экспозиционного материала не должен превышать следующие параметры:</w:t>
      </w:r>
    </w:p>
    <w:p w:rsidR="009F15B3" w:rsidRPr="00CA24C4" w:rsidRDefault="009F15B3" w:rsidP="009F15B3">
      <w:pPr>
        <w:pStyle w:val="ab"/>
        <w:spacing w:after="0"/>
        <w:ind w:firstLine="720"/>
        <w:jc w:val="both"/>
        <w:rPr>
          <w:szCs w:val="28"/>
        </w:rPr>
      </w:pPr>
      <w:r w:rsidRPr="00CA24C4">
        <w:rPr>
          <w:szCs w:val="28"/>
        </w:rPr>
        <w:t>- размер информационного материала не более 914 х 1500 мм;</w:t>
      </w:r>
    </w:p>
    <w:p w:rsidR="009F15B3" w:rsidRPr="00CA24C4" w:rsidRDefault="009F15B3" w:rsidP="009F15B3">
      <w:pPr>
        <w:pStyle w:val="ab"/>
        <w:spacing w:after="0"/>
        <w:ind w:firstLine="720"/>
        <w:jc w:val="both"/>
        <w:rPr>
          <w:szCs w:val="28"/>
        </w:rPr>
      </w:pPr>
      <w:r w:rsidRPr="00CA24C4">
        <w:rPr>
          <w:szCs w:val="28"/>
        </w:rPr>
        <w:t>- количество – 1 ед.;</w:t>
      </w:r>
    </w:p>
    <w:p w:rsidR="009F15B3" w:rsidRPr="00CA24C4" w:rsidRDefault="009F15B3" w:rsidP="009F15B3">
      <w:pPr>
        <w:pStyle w:val="ab"/>
        <w:spacing w:after="0"/>
        <w:ind w:firstLine="720"/>
        <w:jc w:val="both"/>
        <w:rPr>
          <w:szCs w:val="28"/>
        </w:rPr>
      </w:pPr>
      <w:r w:rsidRPr="00CA24C4">
        <w:rPr>
          <w:szCs w:val="28"/>
        </w:rPr>
        <w:t>-</w:t>
      </w:r>
      <w:r w:rsidRPr="00CA24C4">
        <w:rPr>
          <w:szCs w:val="28"/>
          <w:lang w:val="en-US"/>
        </w:rPr>
        <w:t> </w:t>
      </w:r>
      <w:r w:rsidRPr="00CA24C4">
        <w:rPr>
          <w:szCs w:val="28"/>
        </w:rPr>
        <w:t xml:space="preserve">презентация формата </w:t>
      </w:r>
      <w:r w:rsidRPr="00CA24C4">
        <w:rPr>
          <w:szCs w:val="28"/>
          <w:lang w:val="en-US"/>
        </w:rPr>
        <w:t>PowerPoint</w:t>
      </w:r>
      <w:r w:rsidRPr="00CA24C4">
        <w:rPr>
          <w:szCs w:val="28"/>
        </w:rPr>
        <w:t xml:space="preserve"> должна занимать не более </w:t>
      </w:r>
      <w:r w:rsidRPr="00CA24C4">
        <w:rPr>
          <w:szCs w:val="28"/>
        </w:rPr>
        <w:br/>
        <w:t>500 мегабайт пространства на электронном носителе/</w:t>
      </w:r>
      <w:r w:rsidRPr="00CA24C4">
        <w:rPr>
          <w:szCs w:val="28"/>
          <w:lang w:val="en-US"/>
        </w:rPr>
        <w:t>CD</w:t>
      </w:r>
      <w:r w:rsidRPr="00CA24C4">
        <w:rPr>
          <w:szCs w:val="28"/>
        </w:rPr>
        <w:t>-диске.</w:t>
      </w:r>
    </w:p>
    <w:bookmarkEnd w:id="8"/>
    <w:p w:rsidR="00EE161D" w:rsidRPr="00CA24C4" w:rsidRDefault="00EE161D" w:rsidP="00EC6AC0">
      <w:pPr>
        <w:tabs>
          <w:tab w:val="left" w:pos="180"/>
        </w:tabs>
        <w:ind w:firstLine="709"/>
        <w:jc w:val="both"/>
        <w:rPr>
          <w:b/>
          <w:sz w:val="28"/>
          <w:szCs w:val="28"/>
        </w:rPr>
      </w:pPr>
    </w:p>
    <w:p w:rsidR="00EC6AC0" w:rsidRPr="00CA24C4" w:rsidRDefault="00EC6AC0" w:rsidP="00EC6AC0">
      <w:pPr>
        <w:tabs>
          <w:tab w:val="left" w:pos="180"/>
        </w:tabs>
        <w:ind w:firstLine="709"/>
        <w:jc w:val="both"/>
        <w:rPr>
          <w:b/>
          <w:sz w:val="28"/>
          <w:szCs w:val="28"/>
        </w:rPr>
      </w:pPr>
      <w:r w:rsidRPr="00CA24C4">
        <w:rPr>
          <w:b/>
          <w:sz w:val="28"/>
          <w:szCs w:val="28"/>
        </w:rPr>
        <w:t>7. Основные требования к градостроительным решениям</w:t>
      </w:r>
    </w:p>
    <w:p w:rsidR="005324E9" w:rsidRPr="005324E9" w:rsidRDefault="009C7D1F" w:rsidP="005324E9">
      <w:pPr>
        <w:autoSpaceDE w:val="0"/>
        <w:autoSpaceDN w:val="0"/>
        <w:adjustRightInd w:val="0"/>
        <w:ind w:firstLine="708"/>
        <w:jc w:val="both"/>
        <w:rPr>
          <w:sz w:val="28"/>
        </w:rPr>
      </w:pPr>
      <w:bookmarkStart w:id="10" w:name="_Hlk7084815"/>
      <w:r w:rsidRPr="005324E9">
        <w:rPr>
          <w:sz w:val="28"/>
        </w:rPr>
        <w:t>При подготовке проекта Правил необходимо учитывать решения комиссии</w:t>
      </w:r>
      <w:bookmarkEnd w:id="10"/>
      <w:r w:rsidRPr="005324E9">
        <w:rPr>
          <w:sz w:val="28"/>
        </w:rPr>
        <w:t xml:space="preserve"> по подготовке проектов правил землепользования и застройки муниципальных образований Архангельской области</w:t>
      </w:r>
      <w:r w:rsidR="00EC53B9" w:rsidRPr="005324E9">
        <w:rPr>
          <w:sz w:val="28"/>
        </w:rPr>
        <w:t xml:space="preserve"> и </w:t>
      </w:r>
      <w:r w:rsidR="00F705BC" w:rsidRPr="005324E9">
        <w:rPr>
          <w:sz w:val="28"/>
        </w:rPr>
        <w:t>положения генерального плана</w:t>
      </w:r>
      <w:r w:rsidR="00EC53B9" w:rsidRPr="005324E9">
        <w:rPr>
          <w:sz w:val="28"/>
        </w:rPr>
        <w:t xml:space="preserve"> </w:t>
      </w:r>
      <w:r w:rsidR="00CC1404" w:rsidRPr="005324E9">
        <w:rPr>
          <w:sz w:val="28"/>
        </w:rPr>
        <w:t>сельского</w:t>
      </w:r>
      <w:r w:rsidR="00EC53B9" w:rsidRPr="005324E9">
        <w:rPr>
          <w:sz w:val="28"/>
        </w:rPr>
        <w:t xml:space="preserve"> поселения</w:t>
      </w:r>
      <w:r w:rsidRPr="005324E9">
        <w:rPr>
          <w:sz w:val="28"/>
        </w:rPr>
        <w:t>.</w:t>
      </w:r>
      <w:r w:rsidR="005324E9" w:rsidRPr="005324E9">
        <w:rPr>
          <w:sz w:val="28"/>
        </w:rPr>
        <w:t xml:space="preserve"> </w:t>
      </w:r>
    </w:p>
    <w:p w:rsidR="009C7D1F" w:rsidRPr="00CA24C4" w:rsidRDefault="009C7D1F" w:rsidP="009C7D1F">
      <w:pPr>
        <w:autoSpaceDE w:val="0"/>
        <w:autoSpaceDN w:val="0"/>
        <w:adjustRightInd w:val="0"/>
        <w:ind w:firstLine="708"/>
        <w:jc w:val="both"/>
        <w:rPr>
          <w:b/>
          <w:sz w:val="28"/>
          <w:szCs w:val="28"/>
        </w:rPr>
      </w:pPr>
    </w:p>
    <w:p w:rsidR="00EC6AC0" w:rsidRPr="00CA24C4" w:rsidRDefault="00EC6AC0" w:rsidP="00EC6AC0">
      <w:pPr>
        <w:tabs>
          <w:tab w:val="left" w:pos="0"/>
          <w:tab w:val="left" w:pos="180"/>
        </w:tabs>
        <w:ind w:firstLine="709"/>
        <w:jc w:val="both"/>
        <w:rPr>
          <w:b/>
          <w:sz w:val="28"/>
          <w:szCs w:val="28"/>
        </w:rPr>
      </w:pPr>
      <w:r w:rsidRPr="00CA24C4">
        <w:rPr>
          <w:b/>
          <w:sz w:val="28"/>
          <w:szCs w:val="28"/>
        </w:rPr>
        <w:t xml:space="preserve">8. Состав, исполнители, сроки и порядок предоставления исходной информации для разработки документа </w:t>
      </w:r>
      <w:r w:rsidR="00C75956" w:rsidRPr="00CA24C4">
        <w:rPr>
          <w:b/>
          <w:sz w:val="28"/>
          <w:szCs w:val="28"/>
        </w:rPr>
        <w:t>градостроительного зонирования</w:t>
      </w:r>
    </w:p>
    <w:p w:rsidR="008E174D" w:rsidRPr="00CA24C4" w:rsidRDefault="00EC6AC0" w:rsidP="008E174D">
      <w:pPr>
        <w:autoSpaceDE w:val="0"/>
        <w:autoSpaceDN w:val="0"/>
        <w:adjustRightInd w:val="0"/>
        <w:ind w:firstLine="708"/>
        <w:jc w:val="both"/>
        <w:rPr>
          <w:color w:val="FF0000"/>
          <w:sz w:val="28"/>
          <w:szCs w:val="28"/>
        </w:rPr>
      </w:pPr>
      <w:r w:rsidRPr="00CA24C4">
        <w:rPr>
          <w:sz w:val="28"/>
        </w:rPr>
        <w:t>Содержание и объем необходимой исходной информации определяется Разработчиком и Заказчиком градостроительной документации совместно.</w:t>
      </w:r>
      <w:r w:rsidR="008E174D" w:rsidRPr="00CA24C4">
        <w:rPr>
          <w:sz w:val="28"/>
        </w:rPr>
        <w:t xml:space="preserve"> </w:t>
      </w:r>
    </w:p>
    <w:p w:rsidR="00EC6AC0" w:rsidRPr="00CA24C4" w:rsidRDefault="00EC6AC0" w:rsidP="00EC6AC0">
      <w:pPr>
        <w:tabs>
          <w:tab w:val="left" w:pos="0"/>
          <w:tab w:val="left" w:pos="180"/>
        </w:tabs>
        <w:ind w:firstLine="709"/>
        <w:jc w:val="both"/>
        <w:rPr>
          <w:sz w:val="28"/>
          <w:szCs w:val="28"/>
        </w:rPr>
      </w:pPr>
    </w:p>
    <w:p w:rsidR="00EC6AC0" w:rsidRPr="00CA24C4" w:rsidRDefault="00EC6AC0" w:rsidP="00EC6AC0">
      <w:pPr>
        <w:tabs>
          <w:tab w:val="left" w:pos="180"/>
          <w:tab w:val="left" w:pos="360"/>
        </w:tabs>
        <w:ind w:firstLine="709"/>
        <w:jc w:val="both"/>
        <w:rPr>
          <w:b/>
          <w:sz w:val="28"/>
          <w:szCs w:val="28"/>
        </w:rPr>
      </w:pPr>
      <w:r w:rsidRPr="00CA24C4">
        <w:rPr>
          <w:b/>
          <w:sz w:val="28"/>
          <w:szCs w:val="28"/>
        </w:rPr>
        <w:t>9. Состав и порядок проведения (в случае необходимости) предпроектных научно-исследовательских работ и инженерных изысканий</w:t>
      </w:r>
    </w:p>
    <w:p w:rsidR="00EC6AC0" w:rsidRPr="00CA24C4" w:rsidRDefault="00EC6AC0" w:rsidP="00EC6AC0">
      <w:pPr>
        <w:tabs>
          <w:tab w:val="left" w:pos="-142"/>
          <w:tab w:val="left" w:pos="567"/>
        </w:tabs>
        <w:ind w:firstLine="709"/>
        <w:jc w:val="both"/>
        <w:rPr>
          <w:sz w:val="28"/>
          <w:szCs w:val="28"/>
        </w:rPr>
      </w:pPr>
      <w:r w:rsidRPr="00CA24C4">
        <w:rPr>
          <w:sz w:val="28"/>
          <w:szCs w:val="28"/>
        </w:rPr>
        <w:t xml:space="preserve">Не требуется. </w:t>
      </w:r>
    </w:p>
    <w:p w:rsidR="00EC6AC0" w:rsidRPr="00CA24C4" w:rsidRDefault="00EC6AC0" w:rsidP="00EC6AC0">
      <w:pPr>
        <w:tabs>
          <w:tab w:val="left" w:pos="-142"/>
          <w:tab w:val="left" w:pos="567"/>
        </w:tabs>
        <w:ind w:firstLine="709"/>
        <w:jc w:val="both"/>
        <w:rPr>
          <w:sz w:val="28"/>
          <w:szCs w:val="28"/>
        </w:rPr>
      </w:pPr>
    </w:p>
    <w:p w:rsidR="00EC6AC0" w:rsidRPr="00CA24C4" w:rsidRDefault="00EC6AC0" w:rsidP="00EC6AC0">
      <w:pPr>
        <w:tabs>
          <w:tab w:val="left" w:pos="180"/>
          <w:tab w:val="left" w:pos="360"/>
          <w:tab w:val="left" w:pos="540"/>
        </w:tabs>
        <w:ind w:firstLine="709"/>
        <w:jc w:val="both"/>
        <w:rPr>
          <w:b/>
          <w:sz w:val="28"/>
          <w:szCs w:val="28"/>
        </w:rPr>
      </w:pPr>
      <w:r w:rsidRPr="00CA24C4">
        <w:rPr>
          <w:b/>
          <w:sz w:val="28"/>
          <w:szCs w:val="28"/>
        </w:rPr>
        <w:t>10. Порядок проведения согласования документации</w:t>
      </w:r>
    </w:p>
    <w:p w:rsidR="00AB79CC" w:rsidRPr="00CA24C4" w:rsidRDefault="00AB79CC" w:rsidP="00AB79CC">
      <w:pPr>
        <w:tabs>
          <w:tab w:val="left" w:pos="-142"/>
          <w:tab w:val="left" w:pos="567"/>
        </w:tabs>
        <w:ind w:firstLine="709"/>
        <w:jc w:val="both"/>
        <w:rPr>
          <w:sz w:val="28"/>
          <w:szCs w:val="28"/>
        </w:rPr>
      </w:pPr>
      <w:r w:rsidRPr="00CA24C4">
        <w:rPr>
          <w:sz w:val="28"/>
          <w:szCs w:val="28"/>
        </w:rPr>
        <w:t xml:space="preserve">Не требуется. </w:t>
      </w:r>
    </w:p>
    <w:p w:rsidR="009F15B3" w:rsidRPr="00CA24C4" w:rsidRDefault="009F15B3" w:rsidP="009F15B3">
      <w:pPr>
        <w:ind w:firstLine="709"/>
        <w:jc w:val="both"/>
        <w:rPr>
          <w:sz w:val="28"/>
          <w:szCs w:val="28"/>
        </w:rPr>
      </w:pPr>
    </w:p>
    <w:p w:rsidR="009F15B3" w:rsidRPr="00CA24C4" w:rsidRDefault="009F15B3" w:rsidP="009F15B3">
      <w:pPr>
        <w:autoSpaceDE w:val="0"/>
        <w:autoSpaceDN w:val="0"/>
        <w:adjustRightInd w:val="0"/>
        <w:ind w:firstLine="709"/>
        <w:jc w:val="both"/>
        <w:rPr>
          <w:b/>
          <w:sz w:val="28"/>
          <w:szCs w:val="28"/>
        </w:rPr>
      </w:pPr>
      <w:r w:rsidRPr="00CA24C4">
        <w:rPr>
          <w:b/>
          <w:sz w:val="28"/>
          <w:szCs w:val="28"/>
        </w:rPr>
        <w:t xml:space="preserve">11. Дополнительные требования для зон с особыми условиями использования территорий </w:t>
      </w:r>
    </w:p>
    <w:p w:rsidR="00EC53B9" w:rsidRPr="00CA24C4" w:rsidRDefault="00EC53B9" w:rsidP="00EC53B9">
      <w:pPr>
        <w:tabs>
          <w:tab w:val="left" w:pos="-142"/>
          <w:tab w:val="left" w:pos="567"/>
        </w:tabs>
        <w:ind w:firstLine="709"/>
        <w:jc w:val="both"/>
        <w:rPr>
          <w:sz w:val="28"/>
          <w:szCs w:val="28"/>
        </w:rPr>
      </w:pPr>
      <w:bookmarkStart w:id="11" w:name="_Hlk65499909"/>
      <w:r w:rsidRPr="00A145A3">
        <w:rPr>
          <w:sz w:val="28"/>
          <w:szCs w:val="28"/>
        </w:rPr>
        <w:t>Требования в соответствии с главой 19 Земельного кодекса Российской Федерации.</w:t>
      </w:r>
      <w:r w:rsidRPr="00CA24C4">
        <w:rPr>
          <w:sz w:val="28"/>
          <w:szCs w:val="28"/>
        </w:rPr>
        <w:t xml:space="preserve"> </w:t>
      </w:r>
    </w:p>
    <w:bookmarkEnd w:id="11"/>
    <w:p w:rsidR="009F15B3" w:rsidRPr="00CA24C4" w:rsidRDefault="009F15B3" w:rsidP="009F15B3">
      <w:pPr>
        <w:jc w:val="both"/>
        <w:rPr>
          <w:b/>
          <w:sz w:val="28"/>
          <w:szCs w:val="28"/>
        </w:rPr>
      </w:pPr>
    </w:p>
    <w:p w:rsidR="009F15B3" w:rsidRPr="00CA24C4" w:rsidRDefault="009F15B3" w:rsidP="009F15B3">
      <w:pPr>
        <w:ind w:firstLine="709"/>
        <w:jc w:val="both"/>
        <w:rPr>
          <w:b/>
          <w:sz w:val="28"/>
          <w:szCs w:val="28"/>
        </w:rPr>
      </w:pPr>
      <w:r w:rsidRPr="00CA24C4">
        <w:rPr>
          <w:b/>
          <w:sz w:val="28"/>
          <w:szCs w:val="28"/>
        </w:rPr>
        <w:t>12. Иные требования и условия</w:t>
      </w:r>
    </w:p>
    <w:p w:rsidR="00DE69E6" w:rsidRPr="00847788" w:rsidRDefault="009F15B3" w:rsidP="00DE69E6">
      <w:pPr>
        <w:autoSpaceDE w:val="0"/>
        <w:autoSpaceDN w:val="0"/>
        <w:adjustRightInd w:val="0"/>
        <w:jc w:val="both"/>
        <w:rPr>
          <w:sz w:val="28"/>
          <w:szCs w:val="28"/>
        </w:rPr>
      </w:pPr>
      <w:r w:rsidRPr="00CA24C4">
        <w:rPr>
          <w:sz w:val="28"/>
          <w:szCs w:val="28"/>
        </w:rPr>
        <w:tab/>
      </w:r>
      <w:r w:rsidR="00D137DA" w:rsidRPr="0050727C">
        <w:rPr>
          <w:sz w:val="28"/>
          <w:szCs w:val="28"/>
        </w:rPr>
        <w:t>Подготовленный</w:t>
      </w:r>
      <w:r w:rsidR="00DE69E6" w:rsidRPr="00847788">
        <w:rPr>
          <w:sz w:val="28"/>
          <w:szCs w:val="28"/>
        </w:rPr>
        <w:t xml:space="preserve"> с использованием компьютерных технологий проект Правил должен отвечать требованиям государственных стандартов</w:t>
      </w:r>
      <w:r w:rsidR="00EC1A53">
        <w:rPr>
          <w:sz w:val="28"/>
          <w:szCs w:val="28"/>
        </w:rPr>
        <w:t xml:space="preserve"> </w:t>
      </w:r>
      <w:r w:rsidR="00FA467B">
        <w:rPr>
          <w:sz w:val="28"/>
          <w:szCs w:val="28"/>
        </w:rPr>
        <w:br/>
      </w:r>
      <w:r w:rsidR="00DE69E6" w:rsidRPr="00847788">
        <w:rPr>
          <w:sz w:val="28"/>
          <w:szCs w:val="28"/>
        </w:rPr>
        <w:t>и требованиям по формированию информационной системы обеспечения градостроительной деятельности.</w:t>
      </w:r>
    </w:p>
    <w:p w:rsidR="007647A9" w:rsidRDefault="007647A9" w:rsidP="009F15B3">
      <w:pPr>
        <w:autoSpaceDE w:val="0"/>
        <w:autoSpaceDN w:val="0"/>
        <w:adjustRightInd w:val="0"/>
        <w:jc w:val="both"/>
        <w:rPr>
          <w:sz w:val="28"/>
          <w:szCs w:val="28"/>
        </w:rPr>
      </w:pPr>
    </w:p>
    <w:p w:rsidR="007647A9" w:rsidRPr="005B1339" w:rsidRDefault="007647A9" w:rsidP="007647A9">
      <w:pPr>
        <w:tabs>
          <w:tab w:val="left" w:pos="1548"/>
          <w:tab w:val="left" w:pos="8789"/>
        </w:tabs>
        <w:jc w:val="center"/>
        <w:rPr>
          <w:b/>
          <w:color w:val="000000"/>
          <w:sz w:val="28"/>
        </w:rPr>
      </w:pPr>
      <w:r w:rsidRPr="005B1339">
        <w:rPr>
          <w:b/>
          <w:color w:val="000000"/>
          <w:sz w:val="28"/>
        </w:rPr>
        <w:t>_____________</w:t>
      </w:r>
    </w:p>
    <w:p w:rsidR="007647A9" w:rsidRPr="00CA24C4" w:rsidRDefault="007647A9" w:rsidP="009F15B3">
      <w:pPr>
        <w:autoSpaceDE w:val="0"/>
        <w:autoSpaceDN w:val="0"/>
        <w:adjustRightInd w:val="0"/>
        <w:jc w:val="both"/>
        <w:rPr>
          <w:sz w:val="28"/>
          <w:szCs w:val="28"/>
        </w:rPr>
      </w:pPr>
    </w:p>
    <w:p w:rsidR="00B40773" w:rsidRPr="00CA24C4" w:rsidRDefault="00B40773">
      <w:pPr>
        <w:rPr>
          <w:sz w:val="28"/>
          <w:szCs w:val="28"/>
        </w:rPr>
      </w:pPr>
      <w:r w:rsidRPr="00CA24C4">
        <w:rPr>
          <w:sz w:val="28"/>
          <w:szCs w:val="28"/>
        </w:rPr>
        <w:br w:type="page"/>
      </w:r>
    </w:p>
    <w:p w:rsidR="00ED575D" w:rsidRDefault="00EC6AC0" w:rsidP="00FA467B">
      <w:pPr>
        <w:shd w:val="clear" w:color="auto" w:fill="FFFFFF"/>
        <w:tabs>
          <w:tab w:val="left" w:pos="1090"/>
        </w:tabs>
        <w:ind w:left="5387"/>
        <w:jc w:val="center"/>
        <w:rPr>
          <w:sz w:val="28"/>
          <w:szCs w:val="28"/>
        </w:rPr>
      </w:pPr>
      <w:r w:rsidRPr="00CA24C4">
        <w:rPr>
          <w:sz w:val="28"/>
          <w:szCs w:val="28"/>
        </w:rPr>
        <w:lastRenderedPageBreak/>
        <w:t>У</w:t>
      </w:r>
      <w:r w:rsidR="00CD0830" w:rsidRPr="00CA24C4">
        <w:rPr>
          <w:sz w:val="28"/>
          <w:szCs w:val="28"/>
        </w:rPr>
        <w:t>твержден</w:t>
      </w:r>
    </w:p>
    <w:p w:rsidR="00EC6AC0" w:rsidRPr="00CA24C4" w:rsidRDefault="00ED575D" w:rsidP="00EC6AC0">
      <w:pPr>
        <w:shd w:val="clear" w:color="auto" w:fill="FFFFFF"/>
        <w:tabs>
          <w:tab w:val="left" w:pos="1090"/>
        </w:tabs>
        <w:ind w:left="5387"/>
        <w:jc w:val="center"/>
        <w:rPr>
          <w:sz w:val="28"/>
          <w:szCs w:val="28"/>
        </w:rPr>
      </w:pPr>
      <w:r>
        <w:rPr>
          <w:sz w:val="28"/>
          <w:szCs w:val="28"/>
        </w:rPr>
        <w:t>распоряжение</w:t>
      </w:r>
      <w:r w:rsidR="00EC6AC0" w:rsidRPr="00CA24C4">
        <w:rPr>
          <w:sz w:val="28"/>
          <w:szCs w:val="28"/>
        </w:rPr>
        <w:t>м министерства</w:t>
      </w:r>
    </w:p>
    <w:p w:rsidR="00EC6AC0" w:rsidRPr="00CA24C4" w:rsidRDefault="00EC6AC0" w:rsidP="00EC6AC0">
      <w:pPr>
        <w:shd w:val="clear" w:color="auto" w:fill="FFFFFF"/>
        <w:tabs>
          <w:tab w:val="left" w:pos="1090"/>
        </w:tabs>
        <w:ind w:left="5387"/>
        <w:jc w:val="center"/>
        <w:rPr>
          <w:sz w:val="28"/>
          <w:szCs w:val="28"/>
        </w:rPr>
      </w:pPr>
      <w:r w:rsidRPr="00CA24C4">
        <w:rPr>
          <w:sz w:val="28"/>
          <w:szCs w:val="28"/>
        </w:rPr>
        <w:t>строительства и архитектуры Архангельской области</w:t>
      </w:r>
    </w:p>
    <w:p w:rsidR="00EC6AC0" w:rsidRPr="00CA24C4" w:rsidRDefault="00E848CE" w:rsidP="003E29BD">
      <w:pPr>
        <w:shd w:val="clear" w:color="auto" w:fill="FFFFFF"/>
        <w:tabs>
          <w:tab w:val="left" w:pos="1090"/>
        </w:tabs>
        <w:ind w:left="5387" w:hanging="284"/>
        <w:jc w:val="center"/>
        <w:rPr>
          <w:sz w:val="28"/>
          <w:szCs w:val="28"/>
        </w:rPr>
      </w:pPr>
      <w:r>
        <w:rPr>
          <w:color w:val="000000"/>
          <w:sz w:val="28"/>
          <w:szCs w:val="28"/>
        </w:rPr>
        <w:t xml:space="preserve">от </w:t>
      </w:r>
      <w:r>
        <w:rPr>
          <w:color w:val="000000" w:themeColor="text1"/>
          <w:sz w:val="28"/>
          <w:szCs w:val="28"/>
        </w:rPr>
        <w:t xml:space="preserve">16 марта </w:t>
      </w:r>
      <w:r>
        <w:rPr>
          <w:color w:val="000000"/>
          <w:sz w:val="28"/>
          <w:szCs w:val="28"/>
        </w:rPr>
        <w:t>2021 г. № 111-р</w:t>
      </w:r>
    </w:p>
    <w:p w:rsidR="00EC6AC0" w:rsidRPr="00CA24C4" w:rsidRDefault="00EC6AC0" w:rsidP="00EC6AC0">
      <w:pPr>
        <w:ind w:left="5670"/>
        <w:rPr>
          <w:color w:val="000000"/>
          <w:sz w:val="28"/>
        </w:rPr>
      </w:pPr>
    </w:p>
    <w:p w:rsidR="00EC6AC0" w:rsidRPr="00CA24C4" w:rsidRDefault="00EC6AC0" w:rsidP="00EC6AC0">
      <w:pPr>
        <w:jc w:val="center"/>
        <w:rPr>
          <w:rFonts w:eastAsia="Calibri"/>
          <w:b/>
          <w:caps/>
          <w:sz w:val="28"/>
        </w:rPr>
      </w:pPr>
    </w:p>
    <w:p w:rsidR="00EC6AC0" w:rsidRPr="00CA24C4" w:rsidRDefault="00EC6AC0" w:rsidP="00EC6AC0">
      <w:pPr>
        <w:jc w:val="center"/>
        <w:rPr>
          <w:sz w:val="28"/>
          <w:szCs w:val="28"/>
        </w:rPr>
      </w:pPr>
      <w:r w:rsidRPr="00CA24C4">
        <w:rPr>
          <w:sz w:val="28"/>
          <w:szCs w:val="28"/>
        </w:rPr>
        <w:t xml:space="preserve">Порядок </w:t>
      </w:r>
    </w:p>
    <w:p w:rsidR="00EC6AC0" w:rsidRPr="00CA24C4" w:rsidRDefault="00EC6AC0" w:rsidP="00EC6AC0">
      <w:pPr>
        <w:jc w:val="center"/>
        <w:rPr>
          <w:sz w:val="28"/>
          <w:szCs w:val="28"/>
        </w:rPr>
      </w:pPr>
      <w:r w:rsidRPr="00CA24C4">
        <w:rPr>
          <w:sz w:val="28"/>
          <w:szCs w:val="28"/>
        </w:rPr>
        <w:t xml:space="preserve">проведения работ по подготовке </w:t>
      </w:r>
      <w:r w:rsidR="003E29BD" w:rsidRPr="00CA24C4">
        <w:rPr>
          <w:sz w:val="28"/>
          <w:szCs w:val="28"/>
        </w:rPr>
        <w:t>п</w:t>
      </w:r>
      <w:r w:rsidRPr="00CA24C4">
        <w:rPr>
          <w:sz w:val="28"/>
          <w:szCs w:val="28"/>
        </w:rPr>
        <w:t xml:space="preserve">роекта </w:t>
      </w:r>
      <w:r w:rsidR="00FE16E8">
        <w:rPr>
          <w:sz w:val="28"/>
          <w:szCs w:val="28"/>
        </w:rPr>
        <w:t>правил</w:t>
      </w:r>
      <w:r w:rsidR="00727917" w:rsidRPr="00CA24C4">
        <w:rPr>
          <w:sz w:val="28"/>
          <w:szCs w:val="28"/>
        </w:rPr>
        <w:t xml:space="preserve"> землепользования и застройки</w:t>
      </w:r>
      <w:r w:rsidRPr="00CA24C4">
        <w:rPr>
          <w:sz w:val="28"/>
          <w:szCs w:val="28"/>
        </w:rPr>
        <w:t xml:space="preserve"> </w:t>
      </w:r>
      <w:r w:rsidR="00CC1404">
        <w:rPr>
          <w:sz w:val="28"/>
          <w:szCs w:val="28"/>
        </w:rPr>
        <w:t>сельского</w:t>
      </w:r>
      <w:r w:rsidR="009C769A">
        <w:rPr>
          <w:sz w:val="28"/>
          <w:szCs w:val="28"/>
        </w:rPr>
        <w:t xml:space="preserve"> поселения </w:t>
      </w:r>
      <w:r w:rsidR="005F0883">
        <w:rPr>
          <w:sz w:val="28"/>
          <w:szCs w:val="28"/>
        </w:rPr>
        <w:t>«</w:t>
      </w:r>
      <w:r w:rsidR="00F20477">
        <w:rPr>
          <w:sz w:val="28"/>
          <w:szCs w:val="28"/>
        </w:rPr>
        <w:t>Боброво-Лявленское</w:t>
      </w:r>
      <w:r w:rsidR="005F0883">
        <w:rPr>
          <w:sz w:val="28"/>
          <w:szCs w:val="28"/>
        </w:rPr>
        <w:t>»</w:t>
      </w:r>
      <w:r w:rsidR="009C769A">
        <w:rPr>
          <w:sz w:val="28"/>
          <w:szCs w:val="28"/>
        </w:rPr>
        <w:t xml:space="preserve"> </w:t>
      </w:r>
      <w:r w:rsidR="004D5164">
        <w:rPr>
          <w:sz w:val="28"/>
          <w:szCs w:val="28"/>
        </w:rPr>
        <w:t>Приморского</w:t>
      </w:r>
      <w:r w:rsidR="000C0CF1" w:rsidRPr="00CA24C4">
        <w:rPr>
          <w:sz w:val="28"/>
          <w:szCs w:val="28"/>
        </w:rPr>
        <w:t xml:space="preserve"> </w:t>
      </w:r>
      <w:r w:rsidRPr="00CA24C4">
        <w:rPr>
          <w:sz w:val="28"/>
          <w:szCs w:val="28"/>
        </w:rPr>
        <w:t>муниципального района Архангельской области</w:t>
      </w:r>
    </w:p>
    <w:p w:rsidR="00C75956" w:rsidRPr="00CA24C4" w:rsidRDefault="00C75956" w:rsidP="00C75956">
      <w:pPr>
        <w:jc w:val="center"/>
        <w:rPr>
          <w:color w:val="000000"/>
          <w:sz w:val="28"/>
        </w:rPr>
      </w:pPr>
    </w:p>
    <w:tbl>
      <w:tblPr>
        <w:tblW w:w="9209" w:type="dxa"/>
        <w:jc w:val="center"/>
        <w:tblLayout w:type="fixed"/>
        <w:tblCellMar>
          <w:top w:w="102" w:type="dxa"/>
          <w:left w:w="62" w:type="dxa"/>
          <w:bottom w:w="102" w:type="dxa"/>
          <w:right w:w="62" w:type="dxa"/>
        </w:tblCellMar>
        <w:tblLook w:val="0000"/>
      </w:tblPr>
      <w:tblGrid>
        <w:gridCol w:w="568"/>
        <w:gridCol w:w="3543"/>
        <w:gridCol w:w="1838"/>
        <w:gridCol w:w="3260"/>
      </w:tblGrid>
      <w:tr w:rsidR="00C75956" w:rsidRPr="00CA24C4" w:rsidTr="00BF5903">
        <w:trPr>
          <w:tblHeader/>
          <w:jc w:val="center"/>
        </w:trPr>
        <w:tc>
          <w:tcPr>
            <w:tcW w:w="568" w:type="dxa"/>
            <w:tcBorders>
              <w:top w:val="single" w:sz="4" w:space="0" w:color="auto"/>
              <w:left w:val="single" w:sz="4" w:space="0" w:color="auto"/>
              <w:bottom w:val="single" w:sz="4" w:space="0" w:color="auto"/>
              <w:right w:val="single" w:sz="4" w:space="0" w:color="auto"/>
            </w:tcBorders>
          </w:tcPr>
          <w:p w:rsidR="00C75956" w:rsidRPr="00CA24C4" w:rsidRDefault="00C75956" w:rsidP="00BF5903">
            <w:pPr>
              <w:autoSpaceDE w:val="0"/>
              <w:autoSpaceDN w:val="0"/>
              <w:adjustRightInd w:val="0"/>
              <w:jc w:val="center"/>
              <w:rPr>
                <w:rFonts w:eastAsia="Calibri"/>
              </w:rPr>
            </w:pPr>
            <w:bookmarkStart w:id="12" w:name="_Hlk6575676"/>
            <w:r w:rsidRPr="00CA24C4">
              <w:rPr>
                <w:rFonts w:eastAsia="Calibri"/>
              </w:rPr>
              <w:t xml:space="preserve">№ </w:t>
            </w:r>
            <w:proofErr w:type="gramStart"/>
            <w:r w:rsidRPr="00CA24C4">
              <w:rPr>
                <w:rFonts w:eastAsia="Calibri"/>
              </w:rPr>
              <w:t>п</w:t>
            </w:r>
            <w:proofErr w:type="gramEnd"/>
            <w:r w:rsidRPr="00CA24C4">
              <w:rPr>
                <w:rFonts w:eastAsia="Calibri"/>
              </w:rPr>
              <w:t>/п</w:t>
            </w:r>
          </w:p>
        </w:tc>
        <w:tc>
          <w:tcPr>
            <w:tcW w:w="3543" w:type="dxa"/>
            <w:tcBorders>
              <w:top w:val="single" w:sz="4" w:space="0" w:color="auto"/>
              <w:left w:val="single" w:sz="4" w:space="0" w:color="auto"/>
              <w:bottom w:val="single" w:sz="4" w:space="0" w:color="auto"/>
              <w:right w:val="single" w:sz="4" w:space="0" w:color="auto"/>
            </w:tcBorders>
          </w:tcPr>
          <w:p w:rsidR="00C75956" w:rsidRPr="00CA24C4" w:rsidRDefault="00C75956" w:rsidP="00BF5903">
            <w:pPr>
              <w:autoSpaceDE w:val="0"/>
              <w:autoSpaceDN w:val="0"/>
              <w:adjustRightInd w:val="0"/>
              <w:jc w:val="center"/>
              <w:rPr>
                <w:rFonts w:eastAsia="Calibri"/>
              </w:rPr>
            </w:pPr>
            <w:r w:rsidRPr="00CA24C4">
              <w:rPr>
                <w:rFonts w:eastAsia="Calibri"/>
              </w:rPr>
              <w:t>Наименование вида работ</w:t>
            </w:r>
          </w:p>
        </w:tc>
        <w:tc>
          <w:tcPr>
            <w:tcW w:w="1838" w:type="dxa"/>
            <w:tcBorders>
              <w:top w:val="single" w:sz="4" w:space="0" w:color="auto"/>
              <w:left w:val="single" w:sz="4" w:space="0" w:color="auto"/>
              <w:bottom w:val="single" w:sz="4" w:space="0" w:color="auto"/>
              <w:right w:val="single" w:sz="4" w:space="0" w:color="auto"/>
            </w:tcBorders>
          </w:tcPr>
          <w:p w:rsidR="00C75956" w:rsidRPr="00CA24C4" w:rsidRDefault="00C75956" w:rsidP="00BF5903">
            <w:pPr>
              <w:autoSpaceDE w:val="0"/>
              <w:autoSpaceDN w:val="0"/>
              <w:adjustRightInd w:val="0"/>
              <w:jc w:val="center"/>
              <w:rPr>
                <w:rFonts w:eastAsia="Calibri"/>
              </w:rPr>
            </w:pPr>
            <w:r w:rsidRPr="00CA24C4">
              <w:rPr>
                <w:rFonts w:eastAsia="Calibri"/>
              </w:rPr>
              <w:t>Срок выполнения работ</w:t>
            </w:r>
          </w:p>
        </w:tc>
        <w:tc>
          <w:tcPr>
            <w:tcW w:w="3260" w:type="dxa"/>
            <w:tcBorders>
              <w:top w:val="single" w:sz="4" w:space="0" w:color="auto"/>
              <w:left w:val="single" w:sz="4" w:space="0" w:color="auto"/>
              <w:bottom w:val="single" w:sz="4" w:space="0" w:color="auto"/>
              <w:right w:val="single" w:sz="4" w:space="0" w:color="auto"/>
            </w:tcBorders>
          </w:tcPr>
          <w:p w:rsidR="00C75956" w:rsidRPr="00CA24C4" w:rsidRDefault="00C75956" w:rsidP="00BF5903">
            <w:pPr>
              <w:autoSpaceDE w:val="0"/>
              <w:autoSpaceDN w:val="0"/>
              <w:adjustRightInd w:val="0"/>
              <w:jc w:val="center"/>
              <w:rPr>
                <w:rFonts w:eastAsia="Calibri"/>
              </w:rPr>
            </w:pPr>
            <w:r w:rsidRPr="00CA24C4">
              <w:rPr>
                <w:rFonts w:eastAsia="Calibri"/>
              </w:rPr>
              <w:t>Ответственный исполнитель</w:t>
            </w:r>
          </w:p>
        </w:tc>
      </w:tr>
      <w:tr w:rsidR="00CD3010" w:rsidRPr="00CA24C4" w:rsidTr="0042182B">
        <w:trPr>
          <w:jc w:val="center"/>
        </w:trPr>
        <w:tc>
          <w:tcPr>
            <w:tcW w:w="568"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jc w:val="center"/>
              <w:rPr>
                <w:rFonts w:eastAsia="Calibri"/>
              </w:rPr>
            </w:pPr>
            <w:r w:rsidRPr="00CA24C4">
              <w:rPr>
                <w:rFonts w:eastAsia="Calibri"/>
              </w:rPr>
              <w:t>1.</w:t>
            </w:r>
          </w:p>
        </w:tc>
        <w:tc>
          <w:tcPr>
            <w:tcW w:w="3543"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rPr>
            </w:pPr>
            <w:r w:rsidRPr="00CA24C4">
              <w:rPr>
                <w:rFonts w:eastAsia="Calibri"/>
              </w:rPr>
              <w:t xml:space="preserve">Подготовка проекта </w:t>
            </w:r>
            <w:r>
              <w:rPr>
                <w:rFonts w:eastAsia="Calibri"/>
              </w:rPr>
              <w:t xml:space="preserve">правил землепользования и застройки </w:t>
            </w:r>
            <w:r w:rsidR="00CC1404">
              <w:rPr>
                <w:rFonts w:eastAsia="Calibri"/>
              </w:rPr>
              <w:t>сельского</w:t>
            </w:r>
            <w:r>
              <w:rPr>
                <w:rFonts w:eastAsia="Calibri"/>
              </w:rPr>
              <w:t xml:space="preserve"> поселения </w:t>
            </w:r>
            <w:r w:rsidR="005F0883">
              <w:rPr>
                <w:rFonts w:eastAsia="Calibri"/>
              </w:rPr>
              <w:t>«</w:t>
            </w:r>
            <w:r w:rsidR="00F20477">
              <w:rPr>
                <w:rFonts w:eastAsia="Calibri"/>
              </w:rPr>
              <w:t>Боброво-Лявленское</w:t>
            </w:r>
            <w:r w:rsidR="005F0883">
              <w:rPr>
                <w:rFonts w:eastAsia="Calibri"/>
              </w:rPr>
              <w:t>»</w:t>
            </w:r>
            <w:r>
              <w:rPr>
                <w:rFonts w:eastAsia="Calibri"/>
              </w:rPr>
              <w:t xml:space="preserve"> </w:t>
            </w:r>
            <w:r w:rsidR="004D5164">
              <w:rPr>
                <w:rFonts w:eastAsia="Calibri"/>
              </w:rPr>
              <w:t>Приморского</w:t>
            </w:r>
            <w:r>
              <w:rPr>
                <w:rFonts w:eastAsia="Calibri"/>
              </w:rPr>
              <w:t xml:space="preserve"> муниципального района Архангельской области</w:t>
            </w:r>
          </w:p>
        </w:tc>
        <w:tc>
          <w:tcPr>
            <w:tcW w:w="1838" w:type="dxa"/>
            <w:tcBorders>
              <w:top w:val="single" w:sz="4" w:space="0" w:color="auto"/>
              <w:left w:val="single" w:sz="4" w:space="0" w:color="auto"/>
              <w:bottom w:val="single" w:sz="4" w:space="0" w:color="auto"/>
              <w:right w:val="single" w:sz="4" w:space="0" w:color="auto"/>
            </w:tcBorders>
          </w:tcPr>
          <w:p w:rsidR="00CD3010" w:rsidRDefault="00CD3010" w:rsidP="00CD3010">
            <w:pPr>
              <w:autoSpaceDE w:val="0"/>
              <w:autoSpaceDN w:val="0"/>
              <w:adjustRightInd w:val="0"/>
            </w:pPr>
            <w:r>
              <w:t xml:space="preserve">до </w:t>
            </w:r>
            <w:r w:rsidR="003F5602">
              <w:t>30</w:t>
            </w:r>
            <w:r>
              <w:rPr>
                <w:lang w:val="en-US"/>
              </w:rPr>
              <w:t xml:space="preserve"> </w:t>
            </w:r>
            <w:r w:rsidR="003F5602">
              <w:t>ию</w:t>
            </w:r>
            <w:r w:rsidR="005324E9">
              <w:t>л</w:t>
            </w:r>
            <w:r w:rsidR="003F5602">
              <w:t>я</w:t>
            </w:r>
            <w:r>
              <w:t xml:space="preserve"> </w:t>
            </w:r>
          </w:p>
          <w:p w:rsidR="00CD3010" w:rsidRPr="00CA24C4" w:rsidRDefault="00CD3010" w:rsidP="00CD3010">
            <w:pPr>
              <w:autoSpaceDE w:val="0"/>
              <w:autoSpaceDN w:val="0"/>
              <w:adjustRightInd w:val="0"/>
              <w:rPr>
                <w:rFonts w:eastAsia="Calibri"/>
              </w:rPr>
            </w:pPr>
            <w:r>
              <w:t>2021 г</w:t>
            </w:r>
            <w:r w:rsidR="00FA467B">
              <w:t>.</w:t>
            </w:r>
          </w:p>
        </w:tc>
        <w:tc>
          <w:tcPr>
            <w:tcW w:w="3260"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strike/>
              </w:rPr>
            </w:pPr>
            <w:r w:rsidRPr="00CA24C4">
              <w:rPr>
                <w:rFonts w:eastAsia="Calibri"/>
              </w:rPr>
              <w:t>Подрядчик, определенный</w:t>
            </w:r>
            <w:r>
              <w:rPr>
                <w:rFonts w:eastAsia="Calibri"/>
              </w:rPr>
              <w:t xml:space="preserve">  </w:t>
            </w:r>
            <w:r w:rsidRPr="00CA24C4">
              <w:rPr>
                <w:rFonts w:eastAsia="Calibri"/>
              </w:rPr>
              <w:t xml:space="preserve"> по результатам процедур, проведенных в соответствии</w:t>
            </w:r>
            <w:r>
              <w:rPr>
                <w:rFonts w:eastAsia="Calibri"/>
              </w:rPr>
              <w:t xml:space="preserve"> </w:t>
            </w:r>
            <w:r>
              <w:rPr>
                <w:rFonts w:eastAsia="Calibri"/>
              </w:rPr>
              <w:br/>
            </w:r>
            <w:r w:rsidRPr="00CA24C4">
              <w:rPr>
                <w:rFonts w:eastAsia="Calibri"/>
              </w:rPr>
              <w:t>с требованиями Федерального закона от 18.07.2011 № 223-ФЗ</w:t>
            </w:r>
          </w:p>
        </w:tc>
      </w:tr>
      <w:tr w:rsidR="00CD3010" w:rsidRPr="00CA24C4" w:rsidTr="0042182B">
        <w:trPr>
          <w:jc w:val="center"/>
        </w:trPr>
        <w:tc>
          <w:tcPr>
            <w:tcW w:w="568"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jc w:val="center"/>
              <w:rPr>
                <w:rFonts w:eastAsia="Calibri"/>
              </w:rPr>
            </w:pPr>
            <w:r w:rsidRPr="00CA24C4">
              <w:rPr>
                <w:rFonts w:eastAsia="Calibri"/>
              </w:rPr>
              <w:t>2.</w:t>
            </w:r>
          </w:p>
        </w:tc>
        <w:tc>
          <w:tcPr>
            <w:tcW w:w="3543"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rPr>
            </w:pPr>
            <w:r w:rsidRPr="00CA24C4">
              <w:rPr>
                <w:rFonts w:eastAsia="Calibri"/>
              </w:rPr>
              <w:t xml:space="preserve">Принятие решения о проведении общественных обсуждений или публичных слушаний по проекту </w:t>
            </w:r>
            <w:r>
              <w:rPr>
                <w:rFonts w:eastAsia="Calibri"/>
              </w:rPr>
              <w:t xml:space="preserve">правил землепользования и застройки </w:t>
            </w:r>
            <w:r w:rsidR="00CC1404">
              <w:rPr>
                <w:rFonts w:eastAsia="Calibri"/>
              </w:rPr>
              <w:t>сельского</w:t>
            </w:r>
            <w:r>
              <w:rPr>
                <w:rFonts w:eastAsia="Calibri"/>
              </w:rPr>
              <w:t xml:space="preserve"> поселения </w:t>
            </w:r>
            <w:r w:rsidR="005F0883">
              <w:rPr>
                <w:rFonts w:eastAsia="Calibri"/>
              </w:rPr>
              <w:t>«</w:t>
            </w:r>
            <w:r w:rsidR="00F20477">
              <w:rPr>
                <w:rFonts w:eastAsia="Calibri"/>
              </w:rPr>
              <w:t>Боброво-Лявленское</w:t>
            </w:r>
            <w:r w:rsidR="005F0883">
              <w:rPr>
                <w:rFonts w:eastAsia="Calibri"/>
              </w:rPr>
              <w:t>»</w:t>
            </w:r>
            <w:r>
              <w:rPr>
                <w:rFonts w:eastAsia="Calibri"/>
              </w:rPr>
              <w:t xml:space="preserve"> </w:t>
            </w:r>
            <w:r w:rsidR="004D5164">
              <w:rPr>
                <w:rFonts w:eastAsia="Calibri"/>
              </w:rPr>
              <w:t>Приморского</w:t>
            </w:r>
            <w:r>
              <w:rPr>
                <w:rFonts w:eastAsia="Calibri"/>
              </w:rPr>
              <w:t xml:space="preserve"> муниципального района Архангельской области</w:t>
            </w:r>
          </w:p>
        </w:tc>
        <w:tc>
          <w:tcPr>
            <w:tcW w:w="1838" w:type="dxa"/>
            <w:tcBorders>
              <w:top w:val="single" w:sz="4" w:space="0" w:color="auto"/>
              <w:left w:val="single" w:sz="4" w:space="0" w:color="auto"/>
              <w:bottom w:val="single" w:sz="4" w:space="0" w:color="auto"/>
              <w:right w:val="single" w:sz="4" w:space="0" w:color="auto"/>
            </w:tcBorders>
          </w:tcPr>
          <w:p w:rsidR="00CD3010" w:rsidRDefault="00CD3010" w:rsidP="00CD3010">
            <w:pPr>
              <w:autoSpaceDE w:val="0"/>
              <w:autoSpaceDN w:val="0"/>
              <w:adjustRightInd w:val="0"/>
            </w:pPr>
            <w:r>
              <w:t xml:space="preserve">до </w:t>
            </w:r>
            <w:r w:rsidR="002E18C2">
              <w:rPr>
                <w:lang w:val="en-US"/>
              </w:rPr>
              <w:t>13</w:t>
            </w:r>
            <w:r>
              <w:rPr>
                <w:lang w:val="en-US"/>
              </w:rPr>
              <w:t xml:space="preserve"> </w:t>
            </w:r>
            <w:r w:rsidR="003F5602">
              <w:t>августа</w:t>
            </w:r>
            <w:r>
              <w:t xml:space="preserve"> </w:t>
            </w:r>
          </w:p>
          <w:p w:rsidR="00CD3010" w:rsidRPr="00CA24C4" w:rsidRDefault="00FA467B" w:rsidP="00CD3010">
            <w:pPr>
              <w:autoSpaceDE w:val="0"/>
              <w:autoSpaceDN w:val="0"/>
              <w:adjustRightInd w:val="0"/>
              <w:rPr>
                <w:rFonts w:eastAsia="Calibri"/>
              </w:rPr>
            </w:pPr>
            <w:r>
              <w:t>2021 г.</w:t>
            </w:r>
            <w:r w:rsidR="00CD3010">
              <w:rPr>
                <w:rFonts w:eastAsia="Calibri"/>
              </w:rPr>
              <w:t xml:space="preserve"> </w:t>
            </w:r>
          </w:p>
        </w:tc>
        <w:tc>
          <w:tcPr>
            <w:tcW w:w="3260"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rPr>
            </w:pPr>
            <w:r w:rsidRPr="00CA24C4">
              <w:rPr>
                <w:rFonts w:eastAsia="Calibri"/>
              </w:rPr>
              <w:t>Министерство строительства и архитектуры Архангельской области</w:t>
            </w:r>
          </w:p>
        </w:tc>
      </w:tr>
      <w:tr w:rsidR="00CD3010" w:rsidRPr="00CA24C4" w:rsidTr="0042182B">
        <w:trPr>
          <w:jc w:val="center"/>
        </w:trPr>
        <w:tc>
          <w:tcPr>
            <w:tcW w:w="568"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jc w:val="center"/>
              <w:rPr>
                <w:rFonts w:eastAsia="Calibri"/>
              </w:rPr>
            </w:pPr>
            <w:r w:rsidRPr="00CA24C4">
              <w:rPr>
                <w:rFonts w:eastAsia="Calibri"/>
              </w:rPr>
              <w:t>3.</w:t>
            </w:r>
          </w:p>
        </w:tc>
        <w:tc>
          <w:tcPr>
            <w:tcW w:w="3543"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rPr>
            </w:pPr>
            <w:r w:rsidRPr="00CA24C4">
              <w:rPr>
                <w:rFonts w:eastAsia="Calibri"/>
              </w:rPr>
              <w:t xml:space="preserve">Проведение общественных обсуждений или публичных слушаний по проекту </w:t>
            </w:r>
            <w:r>
              <w:rPr>
                <w:rFonts w:eastAsia="Calibri"/>
              </w:rPr>
              <w:t xml:space="preserve">правил землепользования и застройки </w:t>
            </w:r>
            <w:r w:rsidR="00CC1404">
              <w:rPr>
                <w:rFonts w:eastAsia="Calibri"/>
              </w:rPr>
              <w:t>сельского</w:t>
            </w:r>
            <w:r>
              <w:rPr>
                <w:rFonts w:eastAsia="Calibri"/>
              </w:rPr>
              <w:t xml:space="preserve"> поселения </w:t>
            </w:r>
            <w:r w:rsidR="005F0883">
              <w:rPr>
                <w:rFonts w:eastAsia="Calibri"/>
              </w:rPr>
              <w:t>«</w:t>
            </w:r>
            <w:r w:rsidR="00F20477">
              <w:rPr>
                <w:rFonts w:eastAsia="Calibri"/>
              </w:rPr>
              <w:t>Боброво-Лявленское</w:t>
            </w:r>
            <w:r w:rsidR="005F0883">
              <w:rPr>
                <w:rFonts w:eastAsia="Calibri"/>
              </w:rPr>
              <w:t>»</w:t>
            </w:r>
            <w:r>
              <w:rPr>
                <w:rFonts w:eastAsia="Calibri"/>
              </w:rPr>
              <w:t xml:space="preserve"> </w:t>
            </w:r>
            <w:r w:rsidR="004D5164">
              <w:rPr>
                <w:rFonts w:eastAsia="Calibri"/>
              </w:rPr>
              <w:t>Приморского</w:t>
            </w:r>
            <w:r>
              <w:rPr>
                <w:rFonts w:eastAsia="Calibri"/>
              </w:rPr>
              <w:t xml:space="preserve"> муниципального района Архангельской области</w:t>
            </w:r>
          </w:p>
        </w:tc>
        <w:tc>
          <w:tcPr>
            <w:tcW w:w="1838" w:type="dxa"/>
            <w:tcBorders>
              <w:top w:val="single" w:sz="4" w:space="0" w:color="auto"/>
              <w:left w:val="single" w:sz="4" w:space="0" w:color="auto"/>
              <w:bottom w:val="single" w:sz="4" w:space="0" w:color="auto"/>
              <w:right w:val="single" w:sz="4" w:space="0" w:color="auto"/>
            </w:tcBorders>
          </w:tcPr>
          <w:p w:rsidR="00CD3010" w:rsidRDefault="00CB2D5E" w:rsidP="00CD3010">
            <w:pPr>
              <w:autoSpaceDE w:val="0"/>
              <w:autoSpaceDN w:val="0"/>
              <w:adjustRightInd w:val="0"/>
            </w:pPr>
            <w:r>
              <w:t xml:space="preserve">до </w:t>
            </w:r>
            <w:r w:rsidR="00785CEA">
              <w:rPr>
                <w:lang w:val="en-US"/>
              </w:rPr>
              <w:t>1</w:t>
            </w:r>
            <w:proofErr w:type="spellStart"/>
            <w:r w:rsidR="003F5602">
              <w:t>1</w:t>
            </w:r>
            <w:proofErr w:type="spellEnd"/>
            <w:r>
              <w:t xml:space="preserve"> </w:t>
            </w:r>
            <w:r w:rsidR="00785CEA">
              <w:t>октя</w:t>
            </w:r>
            <w:r w:rsidR="003F5602">
              <w:t>бря</w:t>
            </w:r>
            <w:r>
              <w:t xml:space="preserve"> </w:t>
            </w:r>
            <w:r>
              <w:br/>
              <w:t>2021 г.</w:t>
            </w:r>
            <w:r w:rsidR="00CD3010">
              <w:t xml:space="preserve"> </w:t>
            </w:r>
          </w:p>
          <w:p w:rsidR="00CD3010" w:rsidRPr="00CA24C4" w:rsidRDefault="00CD3010" w:rsidP="00CD3010">
            <w:pPr>
              <w:autoSpaceDE w:val="0"/>
              <w:autoSpaceDN w:val="0"/>
              <w:adjustRightInd w:val="0"/>
              <w:rPr>
                <w:rFonts w:eastAsia="Calibri"/>
                <w:color w:val="FF0000"/>
              </w:rPr>
            </w:pPr>
          </w:p>
        </w:tc>
        <w:tc>
          <w:tcPr>
            <w:tcW w:w="3260"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tabs>
                <w:tab w:val="left" w:pos="8789"/>
              </w:tabs>
              <w:autoSpaceDE w:val="0"/>
              <w:autoSpaceDN w:val="0"/>
              <w:adjustRightInd w:val="0"/>
              <w:rPr>
                <w:rFonts w:eastAsia="Calibri"/>
              </w:rPr>
            </w:pPr>
            <w:r w:rsidRPr="00CA24C4">
              <w:rPr>
                <w:rFonts w:eastAsia="Calibri"/>
              </w:rPr>
              <w:t>Комиссия по подготовке проектов правил землепользования и застройки муниципальных образований Архангельской области</w:t>
            </w:r>
          </w:p>
          <w:p w:rsidR="00CD3010" w:rsidRPr="00CA24C4" w:rsidRDefault="00CD3010" w:rsidP="00CD3010">
            <w:pPr>
              <w:autoSpaceDE w:val="0"/>
              <w:autoSpaceDN w:val="0"/>
              <w:adjustRightInd w:val="0"/>
              <w:rPr>
                <w:rFonts w:eastAsia="Calibri"/>
              </w:rPr>
            </w:pPr>
          </w:p>
        </w:tc>
      </w:tr>
      <w:tr w:rsidR="00CD3010" w:rsidRPr="00CA24C4" w:rsidTr="0042182B">
        <w:trPr>
          <w:jc w:val="center"/>
        </w:trPr>
        <w:tc>
          <w:tcPr>
            <w:tcW w:w="568"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jc w:val="center"/>
              <w:rPr>
                <w:rFonts w:eastAsia="Calibri"/>
              </w:rPr>
            </w:pPr>
            <w:r w:rsidRPr="00CA24C4">
              <w:rPr>
                <w:rFonts w:eastAsia="Calibri"/>
              </w:rPr>
              <w:t>4.</w:t>
            </w:r>
          </w:p>
        </w:tc>
        <w:tc>
          <w:tcPr>
            <w:tcW w:w="3543" w:type="dxa"/>
            <w:tcBorders>
              <w:top w:val="single" w:sz="4" w:space="0" w:color="auto"/>
              <w:left w:val="single" w:sz="4" w:space="0" w:color="auto"/>
              <w:bottom w:val="single" w:sz="4" w:space="0" w:color="auto"/>
              <w:right w:val="single" w:sz="4" w:space="0" w:color="auto"/>
            </w:tcBorders>
          </w:tcPr>
          <w:p w:rsidR="00B16A17" w:rsidRPr="00CA24C4" w:rsidRDefault="00B16A17" w:rsidP="00B16A17">
            <w:pPr>
              <w:autoSpaceDE w:val="0"/>
              <w:autoSpaceDN w:val="0"/>
              <w:adjustRightInd w:val="0"/>
              <w:rPr>
                <w:rFonts w:eastAsia="Calibri"/>
              </w:rPr>
            </w:pPr>
            <w:r w:rsidRPr="00CA24C4">
              <w:rPr>
                <w:rFonts w:eastAsia="Calibri"/>
              </w:rPr>
              <w:t xml:space="preserve">Утверждение представленного проекта </w:t>
            </w:r>
            <w:r>
              <w:rPr>
                <w:rFonts w:eastAsia="Calibri"/>
              </w:rPr>
              <w:t xml:space="preserve">правил </w:t>
            </w:r>
            <w:r w:rsidRPr="00CA24C4">
              <w:rPr>
                <w:rFonts w:eastAsia="Calibri"/>
              </w:rPr>
              <w:t>землепользования</w:t>
            </w:r>
          </w:p>
          <w:p w:rsidR="00B16A17" w:rsidRDefault="00B16A17" w:rsidP="00B16A17">
            <w:pPr>
              <w:tabs>
                <w:tab w:val="left" w:pos="8789"/>
              </w:tabs>
              <w:autoSpaceDE w:val="0"/>
              <w:autoSpaceDN w:val="0"/>
              <w:adjustRightInd w:val="0"/>
              <w:rPr>
                <w:rFonts w:eastAsia="Calibri"/>
              </w:rPr>
            </w:pPr>
            <w:r w:rsidRPr="00CA24C4">
              <w:rPr>
                <w:rFonts w:eastAsia="Calibri"/>
              </w:rPr>
              <w:t xml:space="preserve">и </w:t>
            </w:r>
            <w:r>
              <w:rPr>
                <w:rFonts w:eastAsia="Calibri"/>
              </w:rPr>
              <w:t>застройки сельского поселения</w:t>
            </w:r>
            <w:r>
              <w:t xml:space="preserve"> «Боброво-Лявленское» Приморского муниципального района Архангельской области</w:t>
            </w:r>
            <w:r>
              <w:rPr>
                <w:rFonts w:eastAsia="Calibri"/>
              </w:rPr>
              <w:t xml:space="preserve"> </w:t>
            </w:r>
            <w:r w:rsidRPr="00CA24C4">
              <w:rPr>
                <w:rFonts w:eastAsia="Calibri"/>
              </w:rPr>
              <w:t xml:space="preserve">и публикация </w:t>
            </w:r>
            <w:r>
              <w:t xml:space="preserve">соответствующего решения на </w:t>
            </w:r>
            <w:r>
              <w:rPr>
                <w:rFonts w:eastAsia="Calibri"/>
              </w:rPr>
              <w:t xml:space="preserve">официальном сайте </w:t>
            </w:r>
            <w:r>
              <w:rPr>
                <w:rFonts w:eastAsia="Calibri"/>
              </w:rPr>
              <w:lastRenderedPageBreak/>
              <w:t xml:space="preserve">Правительства Архангельской области, на официальном сайте </w:t>
            </w:r>
            <w:r w:rsidR="00053F04">
              <w:rPr>
                <w:rFonts w:eastAsia="Calibri"/>
              </w:rPr>
              <w:t>органа местного самоуправления</w:t>
            </w:r>
            <w:r>
              <w:t xml:space="preserve"> Приморского</w:t>
            </w:r>
            <w:r>
              <w:rPr>
                <w:rFonts w:eastAsia="Calibri"/>
              </w:rPr>
              <w:t xml:space="preserve"> муниципального района Архангельской области, </w:t>
            </w:r>
          </w:p>
          <w:p w:rsidR="00CD3010" w:rsidRPr="00CA24C4" w:rsidRDefault="00B16A17" w:rsidP="00B16A17">
            <w:pPr>
              <w:autoSpaceDE w:val="0"/>
              <w:autoSpaceDN w:val="0"/>
              <w:adjustRightInd w:val="0"/>
            </w:pPr>
            <w:r>
              <w:rPr>
                <w:rFonts w:eastAsia="Calibri"/>
              </w:rPr>
              <w:t xml:space="preserve">а также в средствах массовой информации по решению </w:t>
            </w:r>
            <w:r w:rsidR="00053F04">
              <w:rPr>
                <w:rFonts w:eastAsia="Calibri"/>
              </w:rPr>
              <w:t>органа местного самоуправления</w:t>
            </w:r>
            <w:r w:rsidR="00053F04">
              <w:t xml:space="preserve"> </w:t>
            </w:r>
            <w:r>
              <w:t xml:space="preserve">Приморского </w:t>
            </w:r>
            <w:r>
              <w:rPr>
                <w:rFonts w:eastAsia="Calibri"/>
              </w:rPr>
              <w:t>муниципального района Архангельской области</w:t>
            </w:r>
          </w:p>
        </w:tc>
        <w:tc>
          <w:tcPr>
            <w:tcW w:w="1838" w:type="dxa"/>
            <w:tcBorders>
              <w:top w:val="single" w:sz="4" w:space="0" w:color="auto"/>
              <w:left w:val="single" w:sz="4" w:space="0" w:color="auto"/>
              <w:bottom w:val="single" w:sz="4" w:space="0" w:color="auto"/>
              <w:right w:val="single" w:sz="4" w:space="0" w:color="auto"/>
            </w:tcBorders>
          </w:tcPr>
          <w:p w:rsidR="00CD3010" w:rsidRPr="00CA24C4" w:rsidRDefault="00053F04" w:rsidP="00CD3010">
            <w:pPr>
              <w:autoSpaceDE w:val="0"/>
              <w:autoSpaceDN w:val="0"/>
              <w:adjustRightInd w:val="0"/>
              <w:rPr>
                <w:rFonts w:eastAsia="Calibri"/>
              </w:rPr>
            </w:pPr>
            <w:r>
              <w:lastRenderedPageBreak/>
              <w:t>В течение 14 дней после утверждения проекта генерального плана.</w:t>
            </w:r>
          </w:p>
        </w:tc>
        <w:tc>
          <w:tcPr>
            <w:tcW w:w="3260" w:type="dxa"/>
            <w:tcBorders>
              <w:top w:val="single" w:sz="4" w:space="0" w:color="auto"/>
              <w:left w:val="single" w:sz="4" w:space="0" w:color="auto"/>
              <w:bottom w:val="single" w:sz="4" w:space="0" w:color="auto"/>
              <w:right w:val="single" w:sz="4" w:space="0" w:color="auto"/>
            </w:tcBorders>
          </w:tcPr>
          <w:p w:rsidR="00CD3010" w:rsidRPr="00CA24C4" w:rsidRDefault="00CD3010" w:rsidP="00CD3010">
            <w:pPr>
              <w:autoSpaceDE w:val="0"/>
              <w:autoSpaceDN w:val="0"/>
              <w:adjustRightInd w:val="0"/>
              <w:rPr>
                <w:rFonts w:eastAsia="Calibri"/>
                <w:color w:val="FF0000"/>
              </w:rPr>
            </w:pPr>
            <w:r w:rsidRPr="00CA24C4">
              <w:rPr>
                <w:rFonts w:eastAsia="Calibri"/>
              </w:rPr>
              <w:t>Министерство строительства и архитектуры Архангельской области</w:t>
            </w:r>
          </w:p>
        </w:tc>
      </w:tr>
      <w:bookmarkEnd w:id="12"/>
    </w:tbl>
    <w:p w:rsidR="00C75956" w:rsidRPr="00CA24C4" w:rsidRDefault="00C75956" w:rsidP="00EC1A53">
      <w:pPr>
        <w:tabs>
          <w:tab w:val="left" w:pos="1548"/>
        </w:tabs>
        <w:rPr>
          <w:b/>
          <w:color w:val="000000"/>
          <w:sz w:val="28"/>
        </w:rPr>
      </w:pPr>
    </w:p>
    <w:p w:rsidR="00EC6AC0" w:rsidRPr="00C74080" w:rsidRDefault="00EC6AC0" w:rsidP="00EC6AC0">
      <w:pPr>
        <w:tabs>
          <w:tab w:val="left" w:pos="1548"/>
        </w:tabs>
        <w:jc w:val="center"/>
        <w:rPr>
          <w:b/>
          <w:color w:val="000000"/>
          <w:sz w:val="28"/>
        </w:rPr>
      </w:pPr>
      <w:r w:rsidRPr="00CA24C4">
        <w:rPr>
          <w:b/>
          <w:color w:val="000000"/>
          <w:sz w:val="28"/>
        </w:rPr>
        <w:t>_____________</w:t>
      </w:r>
    </w:p>
    <w:p w:rsidR="00EC6AC0" w:rsidRPr="00DF34FD" w:rsidRDefault="00EC6AC0" w:rsidP="00EC6AC0">
      <w:pPr>
        <w:tabs>
          <w:tab w:val="left" w:pos="1548"/>
        </w:tabs>
        <w:ind w:left="5670"/>
        <w:rPr>
          <w:b/>
          <w:color w:val="000000"/>
          <w:sz w:val="28"/>
          <w:szCs w:val="28"/>
        </w:rPr>
      </w:pPr>
    </w:p>
    <w:p w:rsidR="00EC6AC0" w:rsidRPr="00C74080" w:rsidRDefault="00EC6AC0" w:rsidP="00C74080">
      <w:pPr>
        <w:jc w:val="both"/>
        <w:rPr>
          <w:rStyle w:val="fe-comment-title"/>
          <w:sz w:val="28"/>
        </w:rPr>
      </w:pPr>
    </w:p>
    <w:p w:rsidR="00EC6AC0" w:rsidRDefault="00EC6AC0" w:rsidP="00EC6AC0"/>
    <w:p w:rsidR="00B56C9A" w:rsidRDefault="00B56C9A" w:rsidP="00355E7D">
      <w:pPr>
        <w:rPr>
          <w:rStyle w:val="fe-comment-title"/>
          <w:b/>
          <w:sz w:val="28"/>
          <w:szCs w:val="28"/>
        </w:rPr>
      </w:pPr>
    </w:p>
    <w:sectPr w:rsidR="00B56C9A" w:rsidSect="00574FB1">
      <w:headerReference w:type="default" r:id="rId10"/>
      <w:footerReference w:type="even" r:id="rId11"/>
      <w:footerReference w:type="default" r:id="rId12"/>
      <w:pgSz w:w="11906" w:h="16838" w:code="9"/>
      <w:pgMar w:top="1134" w:right="850" w:bottom="1134"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BE9" w:rsidRDefault="00757BE9">
      <w:r>
        <w:separator/>
      </w:r>
    </w:p>
  </w:endnote>
  <w:endnote w:type="continuationSeparator" w:id="0">
    <w:p w:rsidR="00757BE9" w:rsidRDefault="00757BE9">
      <w:r>
        <w:continuationSeparator/>
      </w:r>
    </w:p>
  </w:endnote>
  <w:endnote w:type="continuationNotice" w:id="1">
    <w:p w:rsidR="00757BE9" w:rsidRDefault="00757BE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73" w:rsidRDefault="006224E0" w:rsidP="00E6360C">
    <w:pPr>
      <w:pStyle w:val="a4"/>
      <w:framePr w:wrap="around" w:vAnchor="text" w:hAnchor="margin" w:xAlign="right" w:y="1"/>
      <w:rPr>
        <w:rStyle w:val="a6"/>
      </w:rPr>
    </w:pPr>
    <w:r>
      <w:rPr>
        <w:rStyle w:val="a6"/>
      </w:rPr>
      <w:fldChar w:fldCharType="begin"/>
    </w:r>
    <w:r w:rsidR="00426473">
      <w:rPr>
        <w:rStyle w:val="a6"/>
      </w:rPr>
      <w:instrText xml:space="preserve">PAGE  </w:instrText>
    </w:r>
    <w:r>
      <w:rPr>
        <w:rStyle w:val="a6"/>
      </w:rPr>
      <w:fldChar w:fldCharType="separate"/>
    </w:r>
    <w:r w:rsidR="00426473">
      <w:rPr>
        <w:rStyle w:val="a6"/>
        <w:noProof/>
      </w:rPr>
      <w:t>2</w:t>
    </w:r>
    <w:r>
      <w:rPr>
        <w:rStyle w:val="a6"/>
      </w:rPr>
      <w:fldChar w:fldCharType="end"/>
    </w:r>
  </w:p>
  <w:p w:rsidR="00426473" w:rsidRDefault="0042647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73" w:rsidRDefault="0042647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BE9" w:rsidRDefault="00757BE9">
      <w:r>
        <w:separator/>
      </w:r>
    </w:p>
  </w:footnote>
  <w:footnote w:type="continuationSeparator" w:id="0">
    <w:p w:rsidR="00757BE9" w:rsidRDefault="00757BE9">
      <w:r>
        <w:continuationSeparator/>
      </w:r>
    </w:p>
  </w:footnote>
  <w:footnote w:type="continuationNotice" w:id="1">
    <w:p w:rsidR="00757BE9" w:rsidRDefault="00757BE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478544"/>
      <w:docPartObj>
        <w:docPartGallery w:val="Page Numbers (Top of Page)"/>
        <w:docPartUnique/>
      </w:docPartObj>
    </w:sdtPr>
    <w:sdtContent>
      <w:p w:rsidR="00426473" w:rsidRDefault="006224E0">
        <w:pPr>
          <w:pStyle w:val="a7"/>
          <w:jc w:val="center"/>
        </w:pPr>
        <w:r>
          <w:fldChar w:fldCharType="begin"/>
        </w:r>
        <w:r w:rsidR="00426473">
          <w:instrText>PAGE   \* MERGEFORMAT</w:instrText>
        </w:r>
        <w:r>
          <w:fldChar w:fldCharType="separate"/>
        </w:r>
        <w:r w:rsidR="00E848CE">
          <w:rPr>
            <w:noProof/>
          </w:rPr>
          <w:t>10</w:t>
        </w:r>
        <w:r>
          <w:fldChar w:fldCharType="end"/>
        </w:r>
      </w:p>
    </w:sdtContent>
  </w:sdt>
  <w:p w:rsidR="00426473" w:rsidRDefault="00426473" w:rsidP="00C7408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8F1"/>
    <w:multiLevelType w:val="multilevel"/>
    <w:tmpl w:val="AE78E614"/>
    <w:lvl w:ilvl="0">
      <w:start w:val="1"/>
      <w:numFmt w:val="decimal"/>
      <w:lvlText w:val="%1."/>
      <w:lvlJc w:val="left"/>
      <w:pPr>
        <w:ind w:left="1080" w:hanging="375"/>
      </w:pPr>
      <w:rPr>
        <w:rFonts w:hint="default"/>
      </w:rPr>
    </w:lvl>
    <w:lvl w:ilvl="1">
      <w:start w:val="2"/>
      <w:numFmt w:val="decimal"/>
      <w:isLgl/>
      <w:lvlText w:val="%1.%2."/>
      <w:lvlJc w:val="left"/>
      <w:pPr>
        <w:ind w:left="1908" w:hanging="1200"/>
      </w:pPr>
      <w:rPr>
        <w:rFonts w:hint="default"/>
      </w:rPr>
    </w:lvl>
    <w:lvl w:ilvl="2">
      <w:start w:val="1"/>
      <w:numFmt w:val="decimal"/>
      <w:isLgl/>
      <w:lvlText w:val="%1.%2.%3."/>
      <w:lvlJc w:val="left"/>
      <w:pPr>
        <w:ind w:left="1911" w:hanging="1200"/>
      </w:pPr>
      <w:rPr>
        <w:rFonts w:hint="default"/>
      </w:rPr>
    </w:lvl>
    <w:lvl w:ilvl="3">
      <w:start w:val="1"/>
      <w:numFmt w:val="decimal"/>
      <w:isLgl/>
      <w:lvlText w:val="%1.%2.%3.%4."/>
      <w:lvlJc w:val="left"/>
      <w:pPr>
        <w:ind w:left="1914" w:hanging="1200"/>
      </w:pPr>
      <w:rPr>
        <w:rFonts w:hint="default"/>
      </w:rPr>
    </w:lvl>
    <w:lvl w:ilvl="4">
      <w:start w:val="1"/>
      <w:numFmt w:val="decimal"/>
      <w:isLgl/>
      <w:lvlText w:val="%1.%2.%3.%4.%5."/>
      <w:lvlJc w:val="left"/>
      <w:pPr>
        <w:ind w:left="1917"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
    <w:nsid w:val="04BF37A8"/>
    <w:multiLevelType w:val="hybridMultilevel"/>
    <w:tmpl w:val="B3101648"/>
    <w:lvl w:ilvl="0" w:tplc="5E5A2F3E">
      <w:start w:val="1"/>
      <w:numFmt w:val="decimal"/>
      <w:suff w:val="space"/>
      <w:lvlText w:val="%1."/>
      <w:lvlJc w:val="left"/>
      <w:pPr>
        <w:ind w:left="720" w:hanging="360"/>
      </w:pPr>
      <w:rPr>
        <w:rFonts w:hint="default"/>
      </w:rPr>
    </w:lvl>
    <w:lvl w:ilvl="1" w:tplc="5F06C898">
      <w:start w:val="1"/>
      <w:numFmt w:val="bullet"/>
      <w:lvlText w:val="‒"/>
      <w:lvlJc w:val="left"/>
      <w:pPr>
        <w:ind w:left="1440" w:hanging="360"/>
      </w:pPr>
      <w:rPr>
        <w:rFonts w:ascii="Times New Roman" w:hAnsi="Times New Roman" w:cs="Times New Roman" w:hint="default"/>
        <w:spacing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26A84"/>
    <w:multiLevelType w:val="hybridMultilevel"/>
    <w:tmpl w:val="21922F76"/>
    <w:lvl w:ilvl="0" w:tplc="03622572">
      <w:start w:val="1"/>
      <w:numFmt w:val="bullet"/>
      <w:lvlText w:val=""/>
      <w:lvlJc w:val="left"/>
      <w:pPr>
        <w:tabs>
          <w:tab w:val="num" w:pos="1440"/>
        </w:tabs>
        <w:ind w:left="1440" w:hanging="360"/>
      </w:pPr>
      <w:rPr>
        <w:rFonts w:ascii="Symbol" w:hAnsi="Symbol" w:hint="default"/>
      </w:rPr>
    </w:lvl>
    <w:lvl w:ilvl="1" w:tplc="EC505680" w:tentative="1">
      <w:start w:val="1"/>
      <w:numFmt w:val="lowerLetter"/>
      <w:lvlText w:val="%2."/>
      <w:lvlJc w:val="left"/>
      <w:pPr>
        <w:tabs>
          <w:tab w:val="num" w:pos="2160"/>
        </w:tabs>
        <w:ind w:left="2160" w:hanging="360"/>
      </w:pPr>
    </w:lvl>
    <w:lvl w:ilvl="2" w:tplc="DB44839A" w:tentative="1">
      <w:start w:val="1"/>
      <w:numFmt w:val="lowerRoman"/>
      <w:lvlText w:val="%3."/>
      <w:lvlJc w:val="right"/>
      <w:pPr>
        <w:tabs>
          <w:tab w:val="num" w:pos="2880"/>
        </w:tabs>
        <w:ind w:left="2880" w:hanging="180"/>
      </w:pPr>
    </w:lvl>
    <w:lvl w:ilvl="3" w:tplc="09A2D5E2" w:tentative="1">
      <w:start w:val="1"/>
      <w:numFmt w:val="decimal"/>
      <w:lvlText w:val="%4."/>
      <w:lvlJc w:val="left"/>
      <w:pPr>
        <w:tabs>
          <w:tab w:val="num" w:pos="3600"/>
        </w:tabs>
        <w:ind w:left="3600" w:hanging="360"/>
      </w:pPr>
    </w:lvl>
    <w:lvl w:ilvl="4" w:tplc="CB0664D8" w:tentative="1">
      <w:start w:val="1"/>
      <w:numFmt w:val="lowerLetter"/>
      <w:lvlText w:val="%5."/>
      <w:lvlJc w:val="left"/>
      <w:pPr>
        <w:tabs>
          <w:tab w:val="num" w:pos="4320"/>
        </w:tabs>
        <w:ind w:left="4320" w:hanging="360"/>
      </w:pPr>
    </w:lvl>
    <w:lvl w:ilvl="5" w:tplc="1F0A3706" w:tentative="1">
      <w:start w:val="1"/>
      <w:numFmt w:val="lowerRoman"/>
      <w:lvlText w:val="%6."/>
      <w:lvlJc w:val="right"/>
      <w:pPr>
        <w:tabs>
          <w:tab w:val="num" w:pos="5040"/>
        </w:tabs>
        <w:ind w:left="5040" w:hanging="180"/>
      </w:pPr>
    </w:lvl>
    <w:lvl w:ilvl="6" w:tplc="5FF252C0" w:tentative="1">
      <w:start w:val="1"/>
      <w:numFmt w:val="decimal"/>
      <w:lvlText w:val="%7."/>
      <w:lvlJc w:val="left"/>
      <w:pPr>
        <w:tabs>
          <w:tab w:val="num" w:pos="5760"/>
        </w:tabs>
        <w:ind w:left="5760" w:hanging="360"/>
      </w:pPr>
    </w:lvl>
    <w:lvl w:ilvl="7" w:tplc="DEEA4B32" w:tentative="1">
      <w:start w:val="1"/>
      <w:numFmt w:val="lowerLetter"/>
      <w:lvlText w:val="%8."/>
      <w:lvlJc w:val="left"/>
      <w:pPr>
        <w:tabs>
          <w:tab w:val="num" w:pos="6480"/>
        </w:tabs>
        <w:ind w:left="6480" w:hanging="360"/>
      </w:pPr>
    </w:lvl>
    <w:lvl w:ilvl="8" w:tplc="104A5A40" w:tentative="1">
      <w:start w:val="1"/>
      <w:numFmt w:val="lowerRoman"/>
      <w:lvlText w:val="%9."/>
      <w:lvlJc w:val="right"/>
      <w:pPr>
        <w:tabs>
          <w:tab w:val="num" w:pos="7200"/>
        </w:tabs>
        <w:ind w:left="7200" w:hanging="180"/>
      </w:pPr>
    </w:lvl>
  </w:abstractNum>
  <w:abstractNum w:abstractNumId="3">
    <w:nsid w:val="258C2777"/>
    <w:multiLevelType w:val="hybridMultilevel"/>
    <w:tmpl w:val="2D4E8084"/>
    <w:lvl w:ilvl="0" w:tplc="56FC9282">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2B7C41"/>
    <w:multiLevelType w:val="hybridMultilevel"/>
    <w:tmpl w:val="1832AB80"/>
    <w:lvl w:ilvl="0" w:tplc="0A56D6A2">
      <w:start w:val="1"/>
      <w:numFmt w:val="decimal"/>
      <w:lvlText w:val="%1."/>
      <w:lvlJc w:val="left"/>
      <w:pPr>
        <w:tabs>
          <w:tab w:val="num" w:pos="1440"/>
        </w:tabs>
        <w:ind w:left="1440" w:hanging="360"/>
      </w:pPr>
    </w:lvl>
    <w:lvl w:ilvl="1" w:tplc="C7A0FB76" w:tentative="1">
      <w:start w:val="1"/>
      <w:numFmt w:val="lowerLetter"/>
      <w:lvlText w:val="%2."/>
      <w:lvlJc w:val="left"/>
      <w:pPr>
        <w:tabs>
          <w:tab w:val="num" w:pos="2160"/>
        </w:tabs>
        <w:ind w:left="2160" w:hanging="360"/>
      </w:pPr>
    </w:lvl>
    <w:lvl w:ilvl="2" w:tplc="96E67306" w:tentative="1">
      <w:start w:val="1"/>
      <w:numFmt w:val="lowerRoman"/>
      <w:lvlText w:val="%3."/>
      <w:lvlJc w:val="right"/>
      <w:pPr>
        <w:tabs>
          <w:tab w:val="num" w:pos="2880"/>
        </w:tabs>
        <w:ind w:left="2880" w:hanging="180"/>
      </w:pPr>
    </w:lvl>
    <w:lvl w:ilvl="3" w:tplc="50BEF388" w:tentative="1">
      <w:start w:val="1"/>
      <w:numFmt w:val="decimal"/>
      <w:lvlText w:val="%4."/>
      <w:lvlJc w:val="left"/>
      <w:pPr>
        <w:tabs>
          <w:tab w:val="num" w:pos="3600"/>
        </w:tabs>
        <w:ind w:left="3600" w:hanging="360"/>
      </w:pPr>
    </w:lvl>
    <w:lvl w:ilvl="4" w:tplc="5C34BE34" w:tentative="1">
      <w:start w:val="1"/>
      <w:numFmt w:val="lowerLetter"/>
      <w:lvlText w:val="%5."/>
      <w:lvlJc w:val="left"/>
      <w:pPr>
        <w:tabs>
          <w:tab w:val="num" w:pos="4320"/>
        </w:tabs>
        <w:ind w:left="4320" w:hanging="360"/>
      </w:pPr>
    </w:lvl>
    <w:lvl w:ilvl="5" w:tplc="5D169456" w:tentative="1">
      <w:start w:val="1"/>
      <w:numFmt w:val="lowerRoman"/>
      <w:lvlText w:val="%6."/>
      <w:lvlJc w:val="right"/>
      <w:pPr>
        <w:tabs>
          <w:tab w:val="num" w:pos="5040"/>
        </w:tabs>
        <w:ind w:left="5040" w:hanging="180"/>
      </w:pPr>
    </w:lvl>
    <w:lvl w:ilvl="6" w:tplc="336863D0" w:tentative="1">
      <w:start w:val="1"/>
      <w:numFmt w:val="decimal"/>
      <w:lvlText w:val="%7."/>
      <w:lvlJc w:val="left"/>
      <w:pPr>
        <w:tabs>
          <w:tab w:val="num" w:pos="5760"/>
        </w:tabs>
        <w:ind w:left="5760" w:hanging="360"/>
      </w:pPr>
    </w:lvl>
    <w:lvl w:ilvl="7" w:tplc="A8A424AC" w:tentative="1">
      <w:start w:val="1"/>
      <w:numFmt w:val="lowerLetter"/>
      <w:lvlText w:val="%8."/>
      <w:lvlJc w:val="left"/>
      <w:pPr>
        <w:tabs>
          <w:tab w:val="num" w:pos="6480"/>
        </w:tabs>
        <w:ind w:left="6480" w:hanging="360"/>
      </w:pPr>
    </w:lvl>
    <w:lvl w:ilvl="8" w:tplc="52505450" w:tentative="1">
      <w:start w:val="1"/>
      <w:numFmt w:val="lowerRoman"/>
      <w:lvlText w:val="%9."/>
      <w:lvlJc w:val="right"/>
      <w:pPr>
        <w:tabs>
          <w:tab w:val="num" w:pos="7200"/>
        </w:tabs>
        <w:ind w:left="7200" w:hanging="180"/>
      </w:pPr>
    </w:lvl>
  </w:abstractNum>
  <w:abstractNum w:abstractNumId="5">
    <w:nsid w:val="2A803A9F"/>
    <w:multiLevelType w:val="hybridMultilevel"/>
    <w:tmpl w:val="53C66A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DEA1D48"/>
    <w:multiLevelType w:val="hybridMultilevel"/>
    <w:tmpl w:val="57FCB44E"/>
    <w:lvl w:ilvl="0" w:tplc="3330074A">
      <w:start w:val="1"/>
      <w:numFmt w:val="decimal"/>
      <w:lvlText w:val="%1."/>
      <w:lvlJc w:val="left"/>
      <w:pPr>
        <w:tabs>
          <w:tab w:val="num" w:pos="720"/>
        </w:tabs>
        <w:ind w:left="720" w:hanging="360"/>
      </w:pPr>
      <w:rPr>
        <w:rFonts w:hint="default"/>
      </w:rPr>
    </w:lvl>
    <w:lvl w:ilvl="1" w:tplc="0C6A8644" w:tentative="1">
      <w:start w:val="1"/>
      <w:numFmt w:val="lowerLetter"/>
      <w:lvlText w:val="%2."/>
      <w:lvlJc w:val="left"/>
      <w:pPr>
        <w:tabs>
          <w:tab w:val="num" w:pos="1440"/>
        </w:tabs>
        <w:ind w:left="1440" w:hanging="360"/>
      </w:pPr>
    </w:lvl>
    <w:lvl w:ilvl="2" w:tplc="82F8DE1A" w:tentative="1">
      <w:start w:val="1"/>
      <w:numFmt w:val="lowerRoman"/>
      <w:lvlText w:val="%3."/>
      <w:lvlJc w:val="right"/>
      <w:pPr>
        <w:tabs>
          <w:tab w:val="num" w:pos="2160"/>
        </w:tabs>
        <w:ind w:left="2160" w:hanging="180"/>
      </w:pPr>
    </w:lvl>
    <w:lvl w:ilvl="3" w:tplc="0A723062" w:tentative="1">
      <w:start w:val="1"/>
      <w:numFmt w:val="decimal"/>
      <w:lvlText w:val="%4."/>
      <w:lvlJc w:val="left"/>
      <w:pPr>
        <w:tabs>
          <w:tab w:val="num" w:pos="2880"/>
        </w:tabs>
        <w:ind w:left="2880" w:hanging="360"/>
      </w:pPr>
    </w:lvl>
    <w:lvl w:ilvl="4" w:tplc="8D0A1AC6" w:tentative="1">
      <w:start w:val="1"/>
      <w:numFmt w:val="lowerLetter"/>
      <w:lvlText w:val="%5."/>
      <w:lvlJc w:val="left"/>
      <w:pPr>
        <w:tabs>
          <w:tab w:val="num" w:pos="3600"/>
        </w:tabs>
        <w:ind w:left="3600" w:hanging="360"/>
      </w:pPr>
    </w:lvl>
    <w:lvl w:ilvl="5" w:tplc="A274CB76" w:tentative="1">
      <w:start w:val="1"/>
      <w:numFmt w:val="lowerRoman"/>
      <w:lvlText w:val="%6."/>
      <w:lvlJc w:val="right"/>
      <w:pPr>
        <w:tabs>
          <w:tab w:val="num" w:pos="4320"/>
        </w:tabs>
        <w:ind w:left="4320" w:hanging="180"/>
      </w:pPr>
    </w:lvl>
    <w:lvl w:ilvl="6" w:tplc="126C29C4" w:tentative="1">
      <w:start w:val="1"/>
      <w:numFmt w:val="decimal"/>
      <w:lvlText w:val="%7."/>
      <w:lvlJc w:val="left"/>
      <w:pPr>
        <w:tabs>
          <w:tab w:val="num" w:pos="5040"/>
        </w:tabs>
        <w:ind w:left="5040" w:hanging="360"/>
      </w:pPr>
    </w:lvl>
    <w:lvl w:ilvl="7" w:tplc="91722854" w:tentative="1">
      <w:start w:val="1"/>
      <w:numFmt w:val="lowerLetter"/>
      <w:lvlText w:val="%8."/>
      <w:lvlJc w:val="left"/>
      <w:pPr>
        <w:tabs>
          <w:tab w:val="num" w:pos="5760"/>
        </w:tabs>
        <w:ind w:left="5760" w:hanging="360"/>
      </w:pPr>
    </w:lvl>
    <w:lvl w:ilvl="8" w:tplc="A26A2DCA" w:tentative="1">
      <w:start w:val="1"/>
      <w:numFmt w:val="lowerRoman"/>
      <w:lvlText w:val="%9."/>
      <w:lvlJc w:val="right"/>
      <w:pPr>
        <w:tabs>
          <w:tab w:val="num" w:pos="6480"/>
        </w:tabs>
        <w:ind w:left="6480" w:hanging="180"/>
      </w:pPr>
    </w:lvl>
  </w:abstractNum>
  <w:abstractNum w:abstractNumId="7">
    <w:nsid w:val="2F660C6F"/>
    <w:multiLevelType w:val="multilevel"/>
    <w:tmpl w:val="53F42206"/>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36BE680A"/>
    <w:multiLevelType w:val="hybridMultilevel"/>
    <w:tmpl w:val="2D9CFD82"/>
    <w:lvl w:ilvl="0" w:tplc="0F2EAC5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C81121"/>
    <w:multiLevelType w:val="multilevel"/>
    <w:tmpl w:val="1FB6CB52"/>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8F43272"/>
    <w:multiLevelType w:val="hybridMultilevel"/>
    <w:tmpl w:val="E7740F6A"/>
    <w:lvl w:ilvl="0" w:tplc="D9DE9F2C">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0EC5703"/>
    <w:multiLevelType w:val="hybridMultilevel"/>
    <w:tmpl w:val="AABC7DDA"/>
    <w:lvl w:ilvl="0" w:tplc="25D2459C">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4151F7F"/>
    <w:multiLevelType w:val="hybridMultilevel"/>
    <w:tmpl w:val="D1A05F68"/>
    <w:lvl w:ilvl="0" w:tplc="47863970">
      <w:start w:val="1"/>
      <w:numFmt w:val="decimal"/>
      <w:lvlText w:val="%1."/>
      <w:lvlJc w:val="left"/>
      <w:pPr>
        <w:tabs>
          <w:tab w:val="num" w:pos="720"/>
        </w:tabs>
        <w:ind w:left="720" w:hanging="360"/>
      </w:pPr>
      <w:rPr>
        <w:rFonts w:hint="default"/>
      </w:rPr>
    </w:lvl>
    <w:lvl w:ilvl="1" w:tplc="DC88E3AE" w:tentative="1">
      <w:start w:val="1"/>
      <w:numFmt w:val="lowerLetter"/>
      <w:lvlText w:val="%2."/>
      <w:lvlJc w:val="left"/>
      <w:pPr>
        <w:tabs>
          <w:tab w:val="num" w:pos="1440"/>
        </w:tabs>
        <w:ind w:left="1440" w:hanging="360"/>
      </w:pPr>
    </w:lvl>
    <w:lvl w:ilvl="2" w:tplc="0DB4180A" w:tentative="1">
      <w:start w:val="1"/>
      <w:numFmt w:val="lowerRoman"/>
      <w:lvlText w:val="%3."/>
      <w:lvlJc w:val="right"/>
      <w:pPr>
        <w:tabs>
          <w:tab w:val="num" w:pos="2160"/>
        </w:tabs>
        <w:ind w:left="2160" w:hanging="180"/>
      </w:pPr>
    </w:lvl>
    <w:lvl w:ilvl="3" w:tplc="C0E2276E" w:tentative="1">
      <w:start w:val="1"/>
      <w:numFmt w:val="decimal"/>
      <w:lvlText w:val="%4."/>
      <w:lvlJc w:val="left"/>
      <w:pPr>
        <w:tabs>
          <w:tab w:val="num" w:pos="2880"/>
        </w:tabs>
        <w:ind w:left="2880" w:hanging="360"/>
      </w:pPr>
    </w:lvl>
    <w:lvl w:ilvl="4" w:tplc="F7B6A928" w:tentative="1">
      <w:start w:val="1"/>
      <w:numFmt w:val="lowerLetter"/>
      <w:lvlText w:val="%5."/>
      <w:lvlJc w:val="left"/>
      <w:pPr>
        <w:tabs>
          <w:tab w:val="num" w:pos="3600"/>
        </w:tabs>
        <w:ind w:left="3600" w:hanging="360"/>
      </w:pPr>
    </w:lvl>
    <w:lvl w:ilvl="5" w:tplc="D75C921C" w:tentative="1">
      <w:start w:val="1"/>
      <w:numFmt w:val="lowerRoman"/>
      <w:lvlText w:val="%6."/>
      <w:lvlJc w:val="right"/>
      <w:pPr>
        <w:tabs>
          <w:tab w:val="num" w:pos="4320"/>
        </w:tabs>
        <w:ind w:left="4320" w:hanging="180"/>
      </w:pPr>
    </w:lvl>
    <w:lvl w:ilvl="6" w:tplc="9F0C1F3E" w:tentative="1">
      <w:start w:val="1"/>
      <w:numFmt w:val="decimal"/>
      <w:lvlText w:val="%7."/>
      <w:lvlJc w:val="left"/>
      <w:pPr>
        <w:tabs>
          <w:tab w:val="num" w:pos="5040"/>
        </w:tabs>
        <w:ind w:left="5040" w:hanging="360"/>
      </w:pPr>
    </w:lvl>
    <w:lvl w:ilvl="7" w:tplc="E360A09C" w:tentative="1">
      <w:start w:val="1"/>
      <w:numFmt w:val="lowerLetter"/>
      <w:lvlText w:val="%8."/>
      <w:lvlJc w:val="left"/>
      <w:pPr>
        <w:tabs>
          <w:tab w:val="num" w:pos="5760"/>
        </w:tabs>
        <w:ind w:left="5760" w:hanging="360"/>
      </w:pPr>
    </w:lvl>
    <w:lvl w:ilvl="8" w:tplc="1018A894" w:tentative="1">
      <w:start w:val="1"/>
      <w:numFmt w:val="lowerRoman"/>
      <w:lvlText w:val="%9."/>
      <w:lvlJc w:val="right"/>
      <w:pPr>
        <w:tabs>
          <w:tab w:val="num" w:pos="6480"/>
        </w:tabs>
        <w:ind w:left="6480" w:hanging="180"/>
      </w:pPr>
    </w:lvl>
  </w:abstractNum>
  <w:abstractNum w:abstractNumId="13">
    <w:nsid w:val="44180FC1"/>
    <w:multiLevelType w:val="hybridMultilevel"/>
    <w:tmpl w:val="91167D6A"/>
    <w:lvl w:ilvl="0" w:tplc="A4D052AA">
      <w:start w:val="1"/>
      <w:numFmt w:val="decimal"/>
      <w:lvlText w:val="%1."/>
      <w:lvlJc w:val="left"/>
      <w:pPr>
        <w:tabs>
          <w:tab w:val="num" w:pos="720"/>
        </w:tabs>
        <w:ind w:left="720" w:hanging="360"/>
      </w:pPr>
      <w:rPr>
        <w:rFonts w:hint="default"/>
      </w:rPr>
    </w:lvl>
    <w:lvl w:ilvl="1" w:tplc="D09A500E" w:tentative="1">
      <w:start w:val="1"/>
      <w:numFmt w:val="lowerLetter"/>
      <w:lvlText w:val="%2."/>
      <w:lvlJc w:val="left"/>
      <w:pPr>
        <w:tabs>
          <w:tab w:val="num" w:pos="1440"/>
        </w:tabs>
        <w:ind w:left="1440" w:hanging="360"/>
      </w:pPr>
    </w:lvl>
    <w:lvl w:ilvl="2" w:tplc="842C34E4" w:tentative="1">
      <w:start w:val="1"/>
      <w:numFmt w:val="lowerRoman"/>
      <w:lvlText w:val="%3."/>
      <w:lvlJc w:val="right"/>
      <w:pPr>
        <w:tabs>
          <w:tab w:val="num" w:pos="2160"/>
        </w:tabs>
        <w:ind w:left="2160" w:hanging="180"/>
      </w:pPr>
    </w:lvl>
    <w:lvl w:ilvl="3" w:tplc="9E9067AC" w:tentative="1">
      <w:start w:val="1"/>
      <w:numFmt w:val="decimal"/>
      <w:lvlText w:val="%4."/>
      <w:lvlJc w:val="left"/>
      <w:pPr>
        <w:tabs>
          <w:tab w:val="num" w:pos="2880"/>
        </w:tabs>
        <w:ind w:left="2880" w:hanging="360"/>
      </w:pPr>
    </w:lvl>
    <w:lvl w:ilvl="4" w:tplc="A314A0E2" w:tentative="1">
      <w:start w:val="1"/>
      <w:numFmt w:val="lowerLetter"/>
      <w:lvlText w:val="%5."/>
      <w:lvlJc w:val="left"/>
      <w:pPr>
        <w:tabs>
          <w:tab w:val="num" w:pos="3600"/>
        </w:tabs>
        <w:ind w:left="3600" w:hanging="360"/>
      </w:pPr>
    </w:lvl>
    <w:lvl w:ilvl="5" w:tplc="A5843F78" w:tentative="1">
      <w:start w:val="1"/>
      <w:numFmt w:val="lowerRoman"/>
      <w:lvlText w:val="%6."/>
      <w:lvlJc w:val="right"/>
      <w:pPr>
        <w:tabs>
          <w:tab w:val="num" w:pos="4320"/>
        </w:tabs>
        <w:ind w:left="4320" w:hanging="180"/>
      </w:pPr>
    </w:lvl>
    <w:lvl w:ilvl="6" w:tplc="721E55F6" w:tentative="1">
      <w:start w:val="1"/>
      <w:numFmt w:val="decimal"/>
      <w:lvlText w:val="%7."/>
      <w:lvlJc w:val="left"/>
      <w:pPr>
        <w:tabs>
          <w:tab w:val="num" w:pos="5040"/>
        </w:tabs>
        <w:ind w:left="5040" w:hanging="360"/>
      </w:pPr>
    </w:lvl>
    <w:lvl w:ilvl="7" w:tplc="3B64B5C8" w:tentative="1">
      <w:start w:val="1"/>
      <w:numFmt w:val="lowerLetter"/>
      <w:lvlText w:val="%8."/>
      <w:lvlJc w:val="left"/>
      <w:pPr>
        <w:tabs>
          <w:tab w:val="num" w:pos="5760"/>
        </w:tabs>
        <w:ind w:left="5760" w:hanging="360"/>
      </w:pPr>
    </w:lvl>
    <w:lvl w:ilvl="8" w:tplc="54FCA374" w:tentative="1">
      <w:start w:val="1"/>
      <w:numFmt w:val="lowerRoman"/>
      <w:lvlText w:val="%9."/>
      <w:lvlJc w:val="right"/>
      <w:pPr>
        <w:tabs>
          <w:tab w:val="num" w:pos="6480"/>
        </w:tabs>
        <w:ind w:left="6480" w:hanging="180"/>
      </w:pPr>
    </w:lvl>
  </w:abstractNum>
  <w:abstractNum w:abstractNumId="14">
    <w:nsid w:val="45226506"/>
    <w:multiLevelType w:val="multilevel"/>
    <w:tmpl w:val="A6FE0D8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5982028"/>
    <w:multiLevelType w:val="hybridMultilevel"/>
    <w:tmpl w:val="A218ED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5BF63BC"/>
    <w:multiLevelType w:val="hybridMultilevel"/>
    <w:tmpl w:val="DCD68ADA"/>
    <w:lvl w:ilvl="0" w:tplc="4CACF14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583833E9"/>
    <w:multiLevelType w:val="hybridMultilevel"/>
    <w:tmpl w:val="B39261BA"/>
    <w:lvl w:ilvl="0" w:tplc="5E5A2F3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7217D7"/>
    <w:multiLevelType w:val="hybridMultilevel"/>
    <w:tmpl w:val="6BFC2F28"/>
    <w:lvl w:ilvl="0" w:tplc="6EC274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D465C59"/>
    <w:multiLevelType w:val="hybridMultilevel"/>
    <w:tmpl w:val="200826C2"/>
    <w:lvl w:ilvl="0" w:tplc="25D245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F335718"/>
    <w:multiLevelType w:val="hybridMultilevel"/>
    <w:tmpl w:val="1BEEE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8E6DE8"/>
    <w:multiLevelType w:val="hybridMultilevel"/>
    <w:tmpl w:val="7730F8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B235DC"/>
    <w:multiLevelType w:val="hybridMultilevel"/>
    <w:tmpl w:val="D756990E"/>
    <w:lvl w:ilvl="0" w:tplc="D0921B4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BFF4834"/>
    <w:multiLevelType w:val="hybridMultilevel"/>
    <w:tmpl w:val="7E783DC4"/>
    <w:lvl w:ilvl="0" w:tplc="AC12BCF4">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13"/>
  </w:num>
  <w:num w:numId="4">
    <w:abstractNumId w:val="4"/>
  </w:num>
  <w:num w:numId="5">
    <w:abstractNumId w:val="2"/>
  </w:num>
  <w:num w:numId="6">
    <w:abstractNumId w:val="8"/>
  </w:num>
  <w:num w:numId="7">
    <w:abstractNumId w:val="3"/>
  </w:num>
  <w:num w:numId="8">
    <w:abstractNumId w:val="23"/>
  </w:num>
  <w:num w:numId="9">
    <w:abstractNumId w:val="15"/>
  </w:num>
  <w:num w:numId="10">
    <w:abstractNumId w:val="19"/>
  </w:num>
  <w:num w:numId="11">
    <w:abstractNumId w:val="11"/>
  </w:num>
  <w:num w:numId="12">
    <w:abstractNumId w:val="0"/>
  </w:num>
  <w:num w:numId="13">
    <w:abstractNumId w:val="20"/>
  </w:num>
  <w:num w:numId="14">
    <w:abstractNumId w:val="9"/>
  </w:num>
  <w:num w:numId="15">
    <w:abstractNumId w:val="14"/>
  </w:num>
  <w:num w:numId="16">
    <w:abstractNumId w:val="7"/>
  </w:num>
  <w:num w:numId="17">
    <w:abstractNumId w:val="22"/>
  </w:num>
  <w:num w:numId="18">
    <w:abstractNumId w:val="21"/>
  </w:num>
  <w:num w:numId="19">
    <w:abstractNumId w:val="18"/>
  </w:num>
  <w:num w:numId="20">
    <w:abstractNumId w:val="10"/>
  </w:num>
  <w:num w:numId="21">
    <w:abstractNumId w:val="17"/>
  </w:num>
  <w:num w:numId="22">
    <w:abstractNumId w:val="5"/>
  </w:num>
  <w:num w:numId="23">
    <w:abstractNumId w:val="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2F2D3E"/>
    <w:rsid w:val="000032A0"/>
    <w:rsid w:val="0000443C"/>
    <w:rsid w:val="0000565B"/>
    <w:rsid w:val="00007770"/>
    <w:rsid w:val="00011646"/>
    <w:rsid w:val="000136AB"/>
    <w:rsid w:val="00017F68"/>
    <w:rsid w:val="0002017B"/>
    <w:rsid w:val="00021CF6"/>
    <w:rsid w:val="00023558"/>
    <w:rsid w:val="00025D70"/>
    <w:rsid w:val="00026E49"/>
    <w:rsid w:val="00030911"/>
    <w:rsid w:val="00030F6B"/>
    <w:rsid w:val="0003111F"/>
    <w:rsid w:val="0003226E"/>
    <w:rsid w:val="00033BD0"/>
    <w:rsid w:val="000342E5"/>
    <w:rsid w:val="0003568D"/>
    <w:rsid w:val="00042193"/>
    <w:rsid w:val="0004422F"/>
    <w:rsid w:val="00046582"/>
    <w:rsid w:val="00046B9A"/>
    <w:rsid w:val="00052017"/>
    <w:rsid w:val="0005260E"/>
    <w:rsid w:val="00053D99"/>
    <w:rsid w:val="00053F04"/>
    <w:rsid w:val="00055E0D"/>
    <w:rsid w:val="000574CE"/>
    <w:rsid w:val="00057774"/>
    <w:rsid w:val="00060508"/>
    <w:rsid w:val="00061E1E"/>
    <w:rsid w:val="00062F58"/>
    <w:rsid w:val="00066DAB"/>
    <w:rsid w:val="00066E8E"/>
    <w:rsid w:val="000725F8"/>
    <w:rsid w:val="000731DE"/>
    <w:rsid w:val="00077452"/>
    <w:rsid w:val="00082124"/>
    <w:rsid w:val="000823B8"/>
    <w:rsid w:val="00082811"/>
    <w:rsid w:val="00084F7B"/>
    <w:rsid w:val="00085E9C"/>
    <w:rsid w:val="00090EAF"/>
    <w:rsid w:val="0009470A"/>
    <w:rsid w:val="000952DC"/>
    <w:rsid w:val="000A0CF2"/>
    <w:rsid w:val="000A3ED2"/>
    <w:rsid w:val="000A5EDD"/>
    <w:rsid w:val="000A6661"/>
    <w:rsid w:val="000A6901"/>
    <w:rsid w:val="000B5B18"/>
    <w:rsid w:val="000C0CF1"/>
    <w:rsid w:val="000C18DB"/>
    <w:rsid w:val="000C21A2"/>
    <w:rsid w:val="000C225E"/>
    <w:rsid w:val="000C22BD"/>
    <w:rsid w:val="000C4C53"/>
    <w:rsid w:val="000C5944"/>
    <w:rsid w:val="000D0083"/>
    <w:rsid w:val="000D45F5"/>
    <w:rsid w:val="000D74A8"/>
    <w:rsid w:val="000D7C99"/>
    <w:rsid w:val="000D7EDC"/>
    <w:rsid w:val="000E01CF"/>
    <w:rsid w:val="000E0E3C"/>
    <w:rsid w:val="000E0E4E"/>
    <w:rsid w:val="000E4E9E"/>
    <w:rsid w:val="000F52B4"/>
    <w:rsid w:val="000F55E4"/>
    <w:rsid w:val="000F5B74"/>
    <w:rsid w:val="000F5E63"/>
    <w:rsid w:val="000F6B43"/>
    <w:rsid w:val="000F7200"/>
    <w:rsid w:val="001023E9"/>
    <w:rsid w:val="00103D13"/>
    <w:rsid w:val="00106990"/>
    <w:rsid w:val="00107C90"/>
    <w:rsid w:val="00111816"/>
    <w:rsid w:val="001118E6"/>
    <w:rsid w:val="00111EAC"/>
    <w:rsid w:val="00112403"/>
    <w:rsid w:val="00114250"/>
    <w:rsid w:val="0011426D"/>
    <w:rsid w:val="00120B2C"/>
    <w:rsid w:val="00122EB5"/>
    <w:rsid w:val="00123CB3"/>
    <w:rsid w:val="00125505"/>
    <w:rsid w:val="001268A7"/>
    <w:rsid w:val="0013408E"/>
    <w:rsid w:val="00134755"/>
    <w:rsid w:val="001365A6"/>
    <w:rsid w:val="00136F09"/>
    <w:rsid w:val="00142A92"/>
    <w:rsid w:val="00143873"/>
    <w:rsid w:val="00144989"/>
    <w:rsid w:val="00145002"/>
    <w:rsid w:val="001478AB"/>
    <w:rsid w:val="00150E01"/>
    <w:rsid w:val="00153B1D"/>
    <w:rsid w:val="001545A8"/>
    <w:rsid w:val="00154B42"/>
    <w:rsid w:val="00154B4B"/>
    <w:rsid w:val="001602D2"/>
    <w:rsid w:val="001611E1"/>
    <w:rsid w:val="00162D45"/>
    <w:rsid w:val="001657DB"/>
    <w:rsid w:val="001659DC"/>
    <w:rsid w:val="001665AC"/>
    <w:rsid w:val="0016792A"/>
    <w:rsid w:val="0017271A"/>
    <w:rsid w:val="00175202"/>
    <w:rsid w:val="00176F97"/>
    <w:rsid w:val="001805AA"/>
    <w:rsid w:val="00181981"/>
    <w:rsid w:val="00183A1B"/>
    <w:rsid w:val="00183D49"/>
    <w:rsid w:val="00186679"/>
    <w:rsid w:val="00190971"/>
    <w:rsid w:val="0019389D"/>
    <w:rsid w:val="00194778"/>
    <w:rsid w:val="00194793"/>
    <w:rsid w:val="00194830"/>
    <w:rsid w:val="00194B34"/>
    <w:rsid w:val="00195086"/>
    <w:rsid w:val="00196A25"/>
    <w:rsid w:val="00197615"/>
    <w:rsid w:val="001A04F8"/>
    <w:rsid w:val="001A165A"/>
    <w:rsid w:val="001A3C14"/>
    <w:rsid w:val="001A565A"/>
    <w:rsid w:val="001B07C4"/>
    <w:rsid w:val="001B2FCF"/>
    <w:rsid w:val="001B3541"/>
    <w:rsid w:val="001B649A"/>
    <w:rsid w:val="001C18BA"/>
    <w:rsid w:val="001C3DEF"/>
    <w:rsid w:val="001C4BA6"/>
    <w:rsid w:val="001C5542"/>
    <w:rsid w:val="001D1636"/>
    <w:rsid w:val="001D4C80"/>
    <w:rsid w:val="001D6F73"/>
    <w:rsid w:val="001E2D94"/>
    <w:rsid w:val="001E47B1"/>
    <w:rsid w:val="001E5F8E"/>
    <w:rsid w:val="001F2334"/>
    <w:rsid w:val="001F7F5B"/>
    <w:rsid w:val="00203C01"/>
    <w:rsid w:val="00204219"/>
    <w:rsid w:val="00205C9B"/>
    <w:rsid w:val="00206832"/>
    <w:rsid w:val="00211234"/>
    <w:rsid w:val="00211558"/>
    <w:rsid w:val="00211E8E"/>
    <w:rsid w:val="002129C9"/>
    <w:rsid w:val="0021329A"/>
    <w:rsid w:val="0022036E"/>
    <w:rsid w:val="002212CF"/>
    <w:rsid w:val="00222867"/>
    <w:rsid w:val="00223FDB"/>
    <w:rsid w:val="00224DC6"/>
    <w:rsid w:val="00231ABF"/>
    <w:rsid w:val="00232E22"/>
    <w:rsid w:val="00234C0F"/>
    <w:rsid w:val="00235013"/>
    <w:rsid w:val="002356A0"/>
    <w:rsid w:val="00235DE7"/>
    <w:rsid w:val="002377F6"/>
    <w:rsid w:val="00240131"/>
    <w:rsid w:val="002404C0"/>
    <w:rsid w:val="002408A3"/>
    <w:rsid w:val="00240927"/>
    <w:rsid w:val="00241357"/>
    <w:rsid w:val="002418A6"/>
    <w:rsid w:val="00245AA4"/>
    <w:rsid w:val="00246184"/>
    <w:rsid w:val="00246214"/>
    <w:rsid w:val="00250BEB"/>
    <w:rsid w:val="00251BA1"/>
    <w:rsid w:val="002537DD"/>
    <w:rsid w:val="00261CD8"/>
    <w:rsid w:val="00267DB3"/>
    <w:rsid w:val="002723E4"/>
    <w:rsid w:val="002727D1"/>
    <w:rsid w:val="002752D6"/>
    <w:rsid w:val="002757F1"/>
    <w:rsid w:val="00276B08"/>
    <w:rsid w:val="00284938"/>
    <w:rsid w:val="00286B32"/>
    <w:rsid w:val="00292E4D"/>
    <w:rsid w:val="0029578A"/>
    <w:rsid w:val="00296F15"/>
    <w:rsid w:val="002A5337"/>
    <w:rsid w:val="002B082D"/>
    <w:rsid w:val="002B21E8"/>
    <w:rsid w:val="002B3A7D"/>
    <w:rsid w:val="002B6CD6"/>
    <w:rsid w:val="002C2F93"/>
    <w:rsid w:val="002C5993"/>
    <w:rsid w:val="002D2158"/>
    <w:rsid w:val="002E1396"/>
    <w:rsid w:val="002E18C2"/>
    <w:rsid w:val="002E5A9D"/>
    <w:rsid w:val="002E628F"/>
    <w:rsid w:val="002F04FB"/>
    <w:rsid w:val="002F278D"/>
    <w:rsid w:val="002F2D3E"/>
    <w:rsid w:val="002F3457"/>
    <w:rsid w:val="002F35CA"/>
    <w:rsid w:val="002F39BD"/>
    <w:rsid w:val="002F4744"/>
    <w:rsid w:val="002F4D70"/>
    <w:rsid w:val="002F7C8E"/>
    <w:rsid w:val="003012EE"/>
    <w:rsid w:val="00310B52"/>
    <w:rsid w:val="003140A3"/>
    <w:rsid w:val="00314DCE"/>
    <w:rsid w:val="003156A9"/>
    <w:rsid w:val="003229DA"/>
    <w:rsid w:val="003249F2"/>
    <w:rsid w:val="00326979"/>
    <w:rsid w:val="0033234D"/>
    <w:rsid w:val="00344FCE"/>
    <w:rsid w:val="00351F14"/>
    <w:rsid w:val="00355E7D"/>
    <w:rsid w:val="00360620"/>
    <w:rsid w:val="00365413"/>
    <w:rsid w:val="003721A9"/>
    <w:rsid w:val="003730FE"/>
    <w:rsid w:val="00373C30"/>
    <w:rsid w:val="003844FB"/>
    <w:rsid w:val="00385129"/>
    <w:rsid w:val="00386C78"/>
    <w:rsid w:val="00387127"/>
    <w:rsid w:val="00393435"/>
    <w:rsid w:val="0039360D"/>
    <w:rsid w:val="0039589E"/>
    <w:rsid w:val="003A4B95"/>
    <w:rsid w:val="003B39C7"/>
    <w:rsid w:val="003B4EBA"/>
    <w:rsid w:val="003B570E"/>
    <w:rsid w:val="003B6B55"/>
    <w:rsid w:val="003B7066"/>
    <w:rsid w:val="003C1C97"/>
    <w:rsid w:val="003C1DE7"/>
    <w:rsid w:val="003C56E1"/>
    <w:rsid w:val="003C5E9E"/>
    <w:rsid w:val="003C6513"/>
    <w:rsid w:val="003D2287"/>
    <w:rsid w:val="003D25C6"/>
    <w:rsid w:val="003D3742"/>
    <w:rsid w:val="003D70B1"/>
    <w:rsid w:val="003D7454"/>
    <w:rsid w:val="003E10B8"/>
    <w:rsid w:val="003E1F84"/>
    <w:rsid w:val="003E29BD"/>
    <w:rsid w:val="003E3655"/>
    <w:rsid w:val="003F02EC"/>
    <w:rsid w:val="003F5602"/>
    <w:rsid w:val="003F6214"/>
    <w:rsid w:val="003F76B3"/>
    <w:rsid w:val="00401287"/>
    <w:rsid w:val="00403A3B"/>
    <w:rsid w:val="00403FAB"/>
    <w:rsid w:val="004054A1"/>
    <w:rsid w:val="004074D0"/>
    <w:rsid w:val="00410803"/>
    <w:rsid w:val="004114D8"/>
    <w:rsid w:val="0041279C"/>
    <w:rsid w:val="00413487"/>
    <w:rsid w:val="00413BA2"/>
    <w:rsid w:val="00416708"/>
    <w:rsid w:val="0042182B"/>
    <w:rsid w:val="00425C9B"/>
    <w:rsid w:val="00426473"/>
    <w:rsid w:val="00430CDF"/>
    <w:rsid w:val="00433A5D"/>
    <w:rsid w:val="00436594"/>
    <w:rsid w:val="004370EE"/>
    <w:rsid w:val="004441F5"/>
    <w:rsid w:val="00447C75"/>
    <w:rsid w:val="00453ED4"/>
    <w:rsid w:val="00457B3D"/>
    <w:rsid w:val="00457DE5"/>
    <w:rsid w:val="00457E0E"/>
    <w:rsid w:val="00462DEF"/>
    <w:rsid w:val="00466F36"/>
    <w:rsid w:val="004725C5"/>
    <w:rsid w:val="00472743"/>
    <w:rsid w:val="00472A24"/>
    <w:rsid w:val="00474800"/>
    <w:rsid w:val="00474CAA"/>
    <w:rsid w:val="00484253"/>
    <w:rsid w:val="00484E35"/>
    <w:rsid w:val="004852B3"/>
    <w:rsid w:val="004855D4"/>
    <w:rsid w:val="004855DC"/>
    <w:rsid w:val="00485742"/>
    <w:rsid w:val="00485DC6"/>
    <w:rsid w:val="004864AF"/>
    <w:rsid w:val="004873D2"/>
    <w:rsid w:val="004874FB"/>
    <w:rsid w:val="00490CA4"/>
    <w:rsid w:val="00493446"/>
    <w:rsid w:val="004A0C0B"/>
    <w:rsid w:val="004A2776"/>
    <w:rsid w:val="004A35EA"/>
    <w:rsid w:val="004A4F2D"/>
    <w:rsid w:val="004A6BC5"/>
    <w:rsid w:val="004A6DBD"/>
    <w:rsid w:val="004B193F"/>
    <w:rsid w:val="004B30EF"/>
    <w:rsid w:val="004B341E"/>
    <w:rsid w:val="004B3BE6"/>
    <w:rsid w:val="004B52EE"/>
    <w:rsid w:val="004B6294"/>
    <w:rsid w:val="004B6768"/>
    <w:rsid w:val="004C3C52"/>
    <w:rsid w:val="004D052D"/>
    <w:rsid w:val="004D12C3"/>
    <w:rsid w:val="004D409F"/>
    <w:rsid w:val="004D439D"/>
    <w:rsid w:val="004D5164"/>
    <w:rsid w:val="004E03A4"/>
    <w:rsid w:val="004E1869"/>
    <w:rsid w:val="004E7E68"/>
    <w:rsid w:val="004F138A"/>
    <w:rsid w:val="004F1F32"/>
    <w:rsid w:val="004F5FF5"/>
    <w:rsid w:val="004F7F5B"/>
    <w:rsid w:val="005024ED"/>
    <w:rsid w:val="005051FE"/>
    <w:rsid w:val="00505AB2"/>
    <w:rsid w:val="00506215"/>
    <w:rsid w:val="00506476"/>
    <w:rsid w:val="00506E47"/>
    <w:rsid w:val="005101C1"/>
    <w:rsid w:val="00511441"/>
    <w:rsid w:val="005136F7"/>
    <w:rsid w:val="005159FE"/>
    <w:rsid w:val="005162E9"/>
    <w:rsid w:val="005206CC"/>
    <w:rsid w:val="00524082"/>
    <w:rsid w:val="0052693C"/>
    <w:rsid w:val="005317E0"/>
    <w:rsid w:val="005324E9"/>
    <w:rsid w:val="005333FF"/>
    <w:rsid w:val="0055488E"/>
    <w:rsid w:val="00555774"/>
    <w:rsid w:val="00556209"/>
    <w:rsid w:val="00556D5E"/>
    <w:rsid w:val="005635C8"/>
    <w:rsid w:val="00566F05"/>
    <w:rsid w:val="005718BC"/>
    <w:rsid w:val="005724C2"/>
    <w:rsid w:val="00572BEC"/>
    <w:rsid w:val="00572D34"/>
    <w:rsid w:val="00574A47"/>
    <w:rsid w:val="00574FB1"/>
    <w:rsid w:val="00574FB9"/>
    <w:rsid w:val="00581DE1"/>
    <w:rsid w:val="005862E4"/>
    <w:rsid w:val="00586AF3"/>
    <w:rsid w:val="0058794C"/>
    <w:rsid w:val="00592BB1"/>
    <w:rsid w:val="005961CE"/>
    <w:rsid w:val="00596E06"/>
    <w:rsid w:val="005A0982"/>
    <w:rsid w:val="005A20A1"/>
    <w:rsid w:val="005A35E1"/>
    <w:rsid w:val="005B08AE"/>
    <w:rsid w:val="005B1339"/>
    <w:rsid w:val="005B2F41"/>
    <w:rsid w:val="005B4317"/>
    <w:rsid w:val="005B4E1F"/>
    <w:rsid w:val="005B6F12"/>
    <w:rsid w:val="005C113B"/>
    <w:rsid w:val="005C17D4"/>
    <w:rsid w:val="005C1C66"/>
    <w:rsid w:val="005C2FCD"/>
    <w:rsid w:val="005C7050"/>
    <w:rsid w:val="005D2BFD"/>
    <w:rsid w:val="005D303A"/>
    <w:rsid w:val="005D3AA6"/>
    <w:rsid w:val="005D5142"/>
    <w:rsid w:val="005D5F26"/>
    <w:rsid w:val="005D5FB0"/>
    <w:rsid w:val="005D6CF5"/>
    <w:rsid w:val="005E0B11"/>
    <w:rsid w:val="005E10D9"/>
    <w:rsid w:val="005E4E26"/>
    <w:rsid w:val="005E5ECD"/>
    <w:rsid w:val="005E6534"/>
    <w:rsid w:val="005E737F"/>
    <w:rsid w:val="005F0883"/>
    <w:rsid w:val="005F384A"/>
    <w:rsid w:val="005F49DB"/>
    <w:rsid w:val="005F65D5"/>
    <w:rsid w:val="005F708F"/>
    <w:rsid w:val="005F7596"/>
    <w:rsid w:val="006001D1"/>
    <w:rsid w:val="00602E0B"/>
    <w:rsid w:val="00604136"/>
    <w:rsid w:val="00604EA4"/>
    <w:rsid w:val="00607C4A"/>
    <w:rsid w:val="00610C7F"/>
    <w:rsid w:val="00613D7E"/>
    <w:rsid w:val="0061476A"/>
    <w:rsid w:val="006148A9"/>
    <w:rsid w:val="006157E7"/>
    <w:rsid w:val="00620A17"/>
    <w:rsid w:val="006224E0"/>
    <w:rsid w:val="00624320"/>
    <w:rsid w:val="006250CD"/>
    <w:rsid w:val="006262DE"/>
    <w:rsid w:val="006321D0"/>
    <w:rsid w:val="00632F9D"/>
    <w:rsid w:val="00635F5E"/>
    <w:rsid w:val="0064327C"/>
    <w:rsid w:val="006460C4"/>
    <w:rsid w:val="00651B3E"/>
    <w:rsid w:val="006608D5"/>
    <w:rsid w:val="006660CE"/>
    <w:rsid w:val="0066633C"/>
    <w:rsid w:val="006673D3"/>
    <w:rsid w:val="0067646C"/>
    <w:rsid w:val="0068161C"/>
    <w:rsid w:val="00683D51"/>
    <w:rsid w:val="00684429"/>
    <w:rsid w:val="00684471"/>
    <w:rsid w:val="00693ACD"/>
    <w:rsid w:val="006967D1"/>
    <w:rsid w:val="006967EF"/>
    <w:rsid w:val="006A1A45"/>
    <w:rsid w:val="006A3176"/>
    <w:rsid w:val="006C0C0D"/>
    <w:rsid w:val="006C3922"/>
    <w:rsid w:val="006C5C64"/>
    <w:rsid w:val="006C600B"/>
    <w:rsid w:val="006C66C8"/>
    <w:rsid w:val="006D1D1D"/>
    <w:rsid w:val="006D2B81"/>
    <w:rsid w:val="006D2E3F"/>
    <w:rsid w:val="006E0B60"/>
    <w:rsid w:val="006E136D"/>
    <w:rsid w:val="006E15F9"/>
    <w:rsid w:val="006E4C56"/>
    <w:rsid w:val="006E5B8C"/>
    <w:rsid w:val="006E71D4"/>
    <w:rsid w:val="006F26E7"/>
    <w:rsid w:val="006F27B8"/>
    <w:rsid w:val="006F3D7D"/>
    <w:rsid w:val="00700AAC"/>
    <w:rsid w:val="007015DB"/>
    <w:rsid w:val="0070292C"/>
    <w:rsid w:val="00706CC0"/>
    <w:rsid w:val="00710A80"/>
    <w:rsid w:val="00711A8E"/>
    <w:rsid w:val="007166D0"/>
    <w:rsid w:val="00722967"/>
    <w:rsid w:val="00722C0A"/>
    <w:rsid w:val="00723022"/>
    <w:rsid w:val="00725A28"/>
    <w:rsid w:val="00726099"/>
    <w:rsid w:val="00727917"/>
    <w:rsid w:val="00730C04"/>
    <w:rsid w:val="007348C6"/>
    <w:rsid w:val="00734C56"/>
    <w:rsid w:val="0073713A"/>
    <w:rsid w:val="007405EA"/>
    <w:rsid w:val="00741D8A"/>
    <w:rsid w:val="00742CD8"/>
    <w:rsid w:val="00745E5F"/>
    <w:rsid w:val="007460EC"/>
    <w:rsid w:val="007467EE"/>
    <w:rsid w:val="007476DE"/>
    <w:rsid w:val="007504AA"/>
    <w:rsid w:val="00751D9D"/>
    <w:rsid w:val="007543FA"/>
    <w:rsid w:val="00757BE9"/>
    <w:rsid w:val="007626AB"/>
    <w:rsid w:val="00763F9D"/>
    <w:rsid w:val="007647A9"/>
    <w:rsid w:val="007670E9"/>
    <w:rsid w:val="00767F5C"/>
    <w:rsid w:val="00772511"/>
    <w:rsid w:val="00775FFF"/>
    <w:rsid w:val="007802C7"/>
    <w:rsid w:val="00782F53"/>
    <w:rsid w:val="007834C0"/>
    <w:rsid w:val="00785CEA"/>
    <w:rsid w:val="00787EBB"/>
    <w:rsid w:val="007945BC"/>
    <w:rsid w:val="007A40CF"/>
    <w:rsid w:val="007A4224"/>
    <w:rsid w:val="007A7842"/>
    <w:rsid w:val="007B0FD4"/>
    <w:rsid w:val="007B1369"/>
    <w:rsid w:val="007B4E71"/>
    <w:rsid w:val="007B683B"/>
    <w:rsid w:val="007B763A"/>
    <w:rsid w:val="007B7D35"/>
    <w:rsid w:val="007B7FA2"/>
    <w:rsid w:val="007C10D0"/>
    <w:rsid w:val="007D372C"/>
    <w:rsid w:val="007D3A01"/>
    <w:rsid w:val="007D5042"/>
    <w:rsid w:val="007E2233"/>
    <w:rsid w:val="007E32A7"/>
    <w:rsid w:val="007E542D"/>
    <w:rsid w:val="007F2411"/>
    <w:rsid w:val="007F29E4"/>
    <w:rsid w:val="007F4940"/>
    <w:rsid w:val="007F5DA3"/>
    <w:rsid w:val="00801DCA"/>
    <w:rsid w:val="008027CF"/>
    <w:rsid w:val="00803EFF"/>
    <w:rsid w:val="008050E5"/>
    <w:rsid w:val="00805475"/>
    <w:rsid w:val="00805AED"/>
    <w:rsid w:val="00810C26"/>
    <w:rsid w:val="00812019"/>
    <w:rsid w:val="00813B86"/>
    <w:rsid w:val="00814240"/>
    <w:rsid w:val="0082246D"/>
    <w:rsid w:val="00826B72"/>
    <w:rsid w:val="00827ACC"/>
    <w:rsid w:val="008333BE"/>
    <w:rsid w:val="0083532A"/>
    <w:rsid w:val="00842429"/>
    <w:rsid w:val="00844945"/>
    <w:rsid w:val="00847486"/>
    <w:rsid w:val="00853593"/>
    <w:rsid w:val="00854F23"/>
    <w:rsid w:val="00855C67"/>
    <w:rsid w:val="008666ED"/>
    <w:rsid w:val="00867779"/>
    <w:rsid w:val="00884907"/>
    <w:rsid w:val="00886BFE"/>
    <w:rsid w:val="00897938"/>
    <w:rsid w:val="008A1CAE"/>
    <w:rsid w:val="008A2ACC"/>
    <w:rsid w:val="008A3556"/>
    <w:rsid w:val="008A5A54"/>
    <w:rsid w:val="008B02C3"/>
    <w:rsid w:val="008B3FBA"/>
    <w:rsid w:val="008B75E4"/>
    <w:rsid w:val="008C189D"/>
    <w:rsid w:val="008C18C5"/>
    <w:rsid w:val="008C3947"/>
    <w:rsid w:val="008C4248"/>
    <w:rsid w:val="008C4530"/>
    <w:rsid w:val="008C65F2"/>
    <w:rsid w:val="008C779F"/>
    <w:rsid w:val="008C7A93"/>
    <w:rsid w:val="008D2998"/>
    <w:rsid w:val="008D3285"/>
    <w:rsid w:val="008D34F5"/>
    <w:rsid w:val="008D495B"/>
    <w:rsid w:val="008E174D"/>
    <w:rsid w:val="008E538C"/>
    <w:rsid w:val="008E6DF4"/>
    <w:rsid w:val="008E7782"/>
    <w:rsid w:val="008F3B11"/>
    <w:rsid w:val="008F4047"/>
    <w:rsid w:val="008F40E2"/>
    <w:rsid w:val="008F69E8"/>
    <w:rsid w:val="008F6C44"/>
    <w:rsid w:val="008F72A3"/>
    <w:rsid w:val="008F7966"/>
    <w:rsid w:val="009014A0"/>
    <w:rsid w:val="00917184"/>
    <w:rsid w:val="00923A06"/>
    <w:rsid w:val="00923D9B"/>
    <w:rsid w:val="00924B21"/>
    <w:rsid w:val="00924B61"/>
    <w:rsid w:val="009261F5"/>
    <w:rsid w:val="009270D4"/>
    <w:rsid w:val="00931DDD"/>
    <w:rsid w:val="00934A26"/>
    <w:rsid w:val="00936845"/>
    <w:rsid w:val="009415A5"/>
    <w:rsid w:val="0094355E"/>
    <w:rsid w:val="00947817"/>
    <w:rsid w:val="00953675"/>
    <w:rsid w:val="00954460"/>
    <w:rsid w:val="00955872"/>
    <w:rsid w:val="00955E14"/>
    <w:rsid w:val="009639BF"/>
    <w:rsid w:val="00963A0B"/>
    <w:rsid w:val="00965BD8"/>
    <w:rsid w:val="00965F30"/>
    <w:rsid w:val="00966897"/>
    <w:rsid w:val="00973EA4"/>
    <w:rsid w:val="0097481B"/>
    <w:rsid w:val="009804CF"/>
    <w:rsid w:val="00984BCE"/>
    <w:rsid w:val="009930FA"/>
    <w:rsid w:val="00993FD0"/>
    <w:rsid w:val="009A1ADE"/>
    <w:rsid w:val="009A4602"/>
    <w:rsid w:val="009A6EFF"/>
    <w:rsid w:val="009B0273"/>
    <w:rsid w:val="009B1F2A"/>
    <w:rsid w:val="009B375C"/>
    <w:rsid w:val="009B5056"/>
    <w:rsid w:val="009B55EC"/>
    <w:rsid w:val="009B5655"/>
    <w:rsid w:val="009B6D06"/>
    <w:rsid w:val="009C4609"/>
    <w:rsid w:val="009C5995"/>
    <w:rsid w:val="009C769A"/>
    <w:rsid w:val="009C7D1F"/>
    <w:rsid w:val="009C7F88"/>
    <w:rsid w:val="009D0FFF"/>
    <w:rsid w:val="009D1263"/>
    <w:rsid w:val="009D2F45"/>
    <w:rsid w:val="009D6FE1"/>
    <w:rsid w:val="009E5943"/>
    <w:rsid w:val="009F15B3"/>
    <w:rsid w:val="009F1B79"/>
    <w:rsid w:val="009F6BC9"/>
    <w:rsid w:val="009F7478"/>
    <w:rsid w:val="009F7541"/>
    <w:rsid w:val="00A00373"/>
    <w:rsid w:val="00A034E6"/>
    <w:rsid w:val="00A0410A"/>
    <w:rsid w:val="00A10F39"/>
    <w:rsid w:val="00A14024"/>
    <w:rsid w:val="00A145A3"/>
    <w:rsid w:val="00A21607"/>
    <w:rsid w:val="00A25FD7"/>
    <w:rsid w:val="00A27422"/>
    <w:rsid w:val="00A3270F"/>
    <w:rsid w:val="00A3429B"/>
    <w:rsid w:val="00A36489"/>
    <w:rsid w:val="00A40C2A"/>
    <w:rsid w:val="00A42678"/>
    <w:rsid w:val="00A42B35"/>
    <w:rsid w:val="00A5213B"/>
    <w:rsid w:val="00A52FF1"/>
    <w:rsid w:val="00A53F2F"/>
    <w:rsid w:val="00A543E0"/>
    <w:rsid w:val="00A61CBC"/>
    <w:rsid w:val="00A6231F"/>
    <w:rsid w:val="00A64135"/>
    <w:rsid w:val="00A642FC"/>
    <w:rsid w:val="00A645B6"/>
    <w:rsid w:val="00A71974"/>
    <w:rsid w:val="00A72C11"/>
    <w:rsid w:val="00A74ECE"/>
    <w:rsid w:val="00A80E7F"/>
    <w:rsid w:val="00A818B1"/>
    <w:rsid w:val="00A84CF8"/>
    <w:rsid w:val="00A850D8"/>
    <w:rsid w:val="00A85B35"/>
    <w:rsid w:val="00A920A5"/>
    <w:rsid w:val="00A92D4F"/>
    <w:rsid w:val="00AA3F34"/>
    <w:rsid w:val="00AA501A"/>
    <w:rsid w:val="00AA744C"/>
    <w:rsid w:val="00AB02F8"/>
    <w:rsid w:val="00AB0802"/>
    <w:rsid w:val="00AB09C4"/>
    <w:rsid w:val="00AB2BA7"/>
    <w:rsid w:val="00AB44D2"/>
    <w:rsid w:val="00AB6220"/>
    <w:rsid w:val="00AB79CC"/>
    <w:rsid w:val="00AC3844"/>
    <w:rsid w:val="00AC6736"/>
    <w:rsid w:val="00AD08AB"/>
    <w:rsid w:val="00AD2668"/>
    <w:rsid w:val="00AD2BC9"/>
    <w:rsid w:val="00AD543B"/>
    <w:rsid w:val="00AE28E2"/>
    <w:rsid w:val="00AE4106"/>
    <w:rsid w:val="00AE495F"/>
    <w:rsid w:val="00AF0040"/>
    <w:rsid w:val="00AF00F6"/>
    <w:rsid w:val="00AF2B9E"/>
    <w:rsid w:val="00AF7DFB"/>
    <w:rsid w:val="00B011E8"/>
    <w:rsid w:val="00B01B54"/>
    <w:rsid w:val="00B02C6B"/>
    <w:rsid w:val="00B07A68"/>
    <w:rsid w:val="00B10268"/>
    <w:rsid w:val="00B104D6"/>
    <w:rsid w:val="00B15303"/>
    <w:rsid w:val="00B16A17"/>
    <w:rsid w:val="00B177BE"/>
    <w:rsid w:val="00B20D3B"/>
    <w:rsid w:val="00B22D1F"/>
    <w:rsid w:val="00B27BA5"/>
    <w:rsid w:val="00B31025"/>
    <w:rsid w:val="00B311F6"/>
    <w:rsid w:val="00B3541B"/>
    <w:rsid w:val="00B35DEB"/>
    <w:rsid w:val="00B36217"/>
    <w:rsid w:val="00B40112"/>
    <w:rsid w:val="00B40773"/>
    <w:rsid w:val="00B42F08"/>
    <w:rsid w:val="00B431C5"/>
    <w:rsid w:val="00B46430"/>
    <w:rsid w:val="00B46EDC"/>
    <w:rsid w:val="00B47824"/>
    <w:rsid w:val="00B47902"/>
    <w:rsid w:val="00B5283C"/>
    <w:rsid w:val="00B53FAC"/>
    <w:rsid w:val="00B55545"/>
    <w:rsid w:val="00B558B2"/>
    <w:rsid w:val="00B566FE"/>
    <w:rsid w:val="00B56C9A"/>
    <w:rsid w:val="00B570CE"/>
    <w:rsid w:val="00B6039F"/>
    <w:rsid w:val="00B61A24"/>
    <w:rsid w:val="00B64C31"/>
    <w:rsid w:val="00B72782"/>
    <w:rsid w:val="00B7305D"/>
    <w:rsid w:val="00B77D38"/>
    <w:rsid w:val="00B82418"/>
    <w:rsid w:val="00B84979"/>
    <w:rsid w:val="00B860C2"/>
    <w:rsid w:val="00B86DFB"/>
    <w:rsid w:val="00B8781F"/>
    <w:rsid w:val="00B878AD"/>
    <w:rsid w:val="00B9068B"/>
    <w:rsid w:val="00B9151B"/>
    <w:rsid w:val="00B95CCF"/>
    <w:rsid w:val="00B95E63"/>
    <w:rsid w:val="00B96906"/>
    <w:rsid w:val="00BA001F"/>
    <w:rsid w:val="00BA06D4"/>
    <w:rsid w:val="00BA1221"/>
    <w:rsid w:val="00BA3EBC"/>
    <w:rsid w:val="00BA4590"/>
    <w:rsid w:val="00BA51AC"/>
    <w:rsid w:val="00BA611F"/>
    <w:rsid w:val="00BA64A8"/>
    <w:rsid w:val="00BA734E"/>
    <w:rsid w:val="00BB0B37"/>
    <w:rsid w:val="00BB37D4"/>
    <w:rsid w:val="00BB67FB"/>
    <w:rsid w:val="00BB7A97"/>
    <w:rsid w:val="00BC1163"/>
    <w:rsid w:val="00BC76C7"/>
    <w:rsid w:val="00BC79E6"/>
    <w:rsid w:val="00BD2692"/>
    <w:rsid w:val="00BD506F"/>
    <w:rsid w:val="00BD5D8A"/>
    <w:rsid w:val="00BD766C"/>
    <w:rsid w:val="00BE0683"/>
    <w:rsid w:val="00BE3A59"/>
    <w:rsid w:val="00BE41A1"/>
    <w:rsid w:val="00BE6533"/>
    <w:rsid w:val="00BE7B63"/>
    <w:rsid w:val="00BF01D0"/>
    <w:rsid w:val="00BF0284"/>
    <w:rsid w:val="00BF1556"/>
    <w:rsid w:val="00BF462A"/>
    <w:rsid w:val="00BF5694"/>
    <w:rsid w:val="00BF5903"/>
    <w:rsid w:val="00BF661B"/>
    <w:rsid w:val="00BF7824"/>
    <w:rsid w:val="00C016C9"/>
    <w:rsid w:val="00C01BEF"/>
    <w:rsid w:val="00C01C5D"/>
    <w:rsid w:val="00C10008"/>
    <w:rsid w:val="00C1095B"/>
    <w:rsid w:val="00C13815"/>
    <w:rsid w:val="00C14168"/>
    <w:rsid w:val="00C17AC5"/>
    <w:rsid w:val="00C2155E"/>
    <w:rsid w:val="00C22AB1"/>
    <w:rsid w:val="00C231B8"/>
    <w:rsid w:val="00C31047"/>
    <w:rsid w:val="00C32054"/>
    <w:rsid w:val="00C33056"/>
    <w:rsid w:val="00C3313C"/>
    <w:rsid w:val="00C3325E"/>
    <w:rsid w:val="00C332F6"/>
    <w:rsid w:val="00C33B4D"/>
    <w:rsid w:val="00C367AD"/>
    <w:rsid w:val="00C37B7F"/>
    <w:rsid w:val="00C40567"/>
    <w:rsid w:val="00C429F0"/>
    <w:rsid w:val="00C459F9"/>
    <w:rsid w:val="00C460D1"/>
    <w:rsid w:val="00C50842"/>
    <w:rsid w:val="00C52F6A"/>
    <w:rsid w:val="00C53854"/>
    <w:rsid w:val="00C54A00"/>
    <w:rsid w:val="00C55827"/>
    <w:rsid w:val="00C561CF"/>
    <w:rsid w:val="00C57D72"/>
    <w:rsid w:val="00C601BE"/>
    <w:rsid w:val="00C6103F"/>
    <w:rsid w:val="00C61988"/>
    <w:rsid w:val="00C62443"/>
    <w:rsid w:val="00C67F7D"/>
    <w:rsid w:val="00C71A23"/>
    <w:rsid w:val="00C7201B"/>
    <w:rsid w:val="00C72BEC"/>
    <w:rsid w:val="00C7385B"/>
    <w:rsid w:val="00C74080"/>
    <w:rsid w:val="00C746C3"/>
    <w:rsid w:val="00C755B5"/>
    <w:rsid w:val="00C75956"/>
    <w:rsid w:val="00C81798"/>
    <w:rsid w:val="00C8337B"/>
    <w:rsid w:val="00C849BC"/>
    <w:rsid w:val="00C861D7"/>
    <w:rsid w:val="00C90BF6"/>
    <w:rsid w:val="00C91022"/>
    <w:rsid w:val="00C928D2"/>
    <w:rsid w:val="00C95C4D"/>
    <w:rsid w:val="00C9797E"/>
    <w:rsid w:val="00CA24C4"/>
    <w:rsid w:val="00CA40D1"/>
    <w:rsid w:val="00CA77E0"/>
    <w:rsid w:val="00CB1D71"/>
    <w:rsid w:val="00CB2D5E"/>
    <w:rsid w:val="00CB4E5F"/>
    <w:rsid w:val="00CC1404"/>
    <w:rsid w:val="00CC307E"/>
    <w:rsid w:val="00CC3614"/>
    <w:rsid w:val="00CC51B5"/>
    <w:rsid w:val="00CD0830"/>
    <w:rsid w:val="00CD1327"/>
    <w:rsid w:val="00CD3010"/>
    <w:rsid w:val="00CD4FE1"/>
    <w:rsid w:val="00CE1654"/>
    <w:rsid w:val="00CE39C6"/>
    <w:rsid w:val="00CE7A0C"/>
    <w:rsid w:val="00CF0207"/>
    <w:rsid w:val="00CF14BE"/>
    <w:rsid w:val="00CF1D67"/>
    <w:rsid w:val="00CF2FE2"/>
    <w:rsid w:val="00CF34C5"/>
    <w:rsid w:val="00CF6421"/>
    <w:rsid w:val="00CF7E87"/>
    <w:rsid w:val="00D002FC"/>
    <w:rsid w:val="00D00998"/>
    <w:rsid w:val="00D01E87"/>
    <w:rsid w:val="00D07BA4"/>
    <w:rsid w:val="00D13020"/>
    <w:rsid w:val="00D137DA"/>
    <w:rsid w:val="00D14AE8"/>
    <w:rsid w:val="00D17C97"/>
    <w:rsid w:val="00D21A9B"/>
    <w:rsid w:val="00D23BF3"/>
    <w:rsid w:val="00D240B8"/>
    <w:rsid w:val="00D25646"/>
    <w:rsid w:val="00D26155"/>
    <w:rsid w:val="00D277AB"/>
    <w:rsid w:val="00D3011B"/>
    <w:rsid w:val="00D3051E"/>
    <w:rsid w:val="00D32423"/>
    <w:rsid w:val="00D33868"/>
    <w:rsid w:val="00D34088"/>
    <w:rsid w:val="00D34275"/>
    <w:rsid w:val="00D357EC"/>
    <w:rsid w:val="00D4048D"/>
    <w:rsid w:val="00D41A7A"/>
    <w:rsid w:val="00D443D9"/>
    <w:rsid w:val="00D5106D"/>
    <w:rsid w:val="00D53170"/>
    <w:rsid w:val="00D56519"/>
    <w:rsid w:val="00D570A0"/>
    <w:rsid w:val="00D579FB"/>
    <w:rsid w:val="00D60CBB"/>
    <w:rsid w:val="00D6334F"/>
    <w:rsid w:val="00D65840"/>
    <w:rsid w:val="00D6632C"/>
    <w:rsid w:val="00D80C24"/>
    <w:rsid w:val="00D80E78"/>
    <w:rsid w:val="00D900F0"/>
    <w:rsid w:val="00D925CD"/>
    <w:rsid w:val="00D9721D"/>
    <w:rsid w:val="00D97AAB"/>
    <w:rsid w:val="00DA0D08"/>
    <w:rsid w:val="00DA103A"/>
    <w:rsid w:val="00DA2F3E"/>
    <w:rsid w:val="00DA3DAB"/>
    <w:rsid w:val="00DA3EEF"/>
    <w:rsid w:val="00DA5FD2"/>
    <w:rsid w:val="00DA6478"/>
    <w:rsid w:val="00DA728D"/>
    <w:rsid w:val="00DA7559"/>
    <w:rsid w:val="00DB062A"/>
    <w:rsid w:val="00DB190E"/>
    <w:rsid w:val="00DB19ED"/>
    <w:rsid w:val="00DB2D3B"/>
    <w:rsid w:val="00DB311C"/>
    <w:rsid w:val="00DB5A11"/>
    <w:rsid w:val="00DB70AC"/>
    <w:rsid w:val="00DC0A53"/>
    <w:rsid w:val="00DC2633"/>
    <w:rsid w:val="00DD3619"/>
    <w:rsid w:val="00DD5C86"/>
    <w:rsid w:val="00DD768C"/>
    <w:rsid w:val="00DE0312"/>
    <w:rsid w:val="00DE06C5"/>
    <w:rsid w:val="00DE1AF9"/>
    <w:rsid w:val="00DE27D4"/>
    <w:rsid w:val="00DE5CCB"/>
    <w:rsid w:val="00DE69E6"/>
    <w:rsid w:val="00DF0979"/>
    <w:rsid w:val="00DF34FD"/>
    <w:rsid w:val="00DF36DE"/>
    <w:rsid w:val="00DF449B"/>
    <w:rsid w:val="00DF6DCA"/>
    <w:rsid w:val="00E0049C"/>
    <w:rsid w:val="00E0139A"/>
    <w:rsid w:val="00E0405C"/>
    <w:rsid w:val="00E10403"/>
    <w:rsid w:val="00E127D8"/>
    <w:rsid w:val="00E132E0"/>
    <w:rsid w:val="00E13413"/>
    <w:rsid w:val="00E14729"/>
    <w:rsid w:val="00E14E29"/>
    <w:rsid w:val="00E176AE"/>
    <w:rsid w:val="00E20A86"/>
    <w:rsid w:val="00E21336"/>
    <w:rsid w:val="00E256D4"/>
    <w:rsid w:val="00E2713A"/>
    <w:rsid w:val="00E332B3"/>
    <w:rsid w:val="00E34B25"/>
    <w:rsid w:val="00E36704"/>
    <w:rsid w:val="00E373B5"/>
    <w:rsid w:val="00E45BCD"/>
    <w:rsid w:val="00E5059D"/>
    <w:rsid w:val="00E5069C"/>
    <w:rsid w:val="00E52436"/>
    <w:rsid w:val="00E52F14"/>
    <w:rsid w:val="00E557C7"/>
    <w:rsid w:val="00E55EEC"/>
    <w:rsid w:val="00E57EDD"/>
    <w:rsid w:val="00E603EB"/>
    <w:rsid w:val="00E6360C"/>
    <w:rsid w:val="00E67592"/>
    <w:rsid w:val="00E720DB"/>
    <w:rsid w:val="00E8237D"/>
    <w:rsid w:val="00E848CE"/>
    <w:rsid w:val="00E8599D"/>
    <w:rsid w:val="00E908B7"/>
    <w:rsid w:val="00E942AE"/>
    <w:rsid w:val="00E94404"/>
    <w:rsid w:val="00E94D32"/>
    <w:rsid w:val="00EA0491"/>
    <w:rsid w:val="00EA1931"/>
    <w:rsid w:val="00EA4DFF"/>
    <w:rsid w:val="00EA5329"/>
    <w:rsid w:val="00EB1054"/>
    <w:rsid w:val="00EB12B8"/>
    <w:rsid w:val="00EB2797"/>
    <w:rsid w:val="00EB4DD8"/>
    <w:rsid w:val="00EB5972"/>
    <w:rsid w:val="00EC0D3E"/>
    <w:rsid w:val="00EC1A53"/>
    <w:rsid w:val="00EC53B9"/>
    <w:rsid w:val="00EC6AC0"/>
    <w:rsid w:val="00EC6EC8"/>
    <w:rsid w:val="00ED11EE"/>
    <w:rsid w:val="00ED250C"/>
    <w:rsid w:val="00ED3253"/>
    <w:rsid w:val="00ED466D"/>
    <w:rsid w:val="00ED575D"/>
    <w:rsid w:val="00ED7592"/>
    <w:rsid w:val="00ED7842"/>
    <w:rsid w:val="00EE161D"/>
    <w:rsid w:val="00EE2051"/>
    <w:rsid w:val="00EE22DF"/>
    <w:rsid w:val="00EE79BA"/>
    <w:rsid w:val="00EF39B9"/>
    <w:rsid w:val="00EF5579"/>
    <w:rsid w:val="00F0138C"/>
    <w:rsid w:val="00F05ED7"/>
    <w:rsid w:val="00F113F6"/>
    <w:rsid w:val="00F1395C"/>
    <w:rsid w:val="00F1447D"/>
    <w:rsid w:val="00F179DB"/>
    <w:rsid w:val="00F20477"/>
    <w:rsid w:val="00F20511"/>
    <w:rsid w:val="00F21011"/>
    <w:rsid w:val="00F214D3"/>
    <w:rsid w:val="00F21791"/>
    <w:rsid w:val="00F22ACD"/>
    <w:rsid w:val="00F2525D"/>
    <w:rsid w:val="00F26048"/>
    <w:rsid w:val="00F270E7"/>
    <w:rsid w:val="00F27A01"/>
    <w:rsid w:val="00F34851"/>
    <w:rsid w:val="00F34D95"/>
    <w:rsid w:val="00F35585"/>
    <w:rsid w:val="00F425C1"/>
    <w:rsid w:val="00F46380"/>
    <w:rsid w:val="00F47620"/>
    <w:rsid w:val="00F50B16"/>
    <w:rsid w:val="00F5671E"/>
    <w:rsid w:val="00F63207"/>
    <w:rsid w:val="00F6595A"/>
    <w:rsid w:val="00F67189"/>
    <w:rsid w:val="00F704BA"/>
    <w:rsid w:val="00F705BC"/>
    <w:rsid w:val="00F732D0"/>
    <w:rsid w:val="00F73715"/>
    <w:rsid w:val="00F7746F"/>
    <w:rsid w:val="00F80A0F"/>
    <w:rsid w:val="00F828EC"/>
    <w:rsid w:val="00F845DB"/>
    <w:rsid w:val="00F84725"/>
    <w:rsid w:val="00F8477D"/>
    <w:rsid w:val="00F85670"/>
    <w:rsid w:val="00F90615"/>
    <w:rsid w:val="00F9449F"/>
    <w:rsid w:val="00F94D23"/>
    <w:rsid w:val="00F95308"/>
    <w:rsid w:val="00FA1A04"/>
    <w:rsid w:val="00FA3A8F"/>
    <w:rsid w:val="00FA4290"/>
    <w:rsid w:val="00FA467B"/>
    <w:rsid w:val="00FA581A"/>
    <w:rsid w:val="00FB15EB"/>
    <w:rsid w:val="00FB630A"/>
    <w:rsid w:val="00FB7550"/>
    <w:rsid w:val="00FC44A7"/>
    <w:rsid w:val="00FC6125"/>
    <w:rsid w:val="00FD4342"/>
    <w:rsid w:val="00FD5E97"/>
    <w:rsid w:val="00FE0B84"/>
    <w:rsid w:val="00FE0D3C"/>
    <w:rsid w:val="00FE16E8"/>
    <w:rsid w:val="00FE2374"/>
    <w:rsid w:val="00FE2D52"/>
    <w:rsid w:val="00FF0D12"/>
    <w:rsid w:val="00FF4C34"/>
    <w:rsid w:val="00FF61BB"/>
    <w:rsid w:val="00FF6BE4"/>
    <w:rsid w:val="00FF7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1B"/>
    <w:rPr>
      <w:sz w:val="24"/>
      <w:szCs w:val="24"/>
    </w:rPr>
  </w:style>
  <w:style w:type="paragraph" w:styleId="1">
    <w:name w:val="heading 1"/>
    <w:basedOn w:val="a"/>
    <w:next w:val="a"/>
    <w:qFormat/>
    <w:rsid w:val="00183A1B"/>
    <w:pPr>
      <w:keepNext/>
      <w:outlineLvl w:val="0"/>
    </w:pPr>
    <w:rPr>
      <w:b/>
      <w:sz w:val="22"/>
    </w:rPr>
  </w:style>
  <w:style w:type="paragraph" w:styleId="5">
    <w:name w:val="heading 5"/>
    <w:basedOn w:val="a"/>
    <w:next w:val="a"/>
    <w:link w:val="50"/>
    <w:qFormat/>
    <w:rsid w:val="00183A1B"/>
    <w:pPr>
      <w:keepNext/>
      <w:ind w:firstLine="993"/>
      <w:jc w:val="center"/>
      <w:outlineLvl w:val="4"/>
    </w:pPr>
    <w:rPr>
      <w:b/>
      <w:sz w:val="28"/>
      <w:szCs w:val="20"/>
    </w:rPr>
  </w:style>
  <w:style w:type="paragraph" w:styleId="8">
    <w:name w:val="heading 8"/>
    <w:basedOn w:val="a"/>
    <w:next w:val="a"/>
    <w:qFormat/>
    <w:rsid w:val="00183A1B"/>
    <w:pPr>
      <w:keepNext/>
      <w:jc w:val="center"/>
      <w:outlineLvl w:val="7"/>
    </w:pPr>
    <w:rPr>
      <w:b/>
      <w:color w:val="0000FF"/>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71974"/>
    <w:rPr>
      <w:rFonts w:ascii="Tahoma" w:hAnsi="Tahoma" w:cs="Tahoma"/>
      <w:sz w:val="16"/>
      <w:szCs w:val="16"/>
    </w:rPr>
  </w:style>
  <w:style w:type="paragraph" w:customStyle="1" w:styleId="10">
    <w:name w:val="Название1"/>
    <w:basedOn w:val="a"/>
    <w:qFormat/>
    <w:rsid w:val="00183A1B"/>
    <w:pPr>
      <w:jc w:val="center"/>
    </w:pPr>
    <w:rPr>
      <w:sz w:val="28"/>
      <w:szCs w:val="20"/>
    </w:rPr>
  </w:style>
  <w:style w:type="paragraph" w:styleId="a4">
    <w:name w:val="footer"/>
    <w:basedOn w:val="a"/>
    <w:link w:val="a5"/>
    <w:uiPriority w:val="99"/>
    <w:rsid w:val="00183A1B"/>
    <w:pPr>
      <w:tabs>
        <w:tab w:val="center" w:pos="4677"/>
        <w:tab w:val="right" w:pos="9355"/>
      </w:tabs>
    </w:pPr>
  </w:style>
  <w:style w:type="character" w:styleId="a6">
    <w:name w:val="page number"/>
    <w:basedOn w:val="a0"/>
    <w:rsid w:val="00183A1B"/>
  </w:style>
  <w:style w:type="paragraph" w:customStyle="1" w:styleId="ConsNonformat">
    <w:name w:val="ConsNonformat"/>
    <w:rsid w:val="00B566FE"/>
    <w:pPr>
      <w:widowControl w:val="0"/>
      <w:autoSpaceDE w:val="0"/>
      <w:autoSpaceDN w:val="0"/>
      <w:adjustRightInd w:val="0"/>
    </w:pPr>
    <w:rPr>
      <w:rFonts w:ascii="Courier New" w:hAnsi="Courier New" w:cs="Courier New"/>
    </w:rPr>
  </w:style>
  <w:style w:type="character" w:customStyle="1" w:styleId="fe-comment-title">
    <w:name w:val="fe-comment-title"/>
    <w:basedOn w:val="a0"/>
    <w:rsid w:val="00B566FE"/>
  </w:style>
  <w:style w:type="paragraph" w:styleId="a7">
    <w:name w:val="header"/>
    <w:basedOn w:val="a"/>
    <w:link w:val="a8"/>
    <w:uiPriority w:val="99"/>
    <w:rsid w:val="00787EBB"/>
    <w:pPr>
      <w:tabs>
        <w:tab w:val="center" w:pos="4677"/>
        <w:tab w:val="right" w:pos="9355"/>
      </w:tabs>
    </w:pPr>
  </w:style>
  <w:style w:type="character" w:customStyle="1" w:styleId="a8">
    <w:name w:val="Верхний колонтитул Знак"/>
    <w:link w:val="a7"/>
    <w:uiPriority w:val="99"/>
    <w:rsid w:val="00787EBB"/>
    <w:rPr>
      <w:sz w:val="24"/>
      <w:szCs w:val="24"/>
    </w:rPr>
  </w:style>
  <w:style w:type="paragraph" w:customStyle="1" w:styleId="ConsPlusTitle">
    <w:name w:val="ConsPlusTitle"/>
    <w:rsid w:val="00436594"/>
    <w:pPr>
      <w:widowControl w:val="0"/>
      <w:autoSpaceDE w:val="0"/>
      <w:autoSpaceDN w:val="0"/>
      <w:adjustRightInd w:val="0"/>
    </w:pPr>
    <w:rPr>
      <w:rFonts w:ascii="Arial" w:hAnsi="Arial" w:cs="Arial"/>
      <w:b/>
      <w:bCs/>
    </w:rPr>
  </w:style>
  <w:style w:type="paragraph" w:styleId="a9">
    <w:name w:val="Plain Text"/>
    <w:basedOn w:val="a"/>
    <w:link w:val="aa"/>
    <w:rsid w:val="00030F6B"/>
    <w:rPr>
      <w:rFonts w:ascii="Courier New" w:hAnsi="Courier New"/>
      <w:sz w:val="20"/>
      <w:szCs w:val="20"/>
    </w:rPr>
  </w:style>
  <w:style w:type="character" w:customStyle="1" w:styleId="aa">
    <w:name w:val="Текст Знак"/>
    <w:link w:val="a9"/>
    <w:rsid w:val="00030F6B"/>
    <w:rPr>
      <w:rFonts w:ascii="Courier New" w:hAnsi="Courier New"/>
    </w:rPr>
  </w:style>
  <w:style w:type="paragraph" w:styleId="ab">
    <w:name w:val="Body Text"/>
    <w:basedOn w:val="a"/>
    <w:link w:val="ac"/>
    <w:uiPriority w:val="99"/>
    <w:unhideWhenUsed/>
    <w:rsid w:val="00030F6B"/>
    <w:pPr>
      <w:spacing w:after="120"/>
    </w:pPr>
    <w:rPr>
      <w:sz w:val="28"/>
      <w:szCs w:val="20"/>
    </w:rPr>
  </w:style>
  <w:style w:type="character" w:customStyle="1" w:styleId="ac">
    <w:name w:val="Основной текст Знак"/>
    <w:link w:val="ab"/>
    <w:uiPriority w:val="99"/>
    <w:rsid w:val="00030F6B"/>
    <w:rPr>
      <w:sz w:val="28"/>
    </w:rPr>
  </w:style>
  <w:style w:type="paragraph" w:customStyle="1" w:styleId="2">
    <w:name w:val="Стиль2"/>
    <w:basedOn w:val="a"/>
    <w:rsid w:val="001A3C14"/>
    <w:pPr>
      <w:ind w:firstLine="709"/>
      <w:jc w:val="both"/>
    </w:pPr>
    <w:rPr>
      <w:color w:val="000000"/>
      <w:sz w:val="28"/>
      <w:szCs w:val="28"/>
    </w:rPr>
  </w:style>
  <w:style w:type="paragraph" w:styleId="ad">
    <w:name w:val="Normal (Web)"/>
    <w:aliases w:val="Обычный (Web)"/>
    <w:basedOn w:val="a"/>
    <w:unhideWhenUsed/>
    <w:qFormat/>
    <w:rsid w:val="00751D9D"/>
    <w:pPr>
      <w:spacing w:before="100" w:beforeAutospacing="1" w:after="100" w:afterAutospacing="1"/>
    </w:pPr>
  </w:style>
  <w:style w:type="paragraph" w:styleId="ae">
    <w:name w:val="List Paragraph"/>
    <w:basedOn w:val="a"/>
    <w:uiPriority w:val="34"/>
    <w:qFormat/>
    <w:rsid w:val="00751D9D"/>
    <w:pPr>
      <w:ind w:left="720"/>
      <w:contextualSpacing/>
    </w:pPr>
  </w:style>
  <w:style w:type="paragraph" w:customStyle="1" w:styleId="ConsPlusNonformat">
    <w:name w:val="ConsPlusNonformat"/>
    <w:uiPriority w:val="99"/>
    <w:rsid w:val="00B96906"/>
    <w:pPr>
      <w:widowControl w:val="0"/>
      <w:autoSpaceDE w:val="0"/>
      <w:autoSpaceDN w:val="0"/>
      <w:adjustRightInd w:val="0"/>
    </w:pPr>
    <w:rPr>
      <w:rFonts w:ascii="Courier New" w:hAnsi="Courier New" w:cs="Courier New"/>
    </w:rPr>
  </w:style>
  <w:style w:type="paragraph" w:customStyle="1" w:styleId="20">
    <w:name w:val="Название2"/>
    <w:basedOn w:val="a"/>
    <w:qFormat/>
    <w:rsid w:val="00751D9D"/>
    <w:pPr>
      <w:jc w:val="center"/>
    </w:pPr>
    <w:rPr>
      <w:sz w:val="28"/>
      <w:szCs w:val="20"/>
    </w:rPr>
  </w:style>
  <w:style w:type="character" w:customStyle="1" w:styleId="a5">
    <w:name w:val="Нижний колонтитул Знак"/>
    <w:basedOn w:val="a0"/>
    <w:link w:val="a4"/>
    <w:uiPriority w:val="99"/>
    <w:rsid w:val="00751D9D"/>
    <w:rPr>
      <w:sz w:val="24"/>
      <w:szCs w:val="24"/>
    </w:rPr>
  </w:style>
  <w:style w:type="table" w:styleId="af">
    <w:name w:val="Table Grid"/>
    <w:aliases w:val="Table Grid Report,OTR"/>
    <w:basedOn w:val="a1"/>
    <w:uiPriority w:val="59"/>
    <w:rsid w:val="00751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sid w:val="00751D9D"/>
    <w:rPr>
      <w:i/>
      <w:iCs/>
    </w:rPr>
  </w:style>
  <w:style w:type="paragraph" w:styleId="af1">
    <w:name w:val="Body Text Indent"/>
    <w:basedOn w:val="a"/>
    <w:link w:val="af2"/>
    <w:uiPriority w:val="99"/>
    <w:unhideWhenUsed/>
    <w:rsid w:val="00751D9D"/>
    <w:pPr>
      <w:spacing w:after="120"/>
      <w:ind w:left="283"/>
    </w:pPr>
    <w:rPr>
      <w:sz w:val="28"/>
      <w:szCs w:val="20"/>
    </w:rPr>
  </w:style>
  <w:style w:type="character" w:customStyle="1" w:styleId="af2">
    <w:name w:val="Основной текст с отступом Знак"/>
    <w:basedOn w:val="a0"/>
    <w:link w:val="af1"/>
    <w:uiPriority w:val="99"/>
    <w:rsid w:val="00751D9D"/>
    <w:rPr>
      <w:sz w:val="28"/>
    </w:rPr>
  </w:style>
  <w:style w:type="paragraph" w:customStyle="1" w:styleId="11">
    <w:name w:val="Обычный1"/>
    <w:rsid w:val="00751D9D"/>
    <w:pPr>
      <w:widowControl w:val="0"/>
      <w:snapToGrid w:val="0"/>
      <w:spacing w:line="259" w:lineRule="auto"/>
      <w:jc w:val="both"/>
    </w:pPr>
    <w:rPr>
      <w:sz w:val="22"/>
    </w:rPr>
  </w:style>
  <w:style w:type="paragraph" w:customStyle="1" w:styleId="ConsNormal">
    <w:name w:val="ConsNormal"/>
    <w:rsid w:val="00751D9D"/>
    <w:pPr>
      <w:widowControl w:val="0"/>
      <w:autoSpaceDE w:val="0"/>
      <w:autoSpaceDN w:val="0"/>
      <w:adjustRightInd w:val="0"/>
      <w:ind w:firstLine="720"/>
    </w:pPr>
    <w:rPr>
      <w:rFonts w:ascii="Arial" w:hAnsi="Arial" w:cs="Arial"/>
    </w:rPr>
  </w:style>
  <w:style w:type="paragraph" w:customStyle="1" w:styleId="ConsPlusNormal">
    <w:name w:val="ConsPlusNormal"/>
    <w:uiPriority w:val="99"/>
    <w:qFormat/>
    <w:rsid w:val="00751D9D"/>
    <w:pPr>
      <w:widowControl w:val="0"/>
    </w:pPr>
    <w:rPr>
      <w:rFonts w:ascii="Calibri" w:hAnsi="Calibri" w:cs="Calibri"/>
      <w:color w:val="00000A"/>
      <w:sz w:val="22"/>
      <w:szCs w:val="22"/>
    </w:rPr>
  </w:style>
  <w:style w:type="paragraph" w:styleId="af3">
    <w:name w:val="No Spacing"/>
    <w:uiPriority w:val="99"/>
    <w:qFormat/>
    <w:rsid w:val="00751D9D"/>
    <w:rPr>
      <w:rFonts w:ascii="Calibri" w:eastAsia="Calibri" w:hAnsi="Calibri"/>
      <w:color w:val="00000A"/>
      <w:sz w:val="22"/>
      <w:szCs w:val="22"/>
      <w:lang w:eastAsia="en-US"/>
    </w:rPr>
  </w:style>
  <w:style w:type="paragraph" w:customStyle="1" w:styleId="CharChar">
    <w:name w:val="Char Char"/>
    <w:basedOn w:val="a"/>
    <w:autoRedefine/>
    <w:rsid w:val="00751D9D"/>
    <w:pPr>
      <w:spacing w:after="160" w:line="240" w:lineRule="exact"/>
    </w:pPr>
    <w:rPr>
      <w:sz w:val="28"/>
      <w:szCs w:val="20"/>
      <w:lang w:val="en-US" w:eastAsia="en-US"/>
    </w:rPr>
  </w:style>
  <w:style w:type="paragraph" w:styleId="af4">
    <w:name w:val="Revision"/>
    <w:hidden/>
    <w:uiPriority w:val="99"/>
    <w:semiHidden/>
    <w:rsid w:val="00751D9D"/>
    <w:rPr>
      <w:sz w:val="24"/>
      <w:szCs w:val="24"/>
    </w:rPr>
  </w:style>
  <w:style w:type="character" w:customStyle="1" w:styleId="50">
    <w:name w:val="Заголовок 5 Знак"/>
    <w:basedOn w:val="a0"/>
    <w:link w:val="5"/>
    <w:rsid w:val="00D34088"/>
    <w:rPr>
      <w:b/>
      <w:sz w:val="28"/>
    </w:rPr>
  </w:style>
  <w:style w:type="character" w:styleId="af5">
    <w:name w:val="Hyperlink"/>
    <w:basedOn w:val="a0"/>
    <w:uiPriority w:val="99"/>
    <w:semiHidden/>
    <w:unhideWhenUsed/>
    <w:rsid w:val="00AB09C4"/>
    <w:rPr>
      <w:color w:val="0000FF"/>
      <w:u w:val="single"/>
    </w:rPr>
  </w:style>
  <w:style w:type="character" w:styleId="af6">
    <w:name w:val="annotation reference"/>
    <w:basedOn w:val="a0"/>
    <w:semiHidden/>
    <w:unhideWhenUsed/>
    <w:rsid w:val="00772511"/>
    <w:rPr>
      <w:sz w:val="16"/>
      <w:szCs w:val="16"/>
    </w:rPr>
  </w:style>
  <w:style w:type="paragraph" w:styleId="af7">
    <w:name w:val="annotation text"/>
    <w:basedOn w:val="a"/>
    <w:link w:val="af8"/>
    <w:semiHidden/>
    <w:unhideWhenUsed/>
    <w:rsid w:val="00772511"/>
    <w:rPr>
      <w:sz w:val="20"/>
      <w:szCs w:val="20"/>
    </w:rPr>
  </w:style>
  <w:style w:type="character" w:customStyle="1" w:styleId="af8">
    <w:name w:val="Текст примечания Знак"/>
    <w:basedOn w:val="a0"/>
    <w:link w:val="af7"/>
    <w:semiHidden/>
    <w:rsid w:val="00772511"/>
  </w:style>
  <w:style w:type="paragraph" w:styleId="af9">
    <w:name w:val="annotation subject"/>
    <w:basedOn w:val="af7"/>
    <w:next w:val="af7"/>
    <w:link w:val="afa"/>
    <w:semiHidden/>
    <w:unhideWhenUsed/>
    <w:rsid w:val="00772511"/>
    <w:rPr>
      <w:b/>
      <w:bCs/>
    </w:rPr>
  </w:style>
  <w:style w:type="character" w:customStyle="1" w:styleId="afa">
    <w:name w:val="Тема примечания Знак"/>
    <w:basedOn w:val="af8"/>
    <w:link w:val="af9"/>
    <w:semiHidden/>
    <w:rsid w:val="00772511"/>
    <w:rPr>
      <w:b/>
      <w:bCs/>
    </w:rPr>
  </w:style>
</w:styles>
</file>

<file path=word/webSettings.xml><?xml version="1.0" encoding="utf-8"?>
<w:webSettings xmlns:r="http://schemas.openxmlformats.org/officeDocument/2006/relationships" xmlns:w="http://schemas.openxmlformats.org/wordprocessingml/2006/main">
  <w:divs>
    <w:div w:id="171455430">
      <w:bodyDiv w:val="1"/>
      <w:marLeft w:val="0"/>
      <w:marRight w:val="0"/>
      <w:marTop w:val="0"/>
      <w:marBottom w:val="0"/>
      <w:divBdr>
        <w:top w:val="none" w:sz="0" w:space="0" w:color="auto"/>
        <w:left w:val="none" w:sz="0" w:space="0" w:color="auto"/>
        <w:bottom w:val="none" w:sz="0" w:space="0" w:color="auto"/>
        <w:right w:val="none" w:sz="0" w:space="0" w:color="auto"/>
      </w:divBdr>
      <w:divsChild>
        <w:div w:id="1370838300">
          <w:marLeft w:val="0"/>
          <w:marRight w:val="0"/>
          <w:marTop w:val="120"/>
          <w:marBottom w:val="0"/>
          <w:divBdr>
            <w:top w:val="none" w:sz="0" w:space="0" w:color="auto"/>
            <w:left w:val="none" w:sz="0" w:space="0" w:color="auto"/>
            <w:bottom w:val="none" w:sz="0" w:space="0" w:color="auto"/>
            <w:right w:val="none" w:sz="0" w:space="0" w:color="auto"/>
          </w:divBdr>
        </w:div>
        <w:div w:id="1020156060">
          <w:marLeft w:val="0"/>
          <w:marRight w:val="0"/>
          <w:marTop w:val="120"/>
          <w:marBottom w:val="0"/>
          <w:divBdr>
            <w:top w:val="none" w:sz="0" w:space="0" w:color="auto"/>
            <w:left w:val="none" w:sz="0" w:space="0" w:color="auto"/>
            <w:bottom w:val="none" w:sz="0" w:space="0" w:color="auto"/>
            <w:right w:val="none" w:sz="0" w:space="0" w:color="auto"/>
          </w:divBdr>
        </w:div>
        <w:div w:id="38555924">
          <w:marLeft w:val="0"/>
          <w:marRight w:val="0"/>
          <w:marTop w:val="120"/>
          <w:marBottom w:val="0"/>
          <w:divBdr>
            <w:top w:val="none" w:sz="0" w:space="0" w:color="auto"/>
            <w:left w:val="none" w:sz="0" w:space="0" w:color="auto"/>
            <w:bottom w:val="none" w:sz="0" w:space="0" w:color="auto"/>
            <w:right w:val="none" w:sz="0" w:space="0" w:color="auto"/>
          </w:divBdr>
        </w:div>
        <w:div w:id="332344527">
          <w:marLeft w:val="0"/>
          <w:marRight w:val="0"/>
          <w:marTop w:val="120"/>
          <w:marBottom w:val="0"/>
          <w:divBdr>
            <w:top w:val="none" w:sz="0" w:space="0" w:color="auto"/>
            <w:left w:val="none" w:sz="0" w:space="0" w:color="auto"/>
            <w:bottom w:val="none" w:sz="0" w:space="0" w:color="auto"/>
            <w:right w:val="none" w:sz="0" w:space="0" w:color="auto"/>
          </w:divBdr>
        </w:div>
      </w:divsChild>
    </w:div>
    <w:div w:id="292637888">
      <w:bodyDiv w:val="1"/>
      <w:marLeft w:val="0"/>
      <w:marRight w:val="0"/>
      <w:marTop w:val="0"/>
      <w:marBottom w:val="0"/>
      <w:divBdr>
        <w:top w:val="none" w:sz="0" w:space="0" w:color="auto"/>
        <w:left w:val="none" w:sz="0" w:space="0" w:color="auto"/>
        <w:bottom w:val="none" w:sz="0" w:space="0" w:color="auto"/>
        <w:right w:val="none" w:sz="0" w:space="0" w:color="auto"/>
      </w:divBdr>
    </w:div>
    <w:div w:id="463543224">
      <w:bodyDiv w:val="1"/>
      <w:marLeft w:val="0"/>
      <w:marRight w:val="0"/>
      <w:marTop w:val="0"/>
      <w:marBottom w:val="0"/>
      <w:divBdr>
        <w:top w:val="none" w:sz="0" w:space="0" w:color="auto"/>
        <w:left w:val="none" w:sz="0" w:space="0" w:color="auto"/>
        <w:bottom w:val="none" w:sz="0" w:space="0" w:color="auto"/>
        <w:right w:val="none" w:sz="0" w:space="0" w:color="auto"/>
      </w:divBdr>
    </w:div>
    <w:div w:id="601718304">
      <w:bodyDiv w:val="1"/>
      <w:marLeft w:val="0"/>
      <w:marRight w:val="0"/>
      <w:marTop w:val="0"/>
      <w:marBottom w:val="0"/>
      <w:divBdr>
        <w:top w:val="none" w:sz="0" w:space="0" w:color="auto"/>
        <w:left w:val="none" w:sz="0" w:space="0" w:color="auto"/>
        <w:bottom w:val="none" w:sz="0" w:space="0" w:color="auto"/>
        <w:right w:val="none" w:sz="0" w:space="0" w:color="auto"/>
      </w:divBdr>
    </w:div>
    <w:div w:id="666595973">
      <w:bodyDiv w:val="1"/>
      <w:marLeft w:val="0"/>
      <w:marRight w:val="0"/>
      <w:marTop w:val="0"/>
      <w:marBottom w:val="0"/>
      <w:divBdr>
        <w:top w:val="none" w:sz="0" w:space="0" w:color="auto"/>
        <w:left w:val="none" w:sz="0" w:space="0" w:color="auto"/>
        <w:bottom w:val="none" w:sz="0" w:space="0" w:color="auto"/>
        <w:right w:val="none" w:sz="0" w:space="0" w:color="auto"/>
      </w:divBdr>
      <w:divsChild>
        <w:div w:id="663824935">
          <w:marLeft w:val="0"/>
          <w:marRight w:val="0"/>
          <w:marTop w:val="0"/>
          <w:marBottom w:val="0"/>
          <w:divBdr>
            <w:top w:val="none" w:sz="0" w:space="0" w:color="auto"/>
            <w:left w:val="none" w:sz="0" w:space="0" w:color="auto"/>
            <w:bottom w:val="none" w:sz="0" w:space="0" w:color="auto"/>
            <w:right w:val="none" w:sz="0" w:space="0" w:color="auto"/>
          </w:divBdr>
        </w:div>
        <w:div w:id="796148405">
          <w:marLeft w:val="0"/>
          <w:marRight w:val="0"/>
          <w:marTop w:val="0"/>
          <w:marBottom w:val="0"/>
          <w:divBdr>
            <w:top w:val="none" w:sz="0" w:space="0" w:color="auto"/>
            <w:left w:val="none" w:sz="0" w:space="0" w:color="auto"/>
            <w:bottom w:val="none" w:sz="0" w:space="0" w:color="auto"/>
            <w:right w:val="none" w:sz="0" w:space="0" w:color="auto"/>
          </w:divBdr>
        </w:div>
      </w:divsChild>
    </w:div>
    <w:div w:id="669455007">
      <w:bodyDiv w:val="1"/>
      <w:marLeft w:val="0"/>
      <w:marRight w:val="0"/>
      <w:marTop w:val="0"/>
      <w:marBottom w:val="0"/>
      <w:divBdr>
        <w:top w:val="none" w:sz="0" w:space="0" w:color="auto"/>
        <w:left w:val="none" w:sz="0" w:space="0" w:color="auto"/>
        <w:bottom w:val="none" w:sz="0" w:space="0" w:color="auto"/>
        <w:right w:val="none" w:sz="0" w:space="0" w:color="auto"/>
      </w:divBdr>
      <w:divsChild>
        <w:div w:id="1134519660">
          <w:marLeft w:val="0"/>
          <w:marRight w:val="0"/>
          <w:marTop w:val="120"/>
          <w:marBottom w:val="0"/>
          <w:divBdr>
            <w:top w:val="none" w:sz="0" w:space="0" w:color="auto"/>
            <w:left w:val="none" w:sz="0" w:space="0" w:color="auto"/>
            <w:bottom w:val="none" w:sz="0" w:space="0" w:color="auto"/>
            <w:right w:val="none" w:sz="0" w:space="0" w:color="auto"/>
          </w:divBdr>
        </w:div>
        <w:div w:id="1972200272">
          <w:marLeft w:val="0"/>
          <w:marRight w:val="0"/>
          <w:marTop w:val="120"/>
          <w:marBottom w:val="0"/>
          <w:divBdr>
            <w:top w:val="none" w:sz="0" w:space="0" w:color="auto"/>
            <w:left w:val="none" w:sz="0" w:space="0" w:color="auto"/>
            <w:bottom w:val="none" w:sz="0" w:space="0" w:color="auto"/>
            <w:right w:val="none" w:sz="0" w:space="0" w:color="auto"/>
          </w:divBdr>
        </w:div>
        <w:div w:id="679963551">
          <w:marLeft w:val="0"/>
          <w:marRight w:val="0"/>
          <w:marTop w:val="120"/>
          <w:marBottom w:val="0"/>
          <w:divBdr>
            <w:top w:val="none" w:sz="0" w:space="0" w:color="auto"/>
            <w:left w:val="none" w:sz="0" w:space="0" w:color="auto"/>
            <w:bottom w:val="none" w:sz="0" w:space="0" w:color="auto"/>
            <w:right w:val="none" w:sz="0" w:space="0" w:color="auto"/>
          </w:divBdr>
        </w:div>
        <w:div w:id="1420446457">
          <w:marLeft w:val="0"/>
          <w:marRight w:val="0"/>
          <w:marTop w:val="120"/>
          <w:marBottom w:val="0"/>
          <w:divBdr>
            <w:top w:val="none" w:sz="0" w:space="0" w:color="auto"/>
            <w:left w:val="none" w:sz="0" w:space="0" w:color="auto"/>
            <w:bottom w:val="none" w:sz="0" w:space="0" w:color="auto"/>
            <w:right w:val="none" w:sz="0" w:space="0" w:color="auto"/>
          </w:divBdr>
        </w:div>
        <w:div w:id="1435780934">
          <w:marLeft w:val="0"/>
          <w:marRight w:val="0"/>
          <w:marTop w:val="120"/>
          <w:marBottom w:val="0"/>
          <w:divBdr>
            <w:top w:val="none" w:sz="0" w:space="0" w:color="auto"/>
            <w:left w:val="none" w:sz="0" w:space="0" w:color="auto"/>
            <w:bottom w:val="none" w:sz="0" w:space="0" w:color="auto"/>
            <w:right w:val="none" w:sz="0" w:space="0" w:color="auto"/>
          </w:divBdr>
        </w:div>
        <w:div w:id="1512136150">
          <w:marLeft w:val="0"/>
          <w:marRight w:val="0"/>
          <w:marTop w:val="120"/>
          <w:marBottom w:val="0"/>
          <w:divBdr>
            <w:top w:val="none" w:sz="0" w:space="0" w:color="auto"/>
            <w:left w:val="none" w:sz="0" w:space="0" w:color="auto"/>
            <w:bottom w:val="none" w:sz="0" w:space="0" w:color="auto"/>
            <w:right w:val="none" w:sz="0" w:space="0" w:color="auto"/>
          </w:divBdr>
        </w:div>
        <w:div w:id="76559533">
          <w:marLeft w:val="0"/>
          <w:marRight w:val="0"/>
          <w:marTop w:val="120"/>
          <w:marBottom w:val="0"/>
          <w:divBdr>
            <w:top w:val="none" w:sz="0" w:space="0" w:color="auto"/>
            <w:left w:val="none" w:sz="0" w:space="0" w:color="auto"/>
            <w:bottom w:val="none" w:sz="0" w:space="0" w:color="auto"/>
            <w:right w:val="none" w:sz="0" w:space="0" w:color="auto"/>
          </w:divBdr>
        </w:div>
        <w:div w:id="1630434733">
          <w:marLeft w:val="0"/>
          <w:marRight w:val="0"/>
          <w:marTop w:val="120"/>
          <w:marBottom w:val="0"/>
          <w:divBdr>
            <w:top w:val="none" w:sz="0" w:space="0" w:color="auto"/>
            <w:left w:val="none" w:sz="0" w:space="0" w:color="auto"/>
            <w:bottom w:val="none" w:sz="0" w:space="0" w:color="auto"/>
            <w:right w:val="none" w:sz="0" w:space="0" w:color="auto"/>
          </w:divBdr>
        </w:div>
      </w:divsChild>
    </w:div>
    <w:div w:id="770396157">
      <w:bodyDiv w:val="1"/>
      <w:marLeft w:val="0"/>
      <w:marRight w:val="0"/>
      <w:marTop w:val="0"/>
      <w:marBottom w:val="0"/>
      <w:divBdr>
        <w:top w:val="none" w:sz="0" w:space="0" w:color="auto"/>
        <w:left w:val="none" w:sz="0" w:space="0" w:color="auto"/>
        <w:bottom w:val="none" w:sz="0" w:space="0" w:color="auto"/>
        <w:right w:val="none" w:sz="0" w:space="0" w:color="auto"/>
      </w:divBdr>
    </w:div>
    <w:div w:id="874389330">
      <w:bodyDiv w:val="1"/>
      <w:marLeft w:val="0"/>
      <w:marRight w:val="0"/>
      <w:marTop w:val="0"/>
      <w:marBottom w:val="0"/>
      <w:divBdr>
        <w:top w:val="none" w:sz="0" w:space="0" w:color="auto"/>
        <w:left w:val="none" w:sz="0" w:space="0" w:color="auto"/>
        <w:bottom w:val="none" w:sz="0" w:space="0" w:color="auto"/>
        <w:right w:val="none" w:sz="0" w:space="0" w:color="auto"/>
      </w:divBdr>
    </w:div>
    <w:div w:id="1034043504">
      <w:bodyDiv w:val="1"/>
      <w:marLeft w:val="0"/>
      <w:marRight w:val="0"/>
      <w:marTop w:val="0"/>
      <w:marBottom w:val="0"/>
      <w:divBdr>
        <w:top w:val="none" w:sz="0" w:space="0" w:color="auto"/>
        <w:left w:val="none" w:sz="0" w:space="0" w:color="auto"/>
        <w:bottom w:val="none" w:sz="0" w:space="0" w:color="auto"/>
        <w:right w:val="none" w:sz="0" w:space="0" w:color="auto"/>
      </w:divBdr>
    </w:div>
    <w:div w:id="1779331166">
      <w:bodyDiv w:val="1"/>
      <w:marLeft w:val="0"/>
      <w:marRight w:val="0"/>
      <w:marTop w:val="0"/>
      <w:marBottom w:val="0"/>
      <w:divBdr>
        <w:top w:val="none" w:sz="0" w:space="0" w:color="auto"/>
        <w:left w:val="none" w:sz="0" w:space="0" w:color="auto"/>
        <w:bottom w:val="none" w:sz="0" w:space="0" w:color="auto"/>
        <w:right w:val="none" w:sz="0" w:space="0" w:color="auto"/>
      </w:divBdr>
    </w:div>
    <w:div w:id="1903131664">
      <w:bodyDiv w:val="1"/>
      <w:marLeft w:val="0"/>
      <w:marRight w:val="0"/>
      <w:marTop w:val="0"/>
      <w:marBottom w:val="0"/>
      <w:divBdr>
        <w:top w:val="none" w:sz="0" w:space="0" w:color="auto"/>
        <w:left w:val="none" w:sz="0" w:space="0" w:color="auto"/>
        <w:bottom w:val="none" w:sz="0" w:space="0" w:color="auto"/>
        <w:right w:val="none" w:sz="0" w:space="0" w:color="auto"/>
      </w:divBdr>
    </w:div>
    <w:div w:id="1924030389">
      <w:bodyDiv w:val="1"/>
      <w:marLeft w:val="0"/>
      <w:marRight w:val="0"/>
      <w:marTop w:val="0"/>
      <w:marBottom w:val="0"/>
      <w:divBdr>
        <w:top w:val="none" w:sz="0" w:space="0" w:color="auto"/>
        <w:left w:val="none" w:sz="0" w:space="0" w:color="auto"/>
        <w:bottom w:val="none" w:sz="0" w:space="0" w:color="auto"/>
        <w:right w:val="none" w:sz="0" w:space="0" w:color="auto"/>
      </w:divBdr>
    </w:div>
    <w:div w:id="2033607168">
      <w:bodyDiv w:val="1"/>
      <w:marLeft w:val="0"/>
      <w:marRight w:val="0"/>
      <w:marTop w:val="0"/>
      <w:marBottom w:val="0"/>
      <w:divBdr>
        <w:top w:val="none" w:sz="0" w:space="0" w:color="auto"/>
        <w:left w:val="none" w:sz="0" w:space="0" w:color="auto"/>
        <w:bottom w:val="none" w:sz="0" w:space="0" w:color="auto"/>
        <w:right w:val="none" w:sz="0" w:space="0" w:color="auto"/>
      </w:divBdr>
    </w:div>
    <w:div w:id="2113931641">
      <w:bodyDiv w:val="1"/>
      <w:marLeft w:val="0"/>
      <w:marRight w:val="0"/>
      <w:marTop w:val="0"/>
      <w:marBottom w:val="0"/>
      <w:divBdr>
        <w:top w:val="none" w:sz="0" w:space="0" w:color="auto"/>
        <w:left w:val="none" w:sz="0" w:space="0" w:color="auto"/>
        <w:bottom w:val="none" w:sz="0" w:space="0" w:color="auto"/>
        <w:right w:val="none" w:sz="0" w:space="0" w:color="auto"/>
      </w:divBdr>
      <w:divsChild>
        <w:div w:id="1493138218">
          <w:marLeft w:val="0"/>
          <w:marRight w:val="0"/>
          <w:marTop w:val="120"/>
          <w:marBottom w:val="0"/>
          <w:divBdr>
            <w:top w:val="none" w:sz="0" w:space="0" w:color="auto"/>
            <w:left w:val="none" w:sz="0" w:space="0" w:color="auto"/>
            <w:bottom w:val="none" w:sz="0" w:space="0" w:color="auto"/>
            <w:right w:val="none" w:sz="0" w:space="0" w:color="auto"/>
          </w:divBdr>
        </w:div>
        <w:div w:id="576481146">
          <w:marLeft w:val="0"/>
          <w:marRight w:val="0"/>
          <w:marTop w:val="120"/>
          <w:marBottom w:val="0"/>
          <w:divBdr>
            <w:top w:val="none" w:sz="0" w:space="0" w:color="auto"/>
            <w:left w:val="none" w:sz="0" w:space="0" w:color="auto"/>
            <w:bottom w:val="none" w:sz="0" w:space="0" w:color="auto"/>
            <w:right w:val="none" w:sz="0" w:space="0" w:color="auto"/>
          </w:divBdr>
        </w:div>
        <w:div w:id="1535730094">
          <w:marLeft w:val="0"/>
          <w:marRight w:val="0"/>
          <w:marTop w:val="120"/>
          <w:marBottom w:val="0"/>
          <w:divBdr>
            <w:top w:val="none" w:sz="0" w:space="0" w:color="auto"/>
            <w:left w:val="none" w:sz="0" w:space="0" w:color="auto"/>
            <w:bottom w:val="none" w:sz="0" w:space="0" w:color="auto"/>
            <w:right w:val="none" w:sz="0" w:space="0" w:color="auto"/>
          </w:divBdr>
        </w:div>
        <w:div w:id="2108652674">
          <w:marLeft w:val="0"/>
          <w:marRight w:val="0"/>
          <w:marTop w:val="120"/>
          <w:marBottom w:val="0"/>
          <w:divBdr>
            <w:top w:val="none" w:sz="0" w:space="0" w:color="auto"/>
            <w:left w:val="none" w:sz="0" w:space="0" w:color="auto"/>
            <w:bottom w:val="none" w:sz="0" w:space="0" w:color="auto"/>
            <w:right w:val="none" w:sz="0" w:space="0" w:color="auto"/>
          </w:divBdr>
        </w:div>
        <w:div w:id="809857506">
          <w:marLeft w:val="0"/>
          <w:marRight w:val="0"/>
          <w:marTop w:val="120"/>
          <w:marBottom w:val="0"/>
          <w:divBdr>
            <w:top w:val="none" w:sz="0" w:space="0" w:color="auto"/>
            <w:left w:val="none" w:sz="0" w:space="0" w:color="auto"/>
            <w:bottom w:val="none" w:sz="0" w:space="0" w:color="auto"/>
            <w:right w:val="none" w:sz="0" w:space="0" w:color="auto"/>
          </w:divBdr>
        </w:div>
        <w:div w:id="1846086784">
          <w:marLeft w:val="0"/>
          <w:marRight w:val="0"/>
          <w:marTop w:val="0"/>
          <w:marBottom w:val="192"/>
          <w:divBdr>
            <w:top w:val="none" w:sz="0" w:space="0" w:color="auto"/>
            <w:left w:val="none" w:sz="0" w:space="0" w:color="auto"/>
            <w:bottom w:val="none" w:sz="0" w:space="0" w:color="auto"/>
            <w:right w:val="none" w:sz="0" w:space="0" w:color="auto"/>
          </w:divBdr>
          <w:divsChild>
            <w:div w:id="353306617">
              <w:marLeft w:val="0"/>
              <w:marRight w:val="0"/>
              <w:marTop w:val="120"/>
              <w:marBottom w:val="0"/>
              <w:divBdr>
                <w:top w:val="none" w:sz="0" w:space="0" w:color="auto"/>
                <w:left w:val="none" w:sz="0" w:space="0" w:color="auto"/>
                <w:bottom w:val="none" w:sz="0" w:space="0" w:color="auto"/>
                <w:right w:val="none" w:sz="0" w:space="0" w:color="auto"/>
              </w:divBdr>
            </w:div>
          </w:divsChild>
        </w:div>
        <w:div w:id="233517192">
          <w:marLeft w:val="0"/>
          <w:marRight w:val="0"/>
          <w:marTop w:val="120"/>
          <w:marBottom w:val="96"/>
          <w:divBdr>
            <w:top w:val="none" w:sz="0" w:space="0" w:color="auto"/>
            <w:left w:val="single" w:sz="24" w:space="0" w:color="CED3F1"/>
            <w:bottom w:val="none" w:sz="0" w:space="0" w:color="auto"/>
            <w:right w:val="none" w:sz="0" w:space="0" w:color="auto"/>
          </w:divBdr>
        </w:div>
        <w:div w:id="147522159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30851/878fb9545863b1203029aec55b9835dbfba6db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621D5-6D16-4BED-8C6D-BBFD7921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3088</Words>
  <Characters>17606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27 августа  2004г</vt:lpstr>
    </vt:vector>
  </TitlesOfParts>
  <Company>_</Company>
  <LinksUpToDate>false</LinksUpToDate>
  <CharactersWithSpaces>20653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августа  2004г</dc:title>
  <dc:creator>Пользователь</dc:creator>
  <cp:lastModifiedBy>Zver</cp:lastModifiedBy>
  <cp:revision>21</cp:revision>
  <cp:lastPrinted>2019-12-19T07:32:00Z</cp:lastPrinted>
  <dcterms:created xsi:type="dcterms:W3CDTF">2021-03-01T12:17:00Z</dcterms:created>
  <dcterms:modified xsi:type="dcterms:W3CDTF">2021-03-31T18:18:00Z</dcterms:modified>
</cp:coreProperties>
</file>